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8E9" w:rsidRPr="00FD0F37" w:rsidRDefault="004458E9" w:rsidP="00F84AA3">
      <w:pPr>
        <w:pStyle w:val="NormalWeb"/>
        <w:jc w:val="center"/>
        <w:rPr>
          <w:rFonts w:ascii="Times New Roman" w:hAnsi="Times New Roman" w:cs="Times New Roman"/>
          <w:b/>
        </w:rPr>
      </w:pPr>
      <w:bookmarkStart w:id="0" w:name="_GoBack"/>
      <w:bookmarkEnd w:id="0"/>
      <w:r w:rsidRPr="00FD0F37">
        <w:rPr>
          <w:rFonts w:ascii="Times New Roman" w:hAnsi="Times New Roman" w:cs="Times New Roman"/>
          <w:b/>
        </w:rPr>
        <w:t>EDITAL DE LICITAÇÃO</w:t>
      </w:r>
    </w:p>
    <w:p w:rsidR="004458E9" w:rsidRPr="00991427" w:rsidRDefault="004458E9" w:rsidP="00166407">
      <w:pPr>
        <w:tabs>
          <w:tab w:val="left" w:pos="9356"/>
          <w:tab w:val="left" w:pos="9781"/>
        </w:tabs>
        <w:autoSpaceDE w:val="0"/>
        <w:autoSpaceDN w:val="0"/>
        <w:adjustRightInd w:val="0"/>
        <w:spacing w:after="0" w:line="360" w:lineRule="auto"/>
        <w:ind w:left="-142" w:right="-164"/>
        <w:jc w:val="center"/>
        <w:rPr>
          <w:rFonts w:ascii="Times New Roman" w:hAnsi="Times New Roman"/>
          <w:color w:val="000000"/>
          <w:sz w:val="24"/>
          <w:szCs w:val="24"/>
          <w:lang w:val="pt-BR"/>
        </w:rPr>
      </w:pPr>
      <w:r w:rsidRPr="00991427">
        <w:rPr>
          <w:rFonts w:ascii="Times New Roman" w:hAnsi="Times New Roman"/>
          <w:b/>
          <w:bCs/>
          <w:color w:val="000000"/>
          <w:sz w:val="24"/>
          <w:szCs w:val="24"/>
          <w:lang w:val="pt-BR"/>
        </w:rPr>
        <w:t xml:space="preserve">PROCESSO LICITATÓRIO N.º </w:t>
      </w:r>
      <w:r w:rsidR="00EE5A31">
        <w:rPr>
          <w:rFonts w:ascii="Times New Roman" w:hAnsi="Times New Roman"/>
          <w:b/>
          <w:bCs/>
          <w:color w:val="000000"/>
          <w:sz w:val="24"/>
          <w:szCs w:val="24"/>
          <w:lang w:val="pt-BR"/>
        </w:rPr>
        <w:t>034/2022</w:t>
      </w:r>
    </w:p>
    <w:p w:rsidR="004458E9" w:rsidRPr="00991427" w:rsidRDefault="004458E9" w:rsidP="00166407">
      <w:pPr>
        <w:tabs>
          <w:tab w:val="left" w:pos="9356"/>
          <w:tab w:val="left" w:pos="9781"/>
        </w:tabs>
        <w:spacing w:after="0" w:line="360" w:lineRule="auto"/>
        <w:ind w:left="-142" w:right="-164"/>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N.º 0</w:t>
      </w:r>
      <w:r w:rsidR="00824B28">
        <w:rPr>
          <w:rFonts w:ascii="Times New Roman" w:hAnsi="Times New Roman"/>
          <w:b/>
          <w:bCs/>
          <w:color w:val="000000"/>
          <w:sz w:val="24"/>
          <w:szCs w:val="24"/>
          <w:lang w:val="pt-BR"/>
        </w:rPr>
        <w:t>17</w:t>
      </w:r>
      <w:r w:rsidRPr="00991427">
        <w:rPr>
          <w:rFonts w:ascii="Times New Roman" w:hAnsi="Times New Roman"/>
          <w:b/>
          <w:bCs/>
          <w:color w:val="000000"/>
          <w:sz w:val="24"/>
          <w:szCs w:val="24"/>
          <w:lang w:val="pt-BR"/>
        </w:rPr>
        <w:t>/</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spacing w:after="0" w:line="360" w:lineRule="auto"/>
        <w:ind w:left="-142" w:right="-166"/>
        <w:jc w:val="both"/>
        <w:rPr>
          <w:rFonts w:ascii="Times New Roman" w:hAnsi="Times New Roman"/>
          <w:b/>
          <w:bCs/>
          <w:sz w:val="24"/>
          <w:szCs w:val="24"/>
          <w:lang w:val="pt-BR"/>
        </w:rPr>
      </w:pPr>
    </w:p>
    <w:p w:rsidR="0021090C" w:rsidRPr="00991427" w:rsidRDefault="004458E9" w:rsidP="00D21938">
      <w:pPr>
        <w:spacing w:line="360" w:lineRule="auto"/>
        <w:ind w:left="-142"/>
        <w:jc w:val="both"/>
        <w:rPr>
          <w:rFonts w:ascii="Times New Roman" w:hAnsi="Times New Roman"/>
          <w:sz w:val="24"/>
          <w:szCs w:val="24"/>
          <w:lang w:val="pt-BR"/>
        </w:rPr>
      </w:pPr>
      <w:r w:rsidRPr="00991427">
        <w:rPr>
          <w:rFonts w:ascii="Times New Roman" w:hAnsi="Times New Roman"/>
          <w:b/>
          <w:bCs/>
          <w:sz w:val="24"/>
          <w:szCs w:val="24"/>
          <w:lang w:val="pt-BR"/>
        </w:rPr>
        <w:t xml:space="preserve">OBJETO: </w:t>
      </w:r>
      <w:r w:rsidR="00EE5A31" w:rsidRPr="00EE5A31">
        <w:rPr>
          <w:rFonts w:ascii="Times New Roman" w:hAnsi="Times New Roman"/>
          <w:b/>
          <w:color w:val="000000"/>
          <w:sz w:val="24"/>
          <w:szCs w:val="24"/>
          <w:lang w:val="pt-BR"/>
        </w:rPr>
        <w:t>REFERENTE E A CONTRATAÇÃO DE EMPRESA ESPECIALIZADA PARA ORGANIZAR, REALIZAR E EXECUTAR A XXXV VAQUEJADA NACIONAL DE CORAÇÃO DE JESUS, QUE SERÁ REALIZADA NO PERIODO DE 09, 10, 11 E 12 DE JUNHO DE 2022.</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DAS PROPOSTAS COMERCIAIS: </w:t>
      </w:r>
    </w:p>
    <w:p w:rsidR="004458E9" w:rsidRPr="00B20232" w:rsidRDefault="004458E9" w:rsidP="00B20232">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Dia: </w:t>
      </w:r>
      <w:r w:rsidR="00EE5A31">
        <w:rPr>
          <w:rFonts w:ascii="Times New Roman" w:hAnsi="Times New Roman"/>
          <w:b/>
          <w:color w:val="000000"/>
          <w:sz w:val="24"/>
          <w:szCs w:val="24"/>
          <w:lang w:val="pt-BR"/>
        </w:rPr>
        <w:t>11/04</w:t>
      </w:r>
      <w:r w:rsidR="006E1E65">
        <w:rPr>
          <w:rFonts w:ascii="Times New Roman" w:hAnsi="Times New Roman"/>
          <w:b/>
          <w:color w:val="000000"/>
          <w:sz w:val="24"/>
          <w:szCs w:val="24"/>
          <w:lang w:val="pt-BR"/>
        </w:rPr>
        <w:t>/</w:t>
      </w:r>
      <w:r w:rsidR="00EE5A31">
        <w:rPr>
          <w:rFonts w:ascii="Times New Roman" w:hAnsi="Times New Roman"/>
          <w:b/>
          <w:color w:val="000000"/>
          <w:sz w:val="24"/>
          <w:szCs w:val="24"/>
          <w:lang w:val="pt-BR"/>
        </w:rPr>
        <w:t>2022</w:t>
      </w:r>
      <w:r w:rsidR="00824B28">
        <w:rPr>
          <w:rFonts w:ascii="Times New Roman" w:hAnsi="Times New Roman"/>
          <w:b/>
          <w:color w:val="000000"/>
          <w:sz w:val="24"/>
          <w:szCs w:val="24"/>
          <w:lang w:val="pt-BR"/>
        </w:rPr>
        <w:t xml:space="preserve"> às 07h3</w:t>
      </w:r>
      <w:r w:rsidR="00A530CF" w:rsidRPr="00991427">
        <w:rPr>
          <w:rFonts w:ascii="Times New Roman" w:hAnsi="Times New Roman"/>
          <w:b/>
          <w:color w:val="000000"/>
          <w:sz w:val="24"/>
          <w:szCs w:val="24"/>
          <w:lang w:val="pt-BR"/>
        </w:rPr>
        <w:t>0</w:t>
      </w:r>
      <w:r w:rsidRPr="00991427">
        <w:rPr>
          <w:rFonts w:ascii="Times New Roman" w:hAnsi="Times New Roman"/>
          <w:b/>
          <w:color w:val="000000"/>
          <w:sz w:val="24"/>
          <w:szCs w:val="24"/>
          <w:lang w:val="pt-BR"/>
        </w:rPr>
        <w:t xml:space="preserve"> (</w:t>
      </w:r>
      <w:r w:rsidR="00824B28">
        <w:rPr>
          <w:rFonts w:ascii="Times New Roman" w:hAnsi="Times New Roman"/>
          <w:b/>
          <w:color w:val="000000"/>
          <w:sz w:val="24"/>
          <w:szCs w:val="24"/>
          <w:lang w:val="pt-BR"/>
        </w:rPr>
        <w:t>Sete e trinta</w:t>
      </w:r>
      <w:r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r w:rsidRPr="00991427">
        <w:rPr>
          <w:rFonts w:ascii="Times New Roman" w:hAnsi="Times New Roman"/>
          <w:color w:val="000000"/>
          <w:sz w:val="24"/>
          <w:szCs w:val="24"/>
          <w:lang w:val="pt-BR"/>
        </w:rPr>
        <w:t xml:space="preserve">.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O encaminhamento das propostas deverá ser efetuado até a data e horário</w:t>
      </w:r>
      <w:r w:rsidR="007653D3">
        <w:rPr>
          <w:rFonts w:ascii="Times New Roman" w:hAnsi="Times New Roman"/>
          <w:color w:val="000000"/>
          <w:sz w:val="24"/>
          <w:szCs w:val="24"/>
          <w:lang w:val="pt-BR"/>
        </w:rPr>
        <w:t>s</w:t>
      </w:r>
      <w:r w:rsidRPr="00991427">
        <w:rPr>
          <w:rFonts w:ascii="Times New Roman" w:hAnsi="Times New Roman"/>
          <w:color w:val="000000"/>
          <w:sz w:val="24"/>
          <w:szCs w:val="24"/>
          <w:lang w:val="pt-BR"/>
        </w:rPr>
        <w:t xml:space="preserve"> fixados para abertura das Propostas Comerciais.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color w:val="000000"/>
          <w:sz w:val="24"/>
          <w:szCs w:val="24"/>
          <w:lang w:val="pt-BR"/>
        </w:rPr>
      </w:pPr>
      <w:r w:rsidRPr="00991427">
        <w:rPr>
          <w:rFonts w:ascii="Times New Roman" w:hAnsi="Times New Roman"/>
          <w:b/>
          <w:color w:val="000000"/>
          <w:sz w:val="24"/>
          <w:szCs w:val="24"/>
          <w:lang w:val="pt-BR"/>
        </w:rPr>
        <w:t xml:space="preserve">ABERTURA DA SESSÃO DO PREGÃO PRESENCIAL: </w:t>
      </w:r>
    </w:p>
    <w:p w:rsidR="00791479" w:rsidRPr="00991427" w:rsidRDefault="00FD0F37"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Pr>
          <w:rFonts w:ascii="Times New Roman" w:hAnsi="Times New Roman"/>
          <w:b/>
          <w:color w:val="000000"/>
          <w:sz w:val="24"/>
          <w:szCs w:val="24"/>
          <w:lang w:val="pt-BR"/>
        </w:rPr>
        <w:t>Dia: 11</w:t>
      </w:r>
      <w:r w:rsidR="006E1E65">
        <w:rPr>
          <w:rFonts w:ascii="Times New Roman" w:hAnsi="Times New Roman"/>
          <w:b/>
          <w:color w:val="000000"/>
          <w:sz w:val="24"/>
          <w:szCs w:val="24"/>
          <w:lang w:val="pt-BR"/>
        </w:rPr>
        <w:t>/04/</w:t>
      </w:r>
      <w:r w:rsidR="00EE5A31">
        <w:rPr>
          <w:rFonts w:ascii="Times New Roman" w:hAnsi="Times New Roman"/>
          <w:b/>
          <w:color w:val="000000"/>
          <w:sz w:val="24"/>
          <w:szCs w:val="24"/>
          <w:lang w:val="pt-BR"/>
        </w:rPr>
        <w:t>2022</w:t>
      </w:r>
      <w:r w:rsidR="00824B28">
        <w:rPr>
          <w:rFonts w:ascii="Times New Roman" w:hAnsi="Times New Roman"/>
          <w:b/>
          <w:color w:val="000000"/>
          <w:sz w:val="24"/>
          <w:szCs w:val="24"/>
          <w:lang w:val="pt-BR"/>
        </w:rPr>
        <w:t xml:space="preserve"> às 07h3</w:t>
      </w:r>
      <w:r w:rsidR="00791479" w:rsidRPr="00991427">
        <w:rPr>
          <w:rFonts w:ascii="Times New Roman" w:hAnsi="Times New Roman"/>
          <w:b/>
          <w:color w:val="000000"/>
          <w:sz w:val="24"/>
          <w:szCs w:val="24"/>
          <w:lang w:val="pt-BR"/>
        </w:rPr>
        <w:t>0 (</w:t>
      </w:r>
      <w:r w:rsidR="00824B28">
        <w:rPr>
          <w:rFonts w:ascii="Times New Roman" w:hAnsi="Times New Roman"/>
          <w:b/>
          <w:color w:val="000000"/>
          <w:sz w:val="24"/>
          <w:szCs w:val="24"/>
          <w:lang w:val="pt-BR"/>
        </w:rPr>
        <w:t>Sete e Trinta</w:t>
      </w:r>
      <w:r w:rsidR="00791479" w:rsidRPr="00991427">
        <w:rPr>
          <w:rFonts w:ascii="Times New Roman" w:hAnsi="Times New Roman"/>
          <w:color w:val="000000"/>
          <w:sz w:val="24"/>
          <w:szCs w:val="24"/>
          <w:lang w:val="pt-BR"/>
        </w:rPr>
        <w:t>)</w:t>
      </w:r>
      <w:r w:rsidR="00824B28">
        <w:rPr>
          <w:rFonts w:ascii="Times New Roman" w:hAnsi="Times New Roman"/>
          <w:color w:val="000000"/>
          <w:sz w:val="24"/>
          <w:szCs w:val="24"/>
          <w:lang w:val="pt-BR"/>
        </w:rPr>
        <w:t xml:space="preserve"> Horas.</w:t>
      </w:r>
    </w:p>
    <w:p w:rsidR="004458E9" w:rsidRPr="00991427" w:rsidRDefault="004458E9" w:rsidP="00166407">
      <w:pPr>
        <w:tabs>
          <w:tab w:val="left" w:pos="9356"/>
          <w:tab w:val="left" w:pos="9781"/>
        </w:tabs>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Não havendo expediente na data supracitada, a data limite para encaminhamento das Propostas Comerciais, bem como a data para a sessão do Pregão </w:t>
      </w:r>
      <w:r w:rsidR="007653D3" w:rsidRPr="00991427">
        <w:rPr>
          <w:rFonts w:ascii="Times New Roman" w:hAnsi="Times New Roman"/>
          <w:color w:val="000000"/>
          <w:sz w:val="24"/>
          <w:szCs w:val="24"/>
          <w:lang w:val="pt-BR"/>
        </w:rPr>
        <w:t>ficará</w:t>
      </w:r>
      <w:r w:rsidR="007653D3">
        <w:rPr>
          <w:rFonts w:ascii="Times New Roman" w:hAnsi="Times New Roman"/>
          <w:color w:val="000000"/>
          <w:sz w:val="24"/>
          <w:szCs w:val="24"/>
          <w:lang w:val="pt-BR"/>
        </w:rPr>
        <w:t xml:space="preserve"> prorrogada</w:t>
      </w:r>
      <w:r w:rsidRPr="00991427">
        <w:rPr>
          <w:rFonts w:ascii="Times New Roman" w:hAnsi="Times New Roman"/>
          <w:color w:val="000000"/>
          <w:sz w:val="24"/>
          <w:szCs w:val="24"/>
          <w:lang w:val="pt-BR"/>
        </w:rPr>
        <w:t xml:space="preserve"> para oprimeiro dia útil subsequente, nos mesmos horários.</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 xml:space="preserve">LOCAL DA REALIZAÇÃO DA SESSÃO PÚBLICA DO PREGÃO: Prefeitura Municipal de Coração de Jesus – MG, situada à </w:t>
      </w:r>
      <w:r w:rsidRPr="00991427">
        <w:rPr>
          <w:rFonts w:ascii="Times New Roman" w:hAnsi="Times New Roman"/>
          <w:sz w:val="24"/>
          <w:szCs w:val="24"/>
          <w:lang w:val="pt-BR"/>
        </w:rPr>
        <w:t>Praça Dr. Samuel Barreto, s/nº - Centro – CEP 39340-000 – Coração de Jesus/MG, após recebimento dos envelopes e documentos exigidos no certame.</w:t>
      </w:r>
    </w:p>
    <w:p w:rsidR="004458E9" w:rsidRPr="00991427" w:rsidRDefault="004458E9" w:rsidP="003423A1">
      <w:pPr>
        <w:tabs>
          <w:tab w:val="left" w:pos="9356"/>
          <w:tab w:val="left" w:pos="9781"/>
        </w:tabs>
        <w:autoSpaceDE w:val="0"/>
        <w:autoSpaceDN w:val="0"/>
        <w:adjustRightInd w:val="0"/>
        <w:spacing w:after="0" w:line="360" w:lineRule="auto"/>
        <w:ind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CONSULTAS AO EDITAL E DIVULGAÇÃO DE INFORMAÇÕES</w:t>
      </w:r>
      <w:r w:rsidRPr="00991427">
        <w:rPr>
          <w:rFonts w:ascii="Times New Roman" w:hAnsi="Times New Roman"/>
          <w:sz w:val="24"/>
          <w:szCs w:val="24"/>
          <w:lang w:val="pt-BR"/>
        </w:rPr>
        <w:t xml:space="preserve">: à disposição dos interessados no </w:t>
      </w:r>
      <w:r w:rsidR="0021090C" w:rsidRPr="00991427">
        <w:rPr>
          <w:rFonts w:ascii="Times New Roman" w:hAnsi="Times New Roman"/>
          <w:sz w:val="24"/>
          <w:szCs w:val="24"/>
          <w:lang w:val="pt-BR"/>
        </w:rPr>
        <w:t xml:space="preserve">site: </w:t>
      </w:r>
      <w:hyperlink r:id="rId8" w:history="1">
        <w:r w:rsidR="0021090C" w:rsidRPr="00991427">
          <w:rPr>
            <w:rStyle w:val="Hyperlink"/>
            <w:rFonts w:ascii="Times New Roman" w:hAnsi="Times New Roman" w:cs="Times New Roman"/>
            <w:sz w:val="24"/>
            <w:szCs w:val="24"/>
            <w:lang w:val="pt-BR"/>
          </w:rPr>
          <w:t>http://www.coracaodejesus.mg.gov.br/</w:t>
        </w:r>
      </w:hyperlink>
      <w:r w:rsidR="0021090C" w:rsidRPr="00991427">
        <w:rPr>
          <w:rFonts w:ascii="Times New Roman" w:hAnsi="Times New Roman"/>
          <w:sz w:val="24"/>
          <w:szCs w:val="24"/>
          <w:lang w:val="pt-BR"/>
        </w:rPr>
        <w:t xml:space="preserve"> ou no </w:t>
      </w:r>
      <w:r w:rsidRPr="00991427">
        <w:rPr>
          <w:rFonts w:ascii="Times New Roman" w:hAnsi="Times New Roman"/>
          <w:sz w:val="24"/>
          <w:szCs w:val="24"/>
          <w:lang w:val="pt-BR"/>
        </w:rPr>
        <w:t xml:space="preserve">Setor de Licitações, situado na Praça Dr. Samuel Barreto, s/nº - Centro – Coração de Jesus/MG, onde poderão retira-lo, mediante identificação, endereço, número de telefone, fac-símile e/ou e-mail e CNPJ ou CPF. No telefone: (38) 3228-2282 e pelo email: </w:t>
      </w:r>
      <w:hyperlink r:id="rId9" w:history="1">
        <w:r w:rsidRPr="00991427">
          <w:rPr>
            <w:rFonts w:ascii="Times New Roman" w:hAnsi="Times New Roman"/>
            <w:sz w:val="24"/>
            <w:szCs w:val="24"/>
            <w:lang w:val="pt-BR"/>
          </w:rPr>
          <w:t>licitacoracao@yahoo.com.br</w:t>
        </w:r>
      </w:hyperlink>
      <w:r w:rsidRPr="00991427">
        <w:rPr>
          <w:rFonts w:ascii="Times New Roman" w:hAnsi="Times New Roman"/>
          <w:sz w:val="24"/>
          <w:szCs w:val="24"/>
          <w:lang w:val="pt-BR"/>
        </w:rPr>
        <w:t>.</w:t>
      </w:r>
    </w:p>
    <w:p w:rsidR="009E5A22" w:rsidRDefault="009E5A22"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7C65A4" w:rsidRPr="00991427" w:rsidRDefault="007C65A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b/>
          <w:sz w:val="24"/>
          <w:szCs w:val="24"/>
          <w:u w:val="single"/>
          <w:lang w:val="pt-BR"/>
        </w:rPr>
      </w:pPr>
      <w:r w:rsidRPr="00991427">
        <w:rPr>
          <w:rFonts w:ascii="Times New Roman" w:hAnsi="Times New Roman"/>
          <w:b/>
          <w:sz w:val="24"/>
          <w:szCs w:val="24"/>
          <w:u w:val="single"/>
          <w:lang w:val="pt-BR"/>
        </w:rPr>
        <w:lastRenderedPageBreak/>
        <w:t>AVISO ÀS EMPRESAS INTERESSADAS EM PARTICIPAR DA LICITAÇÃO</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Visando comunicação futura entre a Comissão Pe</w:t>
      </w:r>
      <w:r w:rsidR="00D21938" w:rsidRPr="00991427">
        <w:rPr>
          <w:rFonts w:ascii="Times New Roman" w:hAnsi="Times New Roman"/>
          <w:sz w:val="24"/>
          <w:szCs w:val="24"/>
          <w:lang w:val="pt-BR"/>
        </w:rPr>
        <w:t>rmanente de Licitação, Pregoeiro</w:t>
      </w:r>
      <w:r w:rsidRPr="00991427">
        <w:rPr>
          <w:rFonts w:ascii="Times New Roman" w:hAnsi="Times New Roman"/>
          <w:sz w:val="24"/>
          <w:szCs w:val="24"/>
          <w:lang w:val="pt-BR"/>
        </w:rPr>
        <w:t xml:space="preserve"> e as empresas interessadas, relativa aos pedidos de esclarecimentos e de outras situações que possam implicar, inclusive alterações das condições editalícias, solicito de Vossa Senhoria que envie preenchido o ANEXO IX do Edital. A falta de preenchimento desse Recibo e seu respectivo envio, EXIME a Comissão </w:t>
      </w:r>
      <w:r w:rsidR="00D21938" w:rsidRPr="00991427">
        <w:rPr>
          <w:rFonts w:ascii="Times New Roman" w:hAnsi="Times New Roman"/>
          <w:sz w:val="24"/>
          <w:szCs w:val="24"/>
          <w:lang w:val="pt-BR"/>
        </w:rPr>
        <w:t>de Pregão</w:t>
      </w:r>
      <w:r w:rsidRPr="00991427">
        <w:rPr>
          <w:rFonts w:ascii="Times New Roman" w:hAnsi="Times New Roman"/>
          <w:sz w:val="24"/>
          <w:szCs w:val="24"/>
          <w:lang w:val="pt-BR"/>
        </w:rPr>
        <w:t xml:space="preserve"> e</w:t>
      </w:r>
      <w:r w:rsidR="00D21938" w:rsidRPr="00991427">
        <w:rPr>
          <w:rFonts w:ascii="Times New Roman" w:hAnsi="Times New Roman"/>
          <w:sz w:val="24"/>
          <w:szCs w:val="24"/>
          <w:lang w:val="pt-BR"/>
        </w:rPr>
        <w:t xml:space="preserve"> o Pregoeiro</w:t>
      </w:r>
      <w:r w:rsidRPr="00991427">
        <w:rPr>
          <w:rFonts w:ascii="Times New Roman" w:hAnsi="Times New Roman"/>
          <w:sz w:val="24"/>
          <w:szCs w:val="24"/>
          <w:lang w:val="pt-BR"/>
        </w:rPr>
        <w:t xml:space="preserve"> da PREFEITURA MUNICIPAL DE CORAÇÃO DE JESUS, de comunicar diretamente à sua empresa, eventuais retificações ocorridas no instrumento convocatório, bem como de quaisquer informações adicionais.</w:t>
      </w:r>
    </w:p>
    <w:p w:rsidR="004458E9" w:rsidRPr="00991427" w:rsidRDefault="004458E9"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E9438E" w:rsidP="00166407">
      <w:pPr>
        <w:pBdr>
          <w:top w:val="single" w:sz="18" w:space="1" w:color="auto"/>
          <w:left w:val="single" w:sz="18" w:space="4" w:color="auto"/>
          <w:bottom w:val="single" w:sz="18" w:space="1" w:color="auto"/>
          <w:right w:val="single" w:sz="18" w:space="4" w:color="auto"/>
        </w:pBdr>
        <w:tabs>
          <w:tab w:val="left" w:pos="9356"/>
          <w:tab w:val="left" w:pos="9781"/>
        </w:tabs>
        <w:autoSpaceDE w:val="0"/>
        <w:autoSpaceDN w:val="0"/>
        <w:adjustRightInd w:val="0"/>
        <w:spacing w:after="0" w:line="360" w:lineRule="auto"/>
        <w:ind w:left="-142" w:right="-166"/>
        <w:jc w:val="center"/>
        <w:rPr>
          <w:rFonts w:ascii="Times New Roman" w:hAnsi="Times New Roman"/>
          <w:sz w:val="24"/>
          <w:szCs w:val="24"/>
          <w:lang w:val="pt-BR"/>
        </w:rPr>
      </w:pPr>
      <w:r w:rsidRPr="00E9438E">
        <w:rPr>
          <w:rFonts w:ascii="Times New Roman" w:hAnsi="Times New Roman"/>
          <w:sz w:val="24"/>
          <w:szCs w:val="24"/>
          <w:lang w:val="pt-BR"/>
        </w:rPr>
        <w:t>GILBERTO APARECIDO SOARES MEDEIROS</w:t>
      </w:r>
      <w:r w:rsidR="003908AA" w:rsidRPr="00991427">
        <w:rPr>
          <w:rFonts w:ascii="Times New Roman" w:hAnsi="Times New Roman"/>
          <w:sz w:val="24"/>
          <w:szCs w:val="24"/>
          <w:lang w:val="pt-BR"/>
        </w:rPr>
        <w:t xml:space="preserve">– SECRETÁRIO MUNICIPAL DE </w:t>
      </w:r>
      <w:r>
        <w:rPr>
          <w:rFonts w:ascii="Times New Roman" w:hAnsi="Times New Roman"/>
          <w:sz w:val="24"/>
          <w:szCs w:val="24"/>
          <w:lang w:val="pt-BR"/>
        </w:rPr>
        <w:t>CULTURA</w:t>
      </w:r>
    </w:p>
    <w:p w:rsidR="004458E9" w:rsidRPr="00991427" w:rsidRDefault="004458E9"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9E5A22" w:rsidRPr="00991427" w:rsidRDefault="009E5A22"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Pr="00991427"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D21938" w:rsidRDefault="00D21938"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EE5A31" w:rsidRPr="00991427" w:rsidRDefault="00EE5A31" w:rsidP="00166407">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3908AA" w:rsidRDefault="003908AA" w:rsidP="001D6D7C">
      <w:pPr>
        <w:tabs>
          <w:tab w:val="left" w:pos="9356"/>
          <w:tab w:val="left" w:pos="9781"/>
        </w:tabs>
        <w:autoSpaceDE w:val="0"/>
        <w:autoSpaceDN w:val="0"/>
        <w:adjustRightInd w:val="0"/>
        <w:spacing w:after="0" w:line="360" w:lineRule="auto"/>
        <w:ind w:right="-166"/>
        <w:rPr>
          <w:rFonts w:ascii="Times New Roman" w:hAnsi="Times New Roman"/>
          <w:b/>
          <w:bCs/>
          <w:color w:val="000000"/>
          <w:sz w:val="24"/>
          <w:szCs w:val="24"/>
          <w:lang w:val="pt-BR"/>
        </w:rPr>
      </w:pPr>
    </w:p>
    <w:p w:rsidR="001D6D7C" w:rsidRPr="00991427" w:rsidRDefault="004458E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EDITAL DO PREGÃO PRESENCIAL </w:t>
      </w:r>
    </w:p>
    <w:p w:rsidR="00791479" w:rsidRPr="00991427" w:rsidRDefault="00791479" w:rsidP="001D6D7C">
      <w:pPr>
        <w:tabs>
          <w:tab w:val="left" w:pos="9356"/>
          <w:tab w:val="left" w:pos="9781"/>
        </w:tabs>
        <w:autoSpaceDE w:val="0"/>
        <w:autoSpaceDN w:val="0"/>
        <w:adjustRightInd w:val="0"/>
        <w:spacing w:after="0" w:line="360" w:lineRule="auto"/>
        <w:ind w:left="-142" w:right="-166"/>
        <w:jc w:val="center"/>
        <w:rPr>
          <w:rFonts w:ascii="Times New Roman" w:hAnsi="Times New Roman"/>
          <w:b/>
          <w:bCs/>
          <w:color w:val="000000"/>
          <w:sz w:val="24"/>
          <w:szCs w:val="24"/>
          <w:lang w:val="pt-BR"/>
        </w:rPr>
      </w:pPr>
    </w:p>
    <w:p w:rsidR="004458E9" w:rsidRPr="00991427" w:rsidRDefault="00AD04E1"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w:t>
      </w:r>
      <w:r w:rsidR="006E1E65">
        <w:rPr>
          <w:rFonts w:ascii="Times New Roman" w:hAnsi="Times New Roman"/>
          <w:b/>
          <w:bCs/>
          <w:color w:val="000000"/>
          <w:sz w:val="24"/>
          <w:szCs w:val="24"/>
          <w:lang w:val="pt-BR"/>
        </w:rPr>
        <w:t xml:space="preserve">cesso n° </w:t>
      </w:r>
      <w:r w:rsidR="00EE5A31">
        <w:rPr>
          <w:rFonts w:ascii="Times New Roman" w:hAnsi="Times New Roman"/>
          <w:b/>
          <w:bCs/>
          <w:color w:val="000000"/>
          <w:sz w:val="24"/>
          <w:szCs w:val="24"/>
          <w:lang w:val="pt-BR"/>
        </w:rPr>
        <w:t>034/2022</w:t>
      </w:r>
    </w:p>
    <w:p w:rsidR="001D6D7C"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Modalidade: Pregão Presencial n° </w:t>
      </w:r>
      <w:r w:rsidR="003423A1">
        <w:rPr>
          <w:rFonts w:ascii="Times New Roman" w:hAnsi="Times New Roman"/>
          <w:b/>
          <w:bCs/>
          <w:color w:val="000000"/>
          <w:sz w:val="24"/>
          <w:szCs w:val="24"/>
          <w:lang w:val="pt-BR"/>
        </w:rPr>
        <w:t>017</w:t>
      </w:r>
      <w:r w:rsidRPr="00991427">
        <w:rPr>
          <w:rFonts w:ascii="Times New Roman" w:hAnsi="Times New Roman"/>
          <w:b/>
          <w:bCs/>
          <w:color w:val="000000"/>
          <w:sz w:val="24"/>
          <w:szCs w:val="24"/>
          <w:lang w:val="pt-BR"/>
        </w:rPr>
        <w:t>/</w:t>
      </w:r>
      <w:r w:rsidR="00EE5A31">
        <w:rPr>
          <w:rFonts w:ascii="Times New Roman" w:hAnsi="Times New Roman"/>
          <w:b/>
          <w:bCs/>
          <w:color w:val="000000"/>
          <w:sz w:val="24"/>
          <w:szCs w:val="24"/>
          <w:lang w:val="pt-BR"/>
        </w:rPr>
        <w:t>2022</w:t>
      </w:r>
    </w:p>
    <w:p w:rsidR="004458E9" w:rsidRPr="00991427" w:rsidRDefault="004458E9" w:rsidP="001D6D7C">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Tipo de Licitação: </w:t>
      </w:r>
      <w:r w:rsidR="0048299A" w:rsidRPr="00991427">
        <w:rPr>
          <w:rFonts w:ascii="Times New Roman" w:hAnsi="Times New Roman"/>
          <w:b/>
          <w:bCs/>
          <w:color w:val="000000"/>
          <w:sz w:val="24"/>
          <w:szCs w:val="24"/>
          <w:lang w:val="pt-BR"/>
        </w:rPr>
        <w:t>MENOR PREÇO POR ITEM</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Data</w:t>
      </w:r>
      <w:r w:rsidR="00EE5A31">
        <w:rPr>
          <w:rFonts w:ascii="Times New Roman" w:hAnsi="Times New Roman"/>
          <w:b/>
          <w:bCs/>
          <w:color w:val="000000"/>
          <w:sz w:val="24"/>
          <w:szCs w:val="24"/>
          <w:lang w:val="pt-BR"/>
        </w:rPr>
        <w:t>: 11</w:t>
      </w:r>
      <w:r w:rsidR="006E1E65">
        <w:rPr>
          <w:rFonts w:ascii="Times New Roman" w:hAnsi="Times New Roman"/>
          <w:b/>
          <w:color w:val="000000"/>
          <w:sz w:val="24"/>
          <w:szCs w:val="24"/>
          <w:lang w:val="pt-BR"/>
        </w:rPr>
        <w:t>/04/</w:t>
      </w:r>
      <w:r w:rsidR="00EE5A31">
        <w:rPr>
          <w:rFonts w:ascii="Times New Roman" w:hAnsi="Times New Roman"/>
          <w:b/>
          <w:color w:val="000000"/>
          <w:sz w:val="24"/>
          <w:szCs w:val="24"/>
          <w:lang w:val="pt-BR"/>
        </w:rPr>
        <w:t>2022</w:t>
      </w:r>
      <w:r w:rsidR="00354590" w:rsidRPr="00991427">
        <w:rPr>
          <w:rFonts w:ascii="Times New Roman" w:hAnsi="Times New Roman"/>
          <w:b/>
          <w:bCs/>
          <w:color w:val="000000"/>
          <w:sz w:val="24"/>
          <w:szCs w:val="24"/>
          <w:lang w:val="pt-BR"/>
        </w:rPr>
        <w:t>(</w:t>
      </w:r>
      <w:r w:rsidR="006E1E65">
        <w:rPr>
          <w:rFonts w:ascii="Times New Roman" w:hAnsi="Times New Roman"/>
          <w:b/>
          <w:bCs/>
          <w:color w:val="000000"/>
          <w:sz w:val="24"/>
          <w:szCs w:val="24"/>
          <w:lang w:val="pt-BR"/>
        </w:rPr>
        <w:t>Segunda</w:t>
      </w:r>
      <w:r w:rsidR="007C0422" w:rsidRPr="00991427">
        <w:rPr>
          <w:rFonts w:ascii="Times New Roman" w:hAnsi="Times New Roman"/>
          <w:b/>
          <w:bCs/>
          <w:color w:val="000000"/>
          <w:sz w:val="24"/>
          <w:szCs w:val="24"/>
          <w:lang w:val="pt-BR"/>
        </w:rPr>
        <w:t>-feira</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credenciamento: </w:t>
      </w:r>
      <w:r w:rsidR="00345DB7">
        <w:rPr>
          <w:rFonts w:ascii="Times New Roman" w:hAnsi="Times New Roman"/>
          <w:b/>
          <w:bCs/>
          <w:color w:val="000000"/>
          <w:sz w:val="24"/>
          <w:szCs w:val="24"/>
          <w:lang w:val="pt-BR"/>
        </w:rPr>
        <w:t>ÀS</w:t>
      </w:r>
      <w:r w:rsidR="003423A1">
        <w:rPr>
          <w:rFonts w:ascii="Times New Roman" w:hAnsi="Times New Roman"/>
          <w:b/>
          <w:color w:val="000000"/>
          <w:sz w:val="24"/>
          <w:szCs w:val="24"/>
          <w:lang w:val="pt-BR"/>
        </w:rPr>
        <w:t xml:space="preserve"> </w:t>
      </w:r>
      <w:r w:rsidR="001A0B2A">
        <w:rPr>
          <w:rFonts w:ascii="Times New Roman" w:hAnsi="Times New Roman"/>
          <w:b/>
          <w:color w:val="000000"/>
          <w:sz w:val="24"/>
          <w:szCs w:val="24"/>
          <w:lang w:val="pt-BR"/>
        </w:rPr>
        <w:t>07h30min</w:t>
      </w:r>
    </w:p>
    <w:p w:rsidR="004458E9" w:rsidRPr="00991427" w:rsidRDefault="00CC51DA"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Horário </w:t>
      </w:r>
      <w:r w:rsidR="007653D3">
        <w:rPr>
          <w:rFonts w:ascii="Times New Roman" w:hAnsi="Times New Roman"/>
          <w:b/>
          <w:bCs/>
          <w:color w:val="000000"/>
          <w:sz w:val="24"/>
          <w:szCs w:val="24"/>
          <w:lang w:val="pt-BR"/>
        </w:rPr>
        <w:t xml:space="preserve">de </w:t>
      </w:r>
      <w:r w:rsidRPr="00991427">
        <w:rPr>
          <w:rFonts w:ascii="Times New Roman" w:hAnsi="Times New Roman"/>
          <w:b/>
          <w:bCs/>
          <w:color w:val="000000"/>
          <w:sz w:val="24"/>
          <w:szCs w:val="24"/>
          <w:lang w:val="pt-BR"/>
        </w:rPr>
        <w:t>Abertura:</w:t>
      </w:r>
      <w:r w:rsidR="00345DB7">
        <w:rPr>
          <w:rFonts w:ascii="Times New Roman" w:hAnsi="Times New Roman"/>
          <w:b/>
          <w:bCs/>
          <w:color w:val="000000"/>
          <w:sz w:val="24"/>
          <w:szCs w:val="24"/>
          <w:lang w:val="pt-BR"/>
        </w:rPr>
        <w:t xml:space="preserve"> ÀS </w:t>
      </w:r>
      <w:r w:rsidR="003423A1">
        <w:rPr>
          <w:rFonts w:ascii="Times New Roman" w:hAnsi="Times New Roman"/>
          <w:b/>
          <w:bCs/>
          <w:color w:val="000000"/>
          <w:sz w:val="24"/>
          <w:szCs w:val="24"/>
          <w:lang w:val="pt-BR"/>
        </w:rPr>
        <w:t xml:space="preserve"> </w:t>
      </w:r>
      <w:r w:rsidR="001A0B2A">
        <w:rPr>
          <w:rFonts w:ascii="Times New Roman" w:hAnsi="Times New Roman"/>
          <w:b/>
          <w:bCs/>
          <w:color w:val="000000"/>
          <w:sz w:val="24"/>
          <w:szCs w:val="24"/>
          <w:lang w:val="pt-BR"/>
        </w:rPr>
        <w:t>07</w:t>
      </w:r>
      <w:r w:rsidR="001A0B2A" w:rsidRPr="00991427">
        <w:rPr>
          <w:rFonts w:ascii="Times New Roman" w:hAnsi="Times New Roman"/>
          <w:b/>
          <w:bCs/>
          <w:color w:val="000000"/>
          <w:sz w:val="24"/>
          <w:szCs w:val="24"/>
          <w:lang w:val="pt-BR"/>
        </w:rPr>
        <w:t>h30min</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Local: </w:t>
      </w:r>
      <w:r w:rsidRPr="00991427">
        <w:rPr>
          <w:rFonts w:ascii="Times New Roman" w:hAnsi="Times New Roman"/>
          <w:b/>
          <w:bCs/>
          <w:sz w:val="24"/>
          <w:szCs w:val="24"/>
          <w:lang w:val="pt-BR"/>
        </w:rPr>
        <w:t>Sala de Reuniões da Comissão Permanente de Licitações – Praça Dr. Samuel Barreto, s/nº – Centro – Coração de Jesus-MG</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rPr>
          <w:rFonts w:ascii="Times New Roman" w:hAnsi="Times New Roman"/>
          <w:color w:val="000000"/>
          <w:sz w:val="24"/>
          <w:szCs w:val="24"/>
          <w:lang w:val="pt-BR"/>
        </w:rPr>
      </w:pPr>
    </w:p>
    <w:p w:rsidR="004458E9" w:rsidRPr="00991427"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O Município de C</w:t>
      </w:r>
      <w:r w:rsidR="00D21938" w:rsidRPr="00991427">
        <w:rPr>
          <w:rFonts w:ascii="Times New Roman" w:hAnsi="Times New Roman"/>
          <w:color w:val="000000"/>
          <w:sz w:val="24"/>
          <w:szCs w:val="24"/>
          <w:lang w:val="pt-BR"/>
        </w:rPr>
        <w:t xml:space="preserve">oração de Jesus - MG, mediante o </w:t>
      </w:r>
      <w:r w:rsidR="003908AA" w:rsidRPr="00991427">
        <w:rPr>
          <w:rFonts w:ascii="Times New Roman" w:hAnsi="Times New Roman"/>
          <w:color w:val="000000"/>
          <w:sz w:val="24"/>
          <w:szCs w:val="24"/>
          <w:lang w:val="pt-BR"/>
        </w:rPr>
        <w:t>Secretário Municipal de Administração e Finanças, José Carlos Mota</w:t>
      </w:r>
      <w:r w:rsidRPr="00991427">
        <w:rPr>
          <w:rFonts w:ascii="Times New Roman" w:hAnsi="Times New Roman"/>
          <w:color w:val="000000"/>
          <w:sz w:val="24"/>
          <w:szCs w:val="24"/>
          <w:lang w:val="pt-BR"/>
        </w:rPr>
        <w:t>, torna público para conhecimento dos interessados, que na data,</w:t>
      </w:r>
      <w:r w:rsidR="007653D3">
        <w:rPr>
          <w:rFonts w:ascii="Times New Roman" w:hAnsi="Times New Roman"/>
          <w:color w:val="000000"/>
          <w:sz w:val="24"/>
          <w:szCs w:val="24"/>
          <w:lang w:val="pt-BR"/>
        </w:rPr>
        <w:t xml:space="preserve"> horário e local acima indicado</w:t>
      </w:r>
      <w:r w:rsidRPr="00991427">
        <w:rPr>
          <w:rFonts w:ascii="Times New Roman" w:hAnsi="Times New Roman"/>
          <w:color w:val="000000"/>
          <w:sz w:val="24"/>
          <w:szCs w:val="24"/>
          <w:lang w:val="pt-BR"/>
        </w:rPr>
        <w:t xml:space="preserve">, fará realizar licitação na modalidade de </w:t>
      </w:r>
      <w:r w:rsidRPr="003419B8">
        <w:rPr>
          <w:rFonts w:ascii="Times New Roman" w:hAnsi="Times New Roman"/>
          <w:b/>
          <w:color w:val="000000"/>
          <w:sz w:val="24"/>
          <w:szCs w:val="24"/>
          <w:lang w:val="pt-BR"/>
        </w:rPr>
        <w:t>PREGÃO PRESENCIAL</w:t>
      </w:r>
      <w:r w:rsidRPr="00991427">
        <w:rPr>
          <w:rFonts w:ascii="Times New Roman" w:hAnsi="Times New Roman"/>
          <w:color w:val="000000"/>
          <w:sz w:val="24"/>
          <w:szCs w:val="24"/>
          <w:lang w:val="pt-BR"/>
        </w:rPr>
        <w:t xml:space="preserve">, do tipo </w:t>
      </w:r>
      <w:r w:rsidR="003419B8">
        <w:rPr>
          <w:rFonts w:ascii="Times New Roman" w:hAnsi="Times New Roman"/>
          <w:color w:val="000000"/>
          <w:sz w:val="24"/>
          <w:szCs w:val="24"/>
          <w:lang w:val="pt-BR"/>
        </w:rPr>
        <w:t>Menor P</w:t>
      </w:r>
      <w:r w:rsidRPr="00991427">
        <w:rPr>
          <w:rFonts w:ascii="Times New Roman" w:hAnsi="Times New Roman"/>
          <w:color w:val="000000"/>
          <w:sz w:val="24"/>
          <w:szCs w:val="24"/>
          <w:lang w:val="pt-BR"/>
        </w:rPr>
        <w:t>reço</w:t>
      </w:r>
      <w:r w:rsidR="00345DB7">
        <w:rPr>
          <w:rFonts w:ascii="Times New Roman" w:hAnsi="Times New Roman"/>
          <w:color w:val="000000"/>
          <w:sz w:val="24"/>
          <w:szCs w:val="24"/>
          <w:lang w:val="pt-BR"/>
        </w:rPr>
        <w:t xml:space="preserve"> </w:t>
      </w:r>
      <w:r w:rsidR="00D21938" w:rsidRPr="00991427">
        <w:rPr>
          <w:rFonts w:ascii="Times New Roman" w:hAnsi="Times New Roman"/>
          <w:sz w:val="24"/>
          <w:szCs w:val="24"/>
          <w:lang w:val="pt-BR"/>
        </w:rPr>
        <w:t>por</w:t>
      </w:r>
      <w:r w:rsidR="00345DB7">
        <w:rPr>
          <w:rFonts w:ascii="Times New Roman" w:hAnsi="Times New Roman"/>
          <w:sz w:val="24"/>
          <w:szCs w:val="24"/>
          <w:lang w:val="pt-BR"/>
        </w:rPr>
        <w:t xml:space="preserve"> </w:t>
      </w:r>
      <w:r w:rsidR="003419B8">
        <w:rPr>
          <w:rFonts w:ascii="Times New Roman" w:hAnsi="Times New Roman"/>
          <w:sz w:val="24"/>
          <w:szCs w:val="24"/>
          <w:lang w:val="pt-BR"/>
        </w:rPr>
        <w:t>Item</w:t>
      </w:r>
      <w:r w:rsidR="00791479" w:rsidRPr="00991427">
        <w:rPr>
          <w:rFonts w:ascii="Times New Roman" w:hAnsi="Times New Roman"/>
          <w:color w:val="000000"/>
          <w:sz w:val="24"/>
          <w:szCs w:val="24"/>
          <w:lang w:val="pt-BR"/>
        </w:rPr>
        <w:t>, para</w:t>
      </w:r>
      <w:r w:rsidR="00345DB7">
        <w:rPr>
          <w:rFonts w:ascii="Times New Roman" w:hAnsi="Times New Roman"/>
          <w:color w:val="000000"/>
          <w:sz w:val="24"/>
          <w:szCs w:val="24"/>
          <w:lang w:val="pt-BR"/>
        </w:rPr>
        <w:t xml:space="preserve"> </w:t>
      </w:r>
      <w:r w:rsidR="00EE5A31" w:rsidRPr="00EE5A31">
        <w:rPr>
          <w:rFonts w:ascii="Times New Roman" w:hAnsi="Times New Roman"/>
          <w:b/>
          <w:color w:val="000000"/>
          <w:sz w:val="24"/>
          <w:szCs w:val="24"/>
          <w:lang w:val="pt-BR"/>
        </w:rPr>
        <w:t>REFERENTE E A CONTRATAÇÃO DE EMPRESA ESPECIALIZADA PARA ORGANIZAR, REALIZAR E EXECUTAR A XXXV VAQUEJADA NACIONAL DE CORAÇÃO DE JESUS, QUE SERÁ REALIZADA NO PERIODO DE 0</w:t>
      </w:r>
      <w:r w:rsidR="00EE5A31">
        <w:rPr>
          <w:rFonts w:ascii="Times New Roman" w:hAnsi="Times New Roman"/>
          <w:b/>
          <w:color w:val="000000"/>
          <w:sz w:val="24"/>
          <w:szCs w:val="24"/>
          <w:lang w:val="pt-BR"/>
        </w:rPr>
        <w:t xml:space="preserve">9, 10, 11 E 12 DE JUNHO DE 2022, </w:t>
      </w:r>
      <w:r w:rsidR="00EE5A31" w:rsidRPr="00EE5A31">
        <w:rPr>
          <w:rFonts w:ascii="Times New Roman" w:hAnsi="Times New Roman"/>
          <w:color w:val="000000"/>
          <w:sz w:val="24"/>
          <w:szCs w:val="24"/>
          <w:lang w:val="pt-BR"/>
        </w:rPr>
        <w:t>n</w:t>
      </w:r>
      <w:r w:rsidRPr="00991427">
        <w:rPr>
          <w:rFonts w:ascii="Times New Roman" w:hAnsi="Times New Roman"/>
          <w:color w:val="000000"/>
          <w:sz w:val="24"/>
          <w:szCs w:val="24"/>
          <w:lang w:val="pt-BR"/>
        </w:rPr>
        <w:t xml:space="preserve">as condições estabelecidas neste Edital e nos seus Anexos. </w:t>
      </w:r>
      <w:r w:rsidRPr="00991427">
        <w:rPr>
          <w:rFonts w:ascii="Times New Roman" w:hAnsi="Times New Roman"/>
          <w:sz w:val="24"/>
          <w:szCs w:val="24"/>
          <w:lang w:val="pt-BR"/>
        </w:rPr>
        <w:t>O certame deverá ser processado e julgado em conformidade com as Leis Federais nº 10.520, de 17 de julho de 2002, e Lei Federal nº 8.666, de 21 de junho de 1993, Lei Complementar n° 123/06 e demais normas complementares e disposições deste instrumento.</w:t>
      </w:r>
    </w:p>
    <w:p w:rsidR="004458E9" w:rsidRPr="00991427" w:rsidRDefault="00D21938"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O PREGÃO será conduzido pelo PREGOEIRO, auxiliado</w:t>
      </w:r>
      <w:r w:rsidR="004458E9" w:rsidRPr="00991427">
        <w:rPr>
          <w:rFonts w:ascii="Times New Roman" w:hAnsi="Times New Roman"/>
          <w:sz w:val="24"/>
          <w:szCs w:val="24"/>
          <w:lang w:val="pt-BR"/>
        </w:rPr>
        <w:t xml:space="preserve"> pela EQUIPE DE APOIO, conforme designação contida nos autos do processo.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spacing w:after="0" w:line="360" w:lineRule="auto"/>
        <w:ind w:left="-142" w:right="-166"/>
        <w:jc w:val="both"/>
        <w:outlineLvl w:val="0"/>
        <w:rPr>
          <w:rFonts w:ascii="Times New Roman" w:hAnsi="Times New Roman"/>
          <w:b/>
          <w:bCs/>
          <w:sz w:val="24"/>
          <w:szCs w:val="24"/>
          <w:lang w:val="pt-BR"/>
        </w:rPr>
      </w:pPr>
      <w:r w:rsidRPr="00991427">
        <w:rPr>
          <w:rFonts w:ascii="Times New Roman" w:hAnsi="Times New Roman"/>
          <w:b/>
          <w:bCs/>
          <w:color w:val="000000"/>
          <w:sz w:val="24"/>
          <w:szCs w:val="24"/>
          <w:lang w:val="pt-BR"/>
        </w:rPr>
        <w:t>1 –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1.1 - As propostas deverão obedecer às especificações deste instrumento convocatório e anexos, que dele fazem parte integrante.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1.2 - Os envelopes contendo a proposta e os documentos de habilitação serão recebidos na sessão pública de processamento do Pregão, após o credenciamento dos interessados que se apresentarem para participar do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lastRenderedPageBreak/>
        <w:t xml:space="preserve">1.3 - A sessão de processamento do pregão será realizada após o credenciamento que será na Sala de Reuniões da Comissão Permanente de Licitações – Praça Dr. Samuel Barreto, s/nº – Centro – Coração de Jesus-MG, iniciando-se no dia </w:t>
      </w:r>
      <w:r w:rsidR="00EE5A31">
        <w:rPr>
          <w:rFonts w:ascii="Times New Roman" w:hAnsi="Times New Roman"/>
          <w:b/>
          <w:sz w:val="24"/>
          <w:szCs w:val="24"/>
          <w:lang w:val="pt-BR"/>
        </w:rPr>
        <w:t>11</w:t>
      </w:r>
      <w:r w:rsidR="00D540A3" w:rsidRPr="00991427">
        <w:rPr>
          <w:rFonts w:ascii="Times New Roman" w:hAnsi="Times New Roman"/>
          <w:b/>
          <w:sz w:val="24"/>
          <w:szCs w:val="24"/>
          <w:lang w:val="pt-BR"/>
        </w:rPr>
        <w:t xml:space="preserve"> de </w:t>
      </w:r>
      <w:r w:rsidR="003423A1">
        <w:rPr>
          <w:rFonts w:ascii="Times New Roman" w:hAnsi="Times New Roman"/>
          <w:b/>
          <w:sz w:val="24"/>
          <w:szCs w:val="24"/>
          <w:lang w:val="pt-BR"/>
        </w:rPr>
        <w:t>Abril</w:t>
      </w:r>
      <w:r w:rsidRPr="00991427">
        <w:rPr>
          <w:rFonts w:ascii="Times New Roman" w:hAnsi="Times New Roman"/>
          <w:b/>
          <w:sz w:val="24"/>
          <w:szCs w:val="24"/>
          <w:lang w:val="pt-BR"/>
        </w:rPr>
        <w:t xml:space="preserve"> de </w:t>
      </w:r>
      <w:r w:rsidR="00EE5A31">
        <w:rPr>
          <w:rFonts w:ascii="Times New Roman" w:hAnsi="Times New Roman"/>
          <w:b/>
          <w:sz w:val="24"/>
          <w:szCs w:val="24"/>
          <w:lang w:val="pt-BR"/>
        </w:rPr>
        <w:t>2022</w:t>
      </w:r>
      <w:r w:rsidR="00345DB7">
        <w:rPr>
          <w:rFonts w:ascii="Times New Roman" w:hAnsi="Times New Roman"/>
          <w:b/>
          <w:sz w:val="24"/>
          <w:szCs w:val="24"/>
          <w:lang w:val="pt-BR"/>
        </w:rPr>
        <w:t xml:space="preserve"> </w:t>
      </w:r>
      <w:r w:rsidRPr="00991427">
        <w:rPr>
          <w:rFonts w:ascii="Times New Roman" w:hAnsi="Times New Roman"/>
          <w:sz w:val="24"/>
          <w:szCs w:val="24"/>
          <w:lang w:val="pt-BR"/>
        </w:rPr>
        <w:t xml:space="preserve">às </w:t>
      </w:r>
      <w:r w:rsidR="00B271FD">
        <w:rPr>
          <w:rFonts w:ascii="Times New Roman" w:hAnsi="Times New Roman"/>
          <w:b/>
          <w:sz w:val="24"/>
          <w:szCs w:val="24"/>
          <w:lang w:val="pt-BR"/>
        </w:rPr>
        <w:t>07</w:t>
      </w:r>
      <w:r w:rsidR="00B271FD" w:rsidRPr="00991427">
        <w:rPr>
          <w:rFonts w:ascii="Times New Roman" w:hAnsi="Times New Roman"/>
          <w:b/>
          <w:sz w:val="24"/>
          <w:szCs w:val="24"/>
          <w:lang w:val="pt-BR"/>
        </w:rPr>
        <w:t>h30min</w:t>
      </w:r>
      <w:r w:rsidRPr="00991427">
        <w:rPr>
          <w:rFonts w:ascii="Times New Roman" w:hAnsi="Times New Roman"/>
          <w:sz w:val="24"/>
          <w:szCs w:val="24"/>
          <w:lang w:val="pt-BR"/>
        </w:rPr>
        <w:t xml:space="preserve"> e </w:t>
      </w:r>
      <w:r w:rsidR="00D21938" w:rsidRPr="00991427">
        <w:rPr>
          <w:rFonts w:ascii="Times New Roman" w:hAnsi="Times New Roman"/>
          <w:sz w:val="24"/>
          <w:szCs w:val="24"/>
          <w:lang w:val="pt-BR"/>
        </w:rPr>
        <w:t>será conduzido pelo Pregoeiro</w:t>
      </w:r>
      <w:r w:rsidRPr="00991427">
        <w:rPr>
          <w:rFonts w:ascii="Times New Roman" w:hAnsi="Times New Roman"/>
          <w:sz w:val="24"/>
          <w:szCs w:val="24"/>
          <w:lang w:val="pt-BR"/>
        </w:rPr>
        <w:t xml:space="preserve"> com o auxílio da Equipe de Apoio, designado nos autos do processo em epígrafe.</w:t>
      </w:r>
    </w:p>
    <w:p w:rsidR="009F19D4" w:rsidRPr="00991427" w:rsidRDefault="009F19D4"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 xml:space="preserve">1.4 – A Sessão do pregão em epígrafe poderá ser gravada.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2- DO OBJETO</w:t>
      </w:r>
    </w:p>
    <w:p w:rsidR="004458E9" w:rsidRPr="003423A1" w:rsidRDefault="004458E9" w:rsidP="003423A1">
      <w:pPr>
        <w:spacing w:line="360" w:lineRule="auto"/>
        <w:ind w:left="-142"/>
        <w:jc w:val="both"/>
        <w:rPr>
          <w:rFonts w:ascii="Times New Roman" w:hAnsi="Times New Roman"/>
          <w:sz w:val="24"/>
          <w:szCs w:val="24"/>
          <w:lang w:val="pt-BR"/>
        </w:rPr>
      </w:pPr>
      <w:r w:rsidRPr="00991427">
        <w:rPr>
          <w:rFonts w:ascii="Times New Roman" w:hAnsi="Times New Roman"/>
          <w:color w:val="000000"/>
          <w:sz w:val="24"/>
          <w:szCs w:val="24"/>
          <w:lang w:val="pt-BR"/>
        </w:rPr>
        <w:t>2.1 – Constitui objeto da presente licitação a</w:t>
      </w:r>
      <w:r w:rsidR="00345DB7">
        <w:rPr>
          <w:rFonts w:ascii="Times New Roman" w:hAnsi="Times New Roman"/>
          <w:color w:val="000000"/>
          <w:sz w:val="24"/>
          <w:szCs w:val="24"/>
          <w:lang w:val="pt-BR"/>
        </w:rPr>
        <w:t xml:space="preserve"> </w:t>
      </w:r>
      <w:r w:rsidR="00EE5A31" w:rsidRPr="00EE5A31">
        <w:rPr>
          <w:rFonts w:ascii="Times New Roman" w:hAnsi="Times New Roman"/>
          <w:b/>
          <w:color w:val="000000"/>
          <w:sz w:val="24"/>
          <w:szCs w:val="24"/>
          <w:lang w:val="pt-BR"/>
        </w:rPr>
        <w:t>REFERENTE E A CONTRATAÇÃO DE EMPRESA ESPECIALIZADA PARA ORGANIZAR, REALIZAR E EXECUTAR A XXXV VAQUEJADA NACIONAL DE CORAÇÃO DE JESUS, QUE SERÁ REALIZADA NO PERIODO DE 0</w:t>
      </w:r>
      <w:r w:rsidR="00EE5A31">
        <w:rPr>
          <w:rFonts w:ascii="Times New Roman" w:hAnsi="Times New Roman"/>
          <w:b/>
          <w:color w:val="000000"/>
          <w:sz w:val="24"/>
          <w:szCs w:val="24"/>
          <w:lang w:val="pt-BR"/>
        </w:rPr>
        <w:t>9, 10, 11 E 12 DE JUNHO DE 2022</w:t>
      </w:r>
      <w:r w:rsidR="006E1E65">
        <w:rPr>
          <w:rFonts w:ascii="Times New Roman" w:hAnsi="Times New Roman"/>
          <w:b/>
          <w:color w:val="000000"/>
          <w:sz w:val="24"/>
          <w:szCs w:val="24"/>
          <w:lang w:val="pt-BR"/>
        </w:rPr>
        <w:t>,</w:t>
      </w:r>
      <w:r w:rsidR="00345DB7">
        <w:rPr>
          <w:rFonts w:ascii="Times New Roman" w:hAnsi="Times New Roman"/>
          <w:b/>
          <w:color w:val="000000"/>
          <w:sz w:val="24"/>
          <w:szCs w:val="24"/>
          <w:lang w:val="pt-BR"/>
        </w:rPr>
        <w:t xml:space="preserve"> </w:t>
      </w:r>
      <w:r w:rsidR="003A1F1A" w:rsidRPr="00991427">
        <w:rPr>
          <w:rFonts w:ascii="Times New Roman" w:hAnsi="Times New Roman"/>
          <w:sz w:val="24"/>
          <w:szCs w:val="24"/>
          <w:lang w:val="pt-BR"/>
        </w:rPr>
        <w:t xml:space="preserve">conforme especificações constantes no termo de referência, anexo I deste edital. </w:t>
      </w:r>
    </w:p>
    <w:p w:rsidR="00025152" w:rsidRPr="00991427" w:rsidRDefault="004458E9" w:rsidP="00D21938">
      <w:pPr>
        <w:pStyle w:val="Corpodetexto"/>
        <w:tabs>
          <w:tab w:val="left" w:pos="900"/>
          <w:tab w:val="left" w:pos="9356"/>
          <w:tab w:val="left" w:pos="9781"/>
        </w:tabs>
        <w:spacing w:line="360" w:lineRule="auto"/>
        <w:ind w:left="-142" w:right="-166"/>
        <w:rPr>
          <w:b/>
        </w:rPr>
      </w:pPr>
      <w:r w:rsidRPr="00991427">
        <w:rPr>
          <w:b/>
        </w:rPr>
        <w:t>3 – ÁREA SOLICITANTE</w:t>
      </w:r>
    </w:p>
    <w:p w:rsidR="00025152" w:rsidRPr="00991427" w:rsidRDefault="00B271FD" w:rsidP="00166407">
      <w:pPr>
        <w:pStyle w:val="Corpodetexto"/>
        <w:tabs>
          <w:tab w:val="left" w:pos="900"/>
          <w:tab w:val="left" w:pos="9356"/>
          <w:tab w:val="left" w:pos="9781"/>
        </w:tabs>
        <w:spacing w:line="360" w:lineRule="auto"/>
        <w:ind w:left="-142" w:right="-166"/>
      </w:pPr>
      <w:r w:rsidRPr="00991427">
        <w:t>3.1</w:t>
      </w:r>
      <w:r>
        <w:t>- Secretaria</w:t>
      </w:r>
      <w:r w:rsidR="00D540A3" w:rsidRPr="00991427">
        <w:t>Municipal de Cultura</w:t>
      </w:r>
      <w:r>
        <w:t>.</w:t>
      </w:r>
    </w:p>
    <w:p w:rsidR="00AD04E1" w:rsidRPr="00991427" w:rsidRDefault="00AD04E1" w:rsidP="00166407">
      <w:pPr>
        <w:pStyle w:val="Corpodetexto"/>
        <w:tabs>
          <w:tab w:val="left" w:pos="900"/>
          <w:tab w:val="left" w:pos="9356"/>
          <w:tab w:val="left" w:pos="9781"/>
        </w:tabs>
        <w:spacing w:line="360" w:lineRule="auto"/>
        <w:ind w:left="-142" w:right="-166"/>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4 - DA PARTICIPAÇÃO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Poderão participar desta licitação </w:t>
      </w:r>
      <w:r w:rsidR="003908AA" w:rsidRPr="00991427">
        <w:rPr>
          <w:rFonts w:ascii="Times New Roman" w:hAnsi="Times New Roman"/>
          <w:sz w:val="24"/>
          <w:szCs w:val="24"/>
          <w:lang w:val="pt-BR"/>
        </w:rPr>
        <w:t>pessoas jurídicas</w:t>
      </w:r>
      <w:r w:rsidRPr="00991427">
        <w:rPr>
          <w:rFonts w:ascii="Times New Roman" w:hAnsi="Times New Roman"/>
          <w:sz w:val="24"/>
          <w:szCs w:val="24"/>
          <w:lang w:val="pt-BR"/>
        </w:rPr>
        <w:t xml:space="preserve"> do ramo pertinente ao objeto licitado</w:t>
      </w:r>
      <w:r w:rsidR="00AD04E1" w:rsidRPr="00991427">
        <w:rPr>
          <w:rFonts w:ascii="Times New Roman" w:hAnsi="Times New Roman"/>
          <w:sz w:val="24"/>
          <w:szCs w:val="24"/>
          <w:lang w:val="pt-BR"/>
        </w:rPr>
        <w:t xml:space="preserve"> e pessoas físicas</w:t>
      </w:r>
      <w:r w:rsidRPr="00991427">
        <w:rPr>
          <w:rFonts w:ascii="Times New Roman" w:hAnsi="Times New Roman"/>
          <w:sz w:val="24"/>
          <w:szCs w:val="24"/>
          <w:lang w:val="pt-BR"/>
        </w:rPr>
        <w:t>, que cumpram plenamente os requisitos de habilitação, a teor do art. 4º, VII da Lei Federal nº 10.520/02, sob pena de responsabilização nos termos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Os licitantes arcarão com todos os custos decorrentes da elaboração e apresentação e suas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Não será admitida nesta licitação a participação de empresas: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Concordatárias ou em processo de falência, sob concurso de credores, em dissolução ou em liquidação;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com o direito suspenso de licitar e contratar com a Administração Pública, ou que por esta tenham sido declaradas inidôneas;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Que estejam reunidas em consórcio e sejam controladoras, coligadas ou subsidiárias entre si, ou ainda, qualquer que seja sua forma de constituição;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4.2.4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Estrangeiras que não funcionem no País;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4.2.5 - </w:t>
      </w:r>
      <w:r w:rsidR="006462BA" w:rsidRPr="00991427">
        <w:rPr>
          <w:rFonts w:ascii="Times New Roman" w:hAnsi="Times New Roman"/>
          <w:color w:val="000000"/>
          <w:sz w:val="24"/>
          <w:szCs w:val="24"/>
          <w:lang w:val="pt-BR"/>
        </w:rPr>
        <w:t>C</w:t>
      </w:r>
      <w:r w:rsidRPr="00991427">
        <w:rPr>
          <w:rFonts w:ascii="Times New Roman" w:hAnsi="Times New Roman"/>
          <w:sz w:val="24"/>
          <w:szCs w:val="24"/>
          <w:lang w:val="pt-BR"/>
        </w:rPr>
        <w:t xml:space="preserve">ujo </w:t>
      </w:r>
      <w:r w:rsidR="006462BA" w:rsidRPr="00991427">
        <w:rPr>
          <w:rFonts w:ascii="Times New Roman" w:hAnsi="Times New Roman"/>
          <w:sz w:val="24"/>
          <w:szCs w:val="24"/>
          <w:lang w:val="pt-BR"/>
        </w:rPr>
        <w:t>O</w:t>
      </w:r>
      <w:r w:rsidRPr="00991427">
        <w:rPr>
          <w:rFonts w:ascii="Times New Roman" w:hAnsi="Times New Roman"/>
          <w:sz w:val="24"/>
          <w:szCs w:val="24"/>
          <w:lang w:val="pt-BR"/>
        </w:rPr>
        <w:t>bjeto social não seja compatível com o objeto desta licitação.</w:t>
      </w:r>
    </w:p>
    <w:p w:rsidR="00760E93" w:rsidRDefault="00760E93" w:rsidP="00166407">
      <w:pPr>
        <w:pStyle w:val="Corpodetexto"/>
        <w:tabs>
          <w:tab w:val="left" w:pos="9356"/>
          <w:tab w:val="left" w:pos="9781"/>
        </w:tabs>
        <w:spacing w:line="360" w:lineRule="auto"/>
        <w:ind w:left="-142" w:right="-166"/>
        <w:rPr>
          <w:b/>
          <w:bCs/>
          <w:color w:val="000000"/>
        </w:rPr>
      </w:pPr>
    </w:p>
    <w:p w:rsidR="004458E9" w:rsidRPr="00991427" w:rsidRDefault="004458E9" w:rsidP="00166407">
      <w:pPr>
        <w:pStyle w:val="Corpodetexto"/>
        <w:tabs>
          <w:tab w:val="left" w:pos="9356"/>
          <w:tab w:val="left" w:pos="9781"/>
        </w:tabs>
        <w:spacing w:line="360" w:lineRule="auto"/>
        <w:ind w:left="-142" w:right="-166"/>
        <w:rPr>
          <w:b/>
          <w:bCs/>
          <w:color w:val="000000"/>
        </w:rPr>
      </w:pPr>
      <w:r w:rsidRPr="00991427">
        <w:rPr>
          <w:b/>
          <w:bCs/>
          <w:color w:val="000000"/>
        </w:rPr>
        <w:t>5 – DA DISPONIBILIDADE E AQUISIÇÃO DO EDITAL</w:t>
      </w:r>
    </w:p>
    <w:p w:rsidR="005A7461" w:rsidRPr="00991427" w:rsidRDefault="00A765C9" w:rsidP="005A7461">
      <w:pPr>
        <w:pStyle w:val="Corpodetexto"/>
        <w:tabs>
          <w:tab w:val="left" w:pos="9356"/>
          <w:tab w:val="left" w:pos="9781"/>
        </w:tabs>
        <w:spacing w:line="360" w:lineRule="auto"/>
        <w:ind w:left="-142" w:right="-166"/>
      </w:pPr>
      <w:r w:rsidRPr="00991427">
        <w:t>5.1.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w:t>
      </w:r>
      <w:r w:rsidR="00D21938" w:rsidRPr="00991427">
        <w:t xml:space="preserve">38) 3228-2282, no horário das </w:t>
      </w:r>
      <w:r w:rsidR="00B271FD" w:rsidRPr="00991427">
        <w:t>07h00min</w:t>
      </w:r>
      <w:r w:rsidR="00D21938" w:rsidRPr="00991427">
        <w:t xml:space="preserve"> às </w:t>
      </w:r>
      <w:r w:rsidR="00B271FD" w:rsidRPr="00991427">
        <w:t>11h00min</w:t>
      </w:r>
      <w:r w:rsidR="00D21938" w:rsidRPr="00991427">
        <w:t xml:space="preserve"> e das </w:t>
      </w:r>
      <w:r w:rsidR="00B271FD" w:rsidRPr="00991427">
        <w:t>13h00min</w:t>
      </w:r>
      <w:r w:rsidRPr="00991427">
        <w:t xml:space="preserve"> às </w:t>
      </w:r>
      <w:r w:rsidR="00B271FD" w:rsidRPr="00991427">
        <w:t>17h00min</w:t>
      </w:r>
      <w:r w:rsidRPr="00991427">
        <w:t>.</w:t>
      </w:r>
    </w:p>
    <w:p w:rsidR="00A765C9" w:rsidRPr="00991427" w:rsidRDefault="00A765C9" w:rsidP="005A7461">
      <w:pPr>
        <w:pStyle w:val="Corpodetexto"/>
        <w:tabs>
          <w:tab w:val="left" w:pos="9356"/>
          <w:tab w:val="left" w:pos="9781"/>
        </w:tabs>
        <w:spacing w:line="360" w:lineRule="auto"/>
        <w:ind w:left="-142" w:right="-166"/>
      </w:pPr>
      <w:r w:rsidRPr="00991427">
        <w:rPr>
          <w:color w:val="000000"/>
        </w:rPr>
        <w:t xml:space="preserve">5.2 - As empresas e/ou representantes que tiverem interesse em participar do certame obrigam-se a acompanhar as publicações referentes ao processo no </w:t>
      </w:r>
      <w:r w:rsidRPr="00991427">
        <w:rPr>
          <w:i/>
          <w:iCs/>
          <w:color w:val="000000"/>
        </w:rPr>
        <w:t xml:space="preserve">site </w:t>
      </w:r>
      <w:hyperlink r:id="rId10" w:history="1">
        <w:r w:rsidR="006462BA" w:rsidRPr="00991427">
          <w:rPr>
            <w:rStyle w:val="Hyperlink"/>
            <w:rFonts w:ascii="Times New Roman" w:hAnsi="Times New Roman" w:cs="Times New Roman"/>
            <w:sz w:val="24"/>
            <w:szCs w:val="24"/>
          </w:rPr>
          <w:t>www.coracaodejesus.mg.gov.br</w:t>
        </w:r>
      </w:hyperlink>
      <w:r w:rsidR="006462BA" w:rsidRPr="00991427">
        <w:rPr>
          <w:color w:val="000000"/>
        </w:rPr>
        <w:t>,</w:t>
      </w:r>
      <w:r w:rsidRPr="00991427">
        <w:rPr>
          <w:color w:val="000000"/>
        </w:rPr>
        <w:t xml:space="preserve"> bem como as publicações no Diário Oficial do </w:t>
      </w:r>
      <w:r w:rsidR="006462BA" w:rsidRPr="00991427">
        <w:rPr>
          <w:color w:val="000000"/>
        </w:rPr>
        <w:t>Ente http://www.diariomunicipal.com.br/amm-mg/</w:t>
      </w:r>
      <w:r w:rsidRPr="00991427">
        <w:rPr>
          <w:color w:val="000000"/>
        </w:rPr>
        <w:t xml:space="preserve">, com vista a possíveis alterações e avisos. </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5.2.1 - O licitante que desejar receber informações ou esclarecimentos sobre o processo licitatório deverá, informar sua razão social e seu </w:t>
      </w:r>
      <w:r w:rsidRPr="00991427">
        <w:rPr>
          <w:rFonts w:ascii="Times New Roman" w:hAnsi="Times New Roman"/>
          <w:i/>
          <w:iCs/>
          <w:color w:val="000000"/>
          <w:sz w:val="24"/>
          <w:szCs w:val="24"/>
          <w:lang w:val="pt-BR"/>
        </w:rPr>
        <w:t>e-mail através do recibo de retirada de edital, enviado ao emaillicitacoracao@yahoo.com.br</w:t>
      </w:r>
    </w:p>
    <w:p w:rsidR="00A765C9" w:rsidRPr="00991427" w:rsidRDefault="00A765C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5.3 - Os pedidos de esclarecimentos sobre o edital poderão ser encaminhados para o </w:t>
      </w:r>
      <w:r w:rsidRPr="00991427">
        <w:rPr>
          <w:rFonts w:ascii="Times New Roman" w:hAnsi="Times New Roman"/>
          <w:i/>
          <w:iCs/>
          <w:color w:val="000000"/>
          <w:sz w:val="24"/>
          <w:szCs w:val="24"/>
          <w:lang w:val="pt-BR"/>
        </w:rPr>
        <w:t xml:space="preserve">e-mail </w:t>
      </w:r>
      <w:r w:rsidRPr="00991427">
        <w:rPr>
          <w:rFonts w:ascii="Times New Roman" w:hAnsi="Times New Roman"/>
          <w:color w:val="000000"/>
          <w:sz w:val="24"/>
          <w:szCs w:val="24"/>
          <w:lang w:val="pt-BR"/>
        </w:rPr>
        <w:t xml:space="preserve">licitacoracao@yahoo.com.br ou via fac-símile (38) 3228-2282, até 2 (dois) dias úteis antes da data marcada para abertura das propostas. </w:t>
      </w:r>
    </w:p>
    <w:p w:rsidR="00A765C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5.3.1 - As respostas do Pregoeiro</w:t>
      </w:r>
      <w:r w:rsidR="00A765C9" w:rsidRPr="00991427">
        <w:rPr>
          <w:rFonts w:ascii="Times New Roman" w:hAnsi="Times New Roman"/>
          <w:color w:val="000000"/>
          <w:sz w:val="24"/>
          <w:szCs w:val="24"/>
          <w:lang w:val="pt-BR"/>
        </w:rPr>
        <w:t xml:space="preserve"> às solicitações de esclarecimentos serão encaminhadas por </w:t>
      </w:r>
      <w:r w:rsidR="00A765C9" w:rsidRPr="00991427">
        <w:rPr>
          <w:rFonts w:ascii="Times New Roman" w:hAnsi="Times New Roman"/>
          <w:i/>
          <w:iCs/>
          <w:color w:val="000000"/>
          <w:sz w:val="24"/>
          <w:szCs w:val="24"/>
          <w:lang w:val="pt-BR"/>
        </w:rPr>
        <w:t>e-mail</w:t>
      </w:r>
      <w:r w:rsidR="00A765C9" w:rsidRPr="00991427">
        <w:rPr>
          <w:rFonts w:ascii="Times New Roman" w:hAnsi="Times New Roman"/>
          <w:color w:val="000000"/>
          <w:sz w:val="24"/>
          <w:szCs w:val="24"/>
          <w:lang w:val="pt-BR"/>
        </w:rPr>
        <w:t xml:space="preserve">, fax, ou disponibilizadas no </w:t>
      </w:r>
      <w:r w:rsidR="00A765C9" w:rsidRPr="00991427">
        <w:rPr>
          <w:rFonts w:ascii="Times New Roman" w:hAnsi="Times New Roman"/>
          <w:i/>
          <w:iCs/>
          <w:color w:val="000000"/>
          <w:sz w:val="24"/>
          <w:szCs w:val="24"/>
          <w:lang w:val="pt-BR"/>
        </w:rPr>
        <w:t xml:space="preserve">site </w:t>
      </w:r>
      <w:r w:rsidR="00A765C9" w:rsidRPr="00991427">
        <w:rPr>
          <w:rFonts w:ascii="Times New Roman" w:hAnsi="Times New Roman"/>
          <w:color w:val="000000"/>
          <w:sz w:val="24"/>
          <w:szCs w:val="24"/>
          <w:lang w:val="pt-BR"/>
        </w:rPr>
        <w:t>www.coracaodejesus.mg.gov.br no campo “</w:t>
      </w:r>
      <w:r w:rsidRPr="00991427">
        <w:rPr>
          <w:rFonts w:ascii="Times New Roman" w:hAnsi="Times New Roman"/>
          <w:b/>
          <w:bCs/>
          <w:color w:val="000000"/>
          <w:sz w:val="24"/>
          <w:szCs w:val="24"/>
          <w:lang w:val="pt-BR"/>
        </w:rPr>
        <w:t>Licitações</w:t>
      </w:r>
      <w:r w:rsidR="00A765C9" w:rsidRPr="00991427">
        <w:rPr>
          <w:rFonts w:ascii="Times New Roman" w:hAnsi="Times New Roman"/>
          <w:color w:val="000000"/>
          <w:sz w:val="24"/>
          <w:szCs w:val="24"/>
          <w:lang w:val="pt-BR"/>
        </w:rPr>
        <w:t>”, ficando acessíveis a todos os interessados.</w:t>
      </w:r>
    </w:p>
    <w:p w:rsidR="00725193" w:rsidRPr="00991427" w:rsidRDefault="00725193"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6 - DA REPRESENTAÇÃO E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 No dia, horário e local estabelecidos no preâmbulo deste edital, o representante legal da licitante deverá apresentar-se a</w:t>
      </w:r>
      <w:r w:rsidR="00FA19CE" w:rsidRPr="00991427">
        <w:rPr>
          <w:rFonts w:ascii="Times New Roman" w:hAnsi="Times New Roman"/>
          <w:sz w:val="24"/>
          <w:szCs w:val="24"/>
          <w:lang w:val="pt-BR" w:eastAsia="ar-SA"/>
        </w:rPr>
        <w:t>o Pregoeiro</w:t>
      </w:r>
      <w:r w:rsidRPr="00991427">
        <w:rPr>
          <w:rFonts w:ascii="Times New Roman" w:hAnsi="Times New Roman"/>
          <w:sz w:val="24"/>
          <w:szCs w:val="24"/>
          <w:lang w:val="pt-BR"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eastAsia="ar-SA"/>
        </w:rPr>
        <w:t xml:space="preserve">6.1.1 </w:t>
      </w:r>
      <w:r w:rsidRPr="00991427">
        <w:rPr>
          <w:rFonts w:ascii="Times New Roman" w:hAnsi="Times New Roman"/>
          <w:sz w:val="24"/>
          <w:szCs w:val="24"/>
          <w:lang w:val="pt-BR"/>
        </w:rPr>
        <w:t>Até o término do credenciamento será permitido o ingresso de proponentes, desde que a sessão ainda não tenha se iniciado.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6.1.2 Somente poderá participar da fase de lances verbais o representante legal da licitante devidamente credenciado.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lastRenderedPageBreak/>
        <w:t>6.2 Considera-se como representante legal qualquer pessoa habilitada pela licitante, mediante estatuto/contrato social, ou instrumento público ou particular de procuração, ou documento equivalente.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6.2.1 Entende-se por documento credencial: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b) procuração ou documento equivalente da licitante com poderes para que a pessoa credenciada possa manifestar-se em seu nome em qualquer fase deste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Observação: Os instrumentos previstos nas alíneas “a” e “b” do item 6.2.1 poderão ser substituídos por Carta de Representação, podendo ser utilizado o modelo constante do Anexo II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6.2.3 Cada credenciado poderá representar apenas uma licitante.</w:t>
      </w:r>
    </w:p>
    <w:p w:rsidR="009B4189" w:rsidRDefault="004458E9" w:rsidP="003908AA">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 xml:space="preserve">6.2.4 O representante legal da licitante que </w:t>
      </w:r>
      <w:r w:rsidR="00FA19CE" w:rsidRPr="00991427">
        <w:rPr>
          <w:rFonts w:ascii="Times New Roman" w:hAnsi="Times New Roman"/>
          <w:sz w:val="24"/>
          <w:szCs w:val="24"/>
          <w:lang w:val="pt-BR" w:eastAsia="ar-SA"/>
        </w:rPr>
        <w:t>não se credenciar perante o Pregoeiro</w:t>
      </w:r>
      <w:r w:rsidRPr="00991427">
        <w:rPr>
          <w:rFonts w:ascii="Times New Roman" w:hAnsi="Times New Roman"/>
          <w:sz w:val="24"/>
          <w:szCs w:val="24"/>
          <w:lang w:val="pt-BR" w:eastAsia="ar-SA"/>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sz w:val="24"/>
          <w:szCs w:val="24"/>
          <w:lang w:val="pt-BR" w:eastAsia="ar-SA"/>
        </w:rPr>
      </w:pPr>
      <w:r w:rsidRPr="00991427">
        <w:rPr>
          <w:rFonts w:ascii="Times New Roman" w:hAnsi="Times New Roman"/>
          <w:b/>
          <w:sz w:val="24"/>
          <w:szCs w:val="24"/>
          <w:lang w:val="pt-BR" w:eastAsia="ar-SA"/>
        </w:rPr>
        <w:t>SOMENTE SERÁ APROVEITADA A SUA PROPOSTA ESCRITA.</w:t>
      </w:r>
    </w:p>
    <w:p w:rsidR="004458E9" w:rsidRPr="00991427" w:rsidRDefault="003908AA" w:rsidP="00EC031A">
      <w:pPr>
        <w:autoSpaceDE w:val="0"/>
        <w:autoSpaceDN w:val="0"/>
        <w:adjustRightInd w:val="0"/>
        <w:ind w:left="-142" w:right="207"/>
        <w:jc w:val="both"/>
        <w:rPr>
          <w:rFonts w:ascii="Times New Roman" w:hAnsi="Times New Roman"/>
          <w:sz w:val="24"/>
          <w:szCs w:val="24"/>
          <w:lang w:val="pt-BR" w:eastAsia="ar-SA"/>
        </w:rPr>
      </w:pPr>
      <w:r w:rsidRPr="00991427">
        <w:rPr>
          <w:rFonts w:ascii="Times New Roman" w:hAnsi="Times New Roman"/>
          <w:sz w:val="24"/>
          <w:szCs w:val="24"/>
          <w:lang w:val="pt-BR" w:eastAsia="ar-SA"/>
        </w:rPr>
        <w:t>6.3</w:t>
      </w:r>
      <w:r w:rsidR="004458E9" w:rsidRPr="00991427">
        <w:rPr>
          <w:rFonts w:ascii="Times New Roman" w:hAnsi="Times New Roman"/>
          <w:sz w:val="24"/>
          <w:szCs w:val="24"/>
          <w:lang w:val="pt-BR" w:eastAsia="ar-SA"/>
        </w:rPr>
        <w:t>. Os documentos referidos na</w:t>
      </w:r>
      <w:r w:rsidR="00FA19CE" w:rsidRPr="00991427">
        <w:rPr>
          <w:rFonts w:ascii="Times New Roman" w:hAnsi="Times New Roman"/>
          <w:sz w:val="24"/>
          <w:szCs w:val="24"/>
          <w:lang w:val="pt-BR" w:eastAsia="ar-SA"/>
        </w:rPr>
        <w:t>s alíneas “a” e “b” do subitem 6</w:t>
      </w:r>
      <w:r w:rsidR="004458E9" w:rsidRPr="00991427">
        <w:rPr>
          <w:rFonts w:ascii="Times New Roman" w:hAnsi="Times New Roman"/>
          <w:sz w:val="24"/>
          <w:szCs w:val="24"/>
          <w:lang w:val="pt-BR" w:eastAsia="ar-SA"/>
        </w:rPr>
        <w:t>.2.1, deverão ser apresentados em separado do</w:t>
      </w:r>
      <w:r w:rsidR="00FA19CE" w:rsidRPr="00991427">
        <w:rPr>
          <w:rFonts w:ascii="Times New Roman" w:hAnsi="Times New Roman"/>
          <w:sz w:val="24"/>
          <w:szCs w:val="24"/>
          <w:lang w:val="pt-BR" w:eastAsia="ar-SA"/>
        </w:rPr>
        <w:t>s envelopes referidos no item 11</w:t>
      </w:r>
      <w:r w:rsidR="004458E9" w:rsidRPr="00991427">
        <w:rPr>
          <w:rFonts w:ascii="Times New Roman" w:hAnsi="Times New Roman"/>
          <w:sz w:val="24"/>
          <w:szCs w:val="24"/>
          <w:lang w:val="pt-BR" w:eastAsia="ar-SA"/>
        </w:rPr>
        <w:t>, durante o ato específico para o credenciamento e/ou representação, e em forma de cópias autenticadas ou acompanhadas dos originais, estes para fins de conferência, sendo que as primeiras farão, posteriormente, parte dos autos.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eastAsia="ar-SA"/>
        </w:rPr>
      </w:pPr>
      <w:r w:rsidRPr="00991427">
        <w:rPr>
          <w:rFonts w:ascii="Times New Roman" w:hAnsi="Times New Roman"/>
          <w:sz w:val="24"/>
          <w:szCs w:val="24"/>
          <w:lang w:val="pt-BR" w:eastAsia="ar-SA"/>
        </w:rPr>
        <w:t>6.4</w:t>
      </w:r>
      <w:r w:rsidR="004458E9" w:rsidRPr="00991427">
        <w:rPr>
          <w:rFonts w:ascii="Times New Roman" w:hAnsi="Times New Roman"/>
          <w:sz w:val="24"/>
          <w:szCs w:val="24"/>
          <w:lang w:val="pt-BR" w:eastAsia="ar-SA"/>
        </w:rPr>
        <w:t xml:space="preserve"> - O credenciamento é a condição obrigatória para a participação dos licitantes neste PREGÃO PRESENCIAL (Art. 11, inc. IV do Decreto nº 3.555 de 08/08/2000).</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w:t>
      </w:r>
      <w:r w:rsidR="00B271FD" w:rsidRPr="00991427">
        <w:rPr>
          <w:rFonts w:ascii="Times New Roman" w:hAnsi="Times New Roman"/>
          <w:sz w:val="24"/>
          <w:szCs w:val="24"/>
          <w:lang w:val="pt-BR"/>
        </w:rPr>
        <w:t>Depois de</w:t>
      </w:r>
      <w:r w:rsidR="004458E9" w:rsidRPr="00991427">
        <w:rPr>
          <w:rFonts w:ascii="Times New Roman" w:hAnsi="Times New Roman"/>
          <w:sz w:val="24"/>
          <w:szCs w:val="24"/>
          <w:lang w:val="pt-BR"/>
        </w:rPr>
        <w:t xml:space="preserve"> finalizado o credenciamento do repres</w:t>
      </w:r>
      <w:r w:rsidR="00FA19CE" w:rsidRPr="00991427">
        <w:rPr>
          <w:rFonts w:ascii="Times New Roman" w:hAnsi="Times New Roman"/>
          <w:sz w:val="24"/>
          <w:szCs w:val="24"/>
          <w:lang w:val="pt-BR"/>
        </w:rPr>
        <w:t>entante, deverão ser entregues ao</w:t>
      </w:r>
      <w:r w:rsidR="004458E9" w:rsidRPr="00991427">
        <w:rPr>
          <w:rFonts w:ascii="Times New Roman" w:hAnsi="Times New Roman"/>
          <w:sz w:val="24"/>
          <w:szCs w:val="24"/>
          <w:lang w:val="pt-BR"/>
        </w:rPr>
        <w:t xml:space="preserve"> Preg</w:t>
      </w:r>
      <w:r w:rsidR="00FA19CE" w:rsidRPr="00991427">
        <w:rPr>
          <w:rFonts w:ascii="Times New Roman" w:hAnsi="Times New Roman"/>
          <w:sz w:val="24"/>
          <w:szCs w:val="24"/>
          <w:lang w:val="pt-BR"/>
        </w:rPr>
        <w:t>oeiro</w:t>
      </w:r>
      <w:r w:rsidR="004458E9" w:rsidRPr="00991427">
        <w:rPr>
          <w:rFonts w:ascii="Times New Roman" w:hAnsi="Times New Roman"/>
          <w:sz w:val="24"/>
          <w:szCs w:val="24"/>
          <w:lang w:val="pt-BR"/>
        </w:rPr>
        <w:t xml:space="preserve"> os seguintes documentos:</w:t>
      </w:r>
    </w:p>
    <w:p w:rsidR="004458E9"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lastRenderedPageBreak/>
        <w:t>6.5</w:t>
      </w:r>
      <w:r w:rsidR="004458E9" w:rsidRPr="00991427">
        <w:rPr>
          <w:rFonts w:ascii="Times New Roman" w:hAnsi="Times New Roman"/>
          <w:bCs/>
          <w:sz w:val="24"/>
          <w:szCs w:val="24"/>
          <w:lang w:val="pt-BR"/>
        </w:rPr>
        <w:t xml:space="preserve">.1. </w:t>
      </w:r>
      <w:r w:rsidR="004458E9" w:rsidRPr="00991427">
        <w:rPr>
          <w:rFonts w:ascii="Times New Roman" w:hAnsi="Times New Roman"/>
          <w:b/>
          <w:bCs/>
          <w:sz w:val="24"/>
          <w:szCs w:val="24"/>
          <w:lang w:val="pt-BR"/>
        </w:rPr>
        <w:t>Declaração de que cumpre plenamente os requisitos de habilitação</w:t>
      </w:r>
      <w:r w:rsidR="004458E9" w:rsidRPr="00991427">
        <w:rPr>
          <w:rFonts w:ascii="Times New Roman" w:hAnsi="Times New Roman"/>
          <w:sz w:val="24"/>
          <w:szCs w:val="24"/>
          <w:lang w:val="pt-BR"/>
        </w:rPr>
        <w:t>, conforme modelo constante no Anexo III;</w:t>
      </w:r>
    </w:p>
    <w:p w:rsidR="00D26DB6" w:rsidRPr="00991427" w:rsidRDefault="003908A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Cs/>
          <w:sz w:val="24"/>
          <w:szCs w:val="24"/>
          <w:lang w:val="pt-BR"/>
        </w:rPr>
        <w:t>6.5</w:t>
      </w:r>
      <w:r w:rsidR="004458E9" w:rsidRPr="00991427">
        <w:rPr>
          <w:rFonts w:ascii="Times New Roman" w:hAnsi="Times New Roman"/>
          <w:bCs/>
          <w:sz w:val="24"/>
          <w:szCs w:val="24"/>
          <w:lang w:val="pt-BR"/>
        </w:rPr>
        <w:t>.2</w:t>
      </w:r>
      <w:r w:rsidR="004458E9" w:rsidRPr="00991427">
        <w:rPr>
          <w:rFonts w:ascii="Times New Roman" w:hAnsi="Times New Roman"/>
          <w:sz w:val="24"/>
          <w:szCs w:val="24"/>
          <w:lang w:val="pt-BR"/>
        </w:rPr>
        <w:t xml:space="preserve">. </w:t>
      </w:r>
      <w:r w:rsidR="004458E9" w:rsidRPr="00991427">
        <w:rPr>
          <w:rFonts w:ascii="Times New Roman" w:hAnsi="Times New Roman"/>
          <w:color w:val="000000"/>
          <w:sz w:val="24"/>
          <w:szCs w:val="24"/>
          <w:lang w:val="pt-BR"/>
        </w:rPr>
        <w:t xml:space="preserve">No caso de microempresa ou empresa de pequeno porte </w:t>
      </w:r>
      <w:r w:rsidR="004458E9" w:rsidRPr="00991427">
        <w:rPr>
          <w:rFonts w:ascii="Times New Roman" w:hAnsi="Times New Roman"/>
          <w:b/>
          <w:color w:val="000000"/>
          <w:sz w:val="24"/>
          <w:szCs w:val="24"/>
          <w:lang w:val="pt-BR"/>
        </w:rPr>
        <w:t>que optar pela fruição</w:t>
      </w:r>
      <w:r w:rsidR="004458E9" w:rsidRPr="00991427">
        <w:rPr>
          <w:rFonts w:ascii="Times New Roman" w:hAnsi="Times New Roman"/>
          <w:color w:val="000000"/>
          <w:sz w:val="24"/>
          <w:szCs w:val="24"/>
          <w:lang w:val="pt-BR"/>
        </w:rPr>
        <w:t xml:space="preserve"> dos benefícios da Lei Complementar Federal n° 123/06:</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7C0422" w:rsidRPr="00991427">
        <w:rPr>
          <w:rFonts w:ascii="Times New Roman" w:hAnsi="Times New Roman"/>
          <w:color w:val="000000"/>
          <w:sz w:val="24"/>
          <w:szCs w:val="24"/>
          <w:lang w:val="pt-BR"/>
        </w:rPr>
        <w:t>C</w:t>
      </w:r>
      <w:r w:rsidR="004458E9" w:rsidRPr="00991427">
        <w:rPr>
          <w:rFonts w:ascii="Times New Roman" w:hAnsi="Times New Roman"/>
          <w:color w:val="000000"/>
          <w:sz w:val="24"/>
          <w:szCs w:val="24"/>
          <w:lang w:val="pt-BR"/>
        </w:rPr>
        <w:t>omprovante da opção pelo SIMPLES obtido no sítio da Secretaria da Receita Federal;</w:t>
      </w:r>
      <w:r w:rsidR="007C0422" w:rsidRPr="00991427">
        <w:rPr>
          <w:rFonts w:ascii="Times New Roman" w:hAnsi="Times New Roman"/>
          <w:color w:val="000000"/>
          <w:sz w:val="24"/>
          <w:szCs w:val="24"/>
          <w:lang w:val="pt-BR"/>
        </w:rPr>
        <w:t xml:space="preserve"> e/ou</w:t>
      </w:r>
    </w:p>
    <w:p w:rsidR="004458E9" w:rsidRPr="00991427" w:rsidRDefault="00D26DB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b/>
          <w:bCs/>
          <w:sz w:val="24"/>
          <w:szCs w:val="24"/>
          <w:lang w:val="pt-BR"/>
        </w:rPr>
        <w:t xml:space="preserve">CERTIDÃO expedida pela Junta Comercial </w:t>
      </w:r>
      <w:r w:rsidR="004458E9" w:rsidRPr="00991427">
        <w:rPr>
          <w:rFonts w:ascii="Times New Roman" w:hAnsi="Times New Roman"/>
          <w:sz w:val="24"/>
          <w:szCs w:val="24"/>
          <w:lang w:val="pt-BR"/>
        </w:rPr>
        <w:t xml:space="preserve">(Conforme Instrução Normativa nº103, art. 8º do Departamento Nacional de Registro do Comércio, de 30/04/2007, publicada no DOU de 22/05/2007) ou </w:t>
      </w:r>
      <w:r w:rsidR="004458E9" w:rsidRPr="00991427">
        <w:rPr>
          <w:rFonts w:ascii="Times New Roman" w:hAnsi="Times New Roman"/>
          <w:b/>
          <w:bCs/>
          <w:sz w:val="24"/>
          <w:szCs w:val="24"/>
          <w:lang w:val="pt-BR"/>
        </w:rPr>
        <w:t>Declaração de Enquadramento validada pela Junta Comercial</w:t>
      </w:r>
      <w:r w:rsidR="004458E9" w:rsidRPr="00991427">
        <w:rPr>
          <w:rFonts w:ascii="Times New Roman" w:hAnsi="Times New Roman"/>
          <w:color w:val="000000"/>
          <w:sz w:val="24"/>
          <w:szCs w:val="24"/>
          <w:lang w:val="pt-BR"/>
        </w:rPr>
        <w:t>.</w:t>
      </w:r>
    </w:p>
    <w:p w:rsidR="00762344" w:rsidRPr="00991427" w:rsidRDefault="004458E9" w:rsidP="00FA19CE">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color w:val="000000"/>
          <w:sz w:val="24"/>
          <w:szCs w:val="24"/>
          <w:lang w:val="pt-BR"/>
        </w:rPr>
        <w:t>*a participação nas condições previstas nesta alínea, implica no reconhecimento de não se encontrar em nenhuma das situações previstas no parágrafo quarto, do art. 3°, da Lei Complementar n° 123/06</w:t>
      </w:r>
      <w:r w:rsidR="00FA19CE" w:rsidRPr="00991427">
        <w:rPr>
          <w:rFonts w:ascii="Times New Roman" w:hAnsi="Times New Roman"/>
          <w:b/>
          <w:color w:val="000000"/>
          <w:sz w:val="24"/>
          <w:szCs w:val="24"/>
          <w:lang w:val="pt-BR"/>
        </w:rPr>
        <w:t xml:space="preserve">, </w:t>
      </w:r>
      <w:r w:rsidR="00FA19CE" w:rsidRPr="00991427">
        <w:rPr>
          <w:rFonts w:ascii="Times New Roman" w:hAnsi="Times New Roman"/>
          <w:color w:val="000000"/>
          <w:sz w:val="24"/>
          <w:szCs w:val="24"/>
          <w:lang w:val="pt-BR"/>
        </w:rPr>
        <w:t>conforme</w:t>
      </w:r>
      <w:r w:rsidR="0054274F">
        <w:rPr>
          <w:rFonts w:ascii="Times New Roman" w:hAnsi="Times New Roman"/>
          <w:color w:val="000000"/>
          <w:sz w:val="24"/>
          <w:szCs w:val="24"/>
          <w:lang w:val="pt-BR"/>
        </w:rPr>
        <w:t xml:space="preserve"> </w:t>
      </w:r>
      <w:r w:rsidRPr="00B271FD">
        <w:rPr>
          <w:rFonts w:ascii="Times New Roman" w:hAnsi="Times New Roman"/>
          <w:sz w:val="24"/>
          <w:szCs w:val="24"/>
          <w:lang w:val="pt-BR"/>
        </w:rPr>
        <w:t>MODELO DECLARAÇÃO</w:t>
      </w:r>
      <w:r w:rsidR="00FA19CE" w:rsidRPr="00991427">
        <w:rPr>
          <w:rFonts w:ascii="Times New Roman" w:hAnsi="Times New Roman"/>
          <w:sz w:val="24"/>
          <w:szCs w:val="24"/>
          <w:lang w:val="pt-BR"/>
        </w:rPr>
        <w:t xml:space="preserve"> do </w:t>
      </w:r>
      <w:r w:rsidRPr="00B271FD">
        <w:rPr>
          <w:rFonts w:ascii="Times New Roman" w:hAnsi="Times New Roman"/>
          <w:sz w:val="24"/>
          <w:szCs w:val="24"/>
          <w:lang w:val="pt-BR"/>
        </w:rPr>
        <w:t>A</w:t>
      </w:r>
      <w:r w:rsidR="00B271FD" w:rsidRPr="00B271FD">
        <w:rPr>
          <w:rFonts w:ascii="Times New Roman" w:hAnsi="Times New Roman"/>
          <w:sz w:val="24"/>
          <w:szCs w:val="24"/>
          <w:lang w:val="pt-BR"/>
        </w:rPr>
        <w:t>nexo IV</w:t>
      </w:r>
      <w:r w:rsidRPr="00B271FD">
        <w:rPr>
          <w:rFonts w:ascii="Times New Roman" w:hAnsi="Times New Roman"/>
          <w:sz w:val="24"/>
          <w:szCs w:val="24"/>
          <w:lang w:val="pt-BR"/>
        </w:rPr>
        <w:t>.</w:t>
      </w:r>
    </w:p>
    <w:p w:rsidR="003D5380" w:rsidRPr="00991427" w:rsidRDefault="003D5380" w:rsidP="003908AA">
      <w:pPr>
        <w:tabs>
          <w:tab w:val="left" w:pos="9356"/>
          <w:tab w:val="left" w:pos="9781"/>
        </w:tabs>
        <w:autoSpaceDE w:val="0"/>
        <w:autoSpaceDN w:val="0"/>
        <w:adjustRightInd w:val="0"/>
        <w:spacing w:after="0" w:line="360" w:lineRule="auto"/>
        <w:ind w:right="-166"/>
        <w:jc w:val="both"/>
        <w:rPr>
          <w:rFonts w:ascii="Times New Roman" w:hAnsi="Times New Roman"/>
          <w:b/>
          <w:bCs/>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sz w:val="24"/>
          <w:szCs w:val="24"/>
          <w:lang w:val="pt-BR"/>
        </w:rPr>
        <w:t>7. DAS SITUAÇÕES ESPECIAIS NO ATO DO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7.1. </w:t>
      </w:r>
      <w:r w:rsidRPr="00991427">
        <w:rPr>
          <w:rFonts w:ascii="Times New Roman" w:hAnsi="Times New Roman"/>
          <w:sz w:val="24"/>
          <w:szCs w:val="24"/>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7.2. </w:t>
      </w:r>
      <w:r w:rsidRPr="00991427">
        <w:rPr>
          <w:rFonts w:ascii="Times New Roman" w:hAnsi="Times New Roman"/>
          <w:sz w:val="24"/>
          <w:szCs w:val="24"/>
          <w:lang w:val="pt-BR"/>
        </w:rPr>
        <w:t>Na fase de credenciamento será permitido ao representante da licitante tirar as cópias de documentos necessários, porventura retirados dos envelopes de proposta e/ou de habilitação.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
          <w:bCs/>
          <w:sz w:val="24"/>
          <w:szCs w:val="24"/>
          <w:lang w:val="pt-BR"/>
        </w:rPr>
        <w:t xml:space="preserve">7.3. </w:t>
      </w:r>
      <w:r w:rsidR="00FA19CE" w:rsidRPr="00991427">
        <w:rPr>
          <w:rFonts w:ascii="Times New Roman" w:hAnsi="Times New Roman"/>
          <w:sz w:val="24"/>
          <w:szCs w:val="24"/>
          <w:lang w:val="pt-BR"/>
        </w:rPr>
        <w:t>O Pregoeiro</w:t>
      </w:r>
      <w:r w:rsidRPr="00991427">
        <w:rPr>
          <w:rFonts w:ascii="Times New Roman" w:hAnsi="Times New Roman"/>
          <w:sz w:val="24"/>
          <w:szCs w:val="24"/>
          <w:lang w:val="pt-BR"/>
        </w:rPr>
        <w:t xml:space="preserve"> ou a Equipe de Apoio poderão autenticar os documentos referentes ao credenciamento antes da abertura da sessão.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8 - DA APRESENTAÇÃO DA PROPOSTA DE PREÇOS E DOCUMENTAÇÃO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8.1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A Documentação de Habilitação e a Proposta Comercial deverão ser apresentadas, em envelopes distintos, colados e indevassáveis, sob pena de desqualificação, contendo em sua parte externa, as seguintes informações: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A - </w:t>
      </w:r>
      <w:r w:rsidRPr="00991427">
        <w:rPr>
          <w:rFonts w:ascii="Times New Roman" w:hAnsi="Times New Roman"/>
          <w:b/>
          <w:bCs/>
          <w:color w:val="0000FF"/>
          <w:sz w:val="24"/>
          <w:szCs w:val="24"/>
          <w:lang w:val="pt-BR"/>
        </w:rPr>
        <w:t>PROPOSTA DE PREÇOS</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sz w:val="24"/>
          <w:szCs w:val="24"/>
          <w:lang w:val="pt-BR"/>
        </w:rPr>
        <w:t>017</w:t>
      </w:r>
      <w:r w:rsidR="004458E9" w:rsidRPr="00991427">
        <w:rPr>
          <w:rFonts w:ascii="Times New Roman" w:hAnsi="Times New Roman"/>
          <w:b/>
          <w:bCs/>
          <w:sz w:val="24"/>
          <w:szCs w:val="24"/>
          <w:lang w:val="pt-BR"/>
        </w:rPr>
        <w:t>/</w:t>
      </w:r>
      <w:r w:rsidR="00EE5A31">
        <w:rPr>
          <w:rFonts w:ascii="Times New Roman" w:hAnsi="Times New Roman"/>
          <w:b/>
          <w:bCs/>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lastRenderedPageBreak/>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EE5A31">
        <w:rPr>
          <w:rFonts w:ascii="Times New Roman" w:hAnsi="Times New Roman"/>
          <w:b/>
          <w:bCs/>
          <w:color w:val="000000"/>
          <w:sz w:val="24"/>
          <w:szCs w:val="24"/>
          <w:lang w:val="pt-BR"/>
        </w:rPr>
        <w:t>034/2022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 xml:space="preserve">ENVELOPE B - </w:t>
      </w:r>
      <w:r w:rsidRPr="00991427">
        <w:rPr>
          <w:rFonts w:ascii="Times New Roman" w:hAnsi="Times New Roman"/>
          <w:b/>
          <w:bCs/>
          <w:color w:val="0000FF"/>
          <w:sz w:val="24"/>
          <w:szCs w:val="24"/>
          <w:lang w:val="pt-BR"/>
        </w:rPr>
        <w:t>DOCUMENTOS DE HABILITAÇÃO</w:t>
      </w:r>
    </w:p>
    <w:p w:rsidR="004458E9" w:rsidRPr="00991427" w:rsidRDefault="00FA19CE"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PREGÃO PRESENCIAL N°</w:t>
      </w:r>
      <w:r w:rsidR="003423A1">
        <w:rPr>
          <w:rFonts w:ascii="Times New Roman" w:hAnsi="Times New Roman"/>
          <w:b/>
          <w:bCs/>
          <w:color w:val="000000"/>
          <w:sz w:val="24"/>
          <w:szCs w:val="24"/>
          <w:lang w:val="pt-BR"/>
        </w:rPr>
        <w:t>017</w:t>
      </w:r>
      <w:r w:rsidR="004458E9" w:rsidRPr="00991427">
        <w:rPr>
          <w:rFonts w:ascii="Times New Roman" w:hAnsi="Times New Roman"/>
          <w:b/>
          <w:bCs/>
          <w:color w:val="000000"/>
          <w:sz w:val="24"/>
          <w:szCs w:val="24"/>
          <w:lang w:val="pt-BR"/>
        </w:rPr>
        <w:t>/</w:t>
      </w:r>
      <w:r w:rsidR="00EE5A31">
        <w:rPr>
          <w:rFonts w:ascii="Times New Roman" w:hAnsi="Times New Roman"/>
          <w:b/>
          <w:bCs/>
          <w:color w:val="000000"/>
          <w:sz w:val="24"/>
          <w:szCs w:val="24"/>
          <w:lang w:val="pt-BR"/>
        </w:rPr>
        <w:t>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PROCESSO</w:t>
      </w:r>
      <w:r w:rsidR="00FA19CE" w:rsidRPr="00991427">
        <w:rPr>
          <w:rFonts w:ascii="Times New Roman" w:hAnsi="Times New Roman"/>
          <w:b/>
          <w:bCs/>
          <w:color w:val="000000"/>
          <w:sz w:val="24"/>
          <w:szCs w:val="24"/>
          <w:lang w:val="pt-BR"/>
        </w:rPr>
        <w:t xml:space="preserve"> LICITATÓRIO</w:t>
      </w:r>
      <w:r w:rsidRPr="00991427">
        <w:rPr>
          <w:rFonts w:ascii="Times New Roman" w:hAnsi="Times New Roman"/>
          <w:b/>
          <w:bCs/>
          <w:color w:val="000000"/>
          <w:sz w:val="24"/>
          <w:szCs w:val="24"/>
          <w:lang w:val="pt-BR"/>
        </w:rPr>
        <w:t xml:space="preserve"> N° </w:t>
      </w:r>
      <w:r w:rsidR="00EE5A31">
        <w:rPr>
          <w:rFonts w:ascii="Times New Roman" w:hAnsi="Times New Roman"/>
          <w:b/>
          <w:bCs/>
          <w:color w:val="000000"/>
          <w:sz w:val="24"/>
          <w:szCs w:val="24"/>
          <w:lang w:val="pt-BR"/>
        </w:rPr>
        <w:t>034/2022</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RAZÃO SOCIAL DO PROPONENTE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CNPJ</w:t>
      </w:r>
      <w:r w:rsidR="00EC031A" w:rsidRPr="00991427">
        <w:rPr>
          <w:rFonts w:ascii="Times New Roman" w:hAnsi="Times New Roman"/>
          <w:b/>
          <w:bCs/>
          <w:color w:val="000000"/>
          <w:sz w:val="24"/>
          <w:szCs w:val="24"/>
          <w:lang w:val="pt-BR"/>
        </w:rPr>
        <w:t xml:space="preserve"> OU CPF</w:t>
      </w:r>
      <w:r w:rsidRPr="00991427">
        <w:rPr>
          <w:rFonts w:ascii="Times New Roman" w:hAnsi="Times New Roman"/>
          <w:b/>
          <w:bCs/>
          <w:color w:val="000000"/>
          <w:sz w:val="24"/>
          <w:szCs w:val="24"/>
          <w:lang w:val="pt-BR"/>
        </w:rPr>
        <w:t xml:space="preserve"> Nº</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8.2 – DA PROPOSTA DE PREÇOS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Na Proposta de Preços deverá:</w:t>
      </w:r>
    </w:p>
    <w:p w:rsidR="004458E9" w:rsidRPr="00991427" w:rsidRDefault="004458E9" w:rsidP="005A7461">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8.2.1 - A Proposta de</w:t>
      </w:r>
      <w:r w:rsidR="0054274F">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w:t>
      </w:r>
      <w:r w:rsidR="00EC031A" w:rsidRPr="00991427">
        <w:rPr>
          <w:rFonts w:ascii="Times New Roman" w:hAnsi="Times New Roman"/>
          <w:color w:val="000000"/>
          <w:sz w:val="24"/>
          <w:szCs w:val="24"/>
          <w:lang w:val="pt-BR"/>
        </w:rPr>
        <w:t xml:space="preserve"> OU CPF</w:t>
      </w:r>
      <w:r w:rsidRPr="00991427">
        <w:rPr>
          <w:rFonts w:ascii="Times New Roman" w:hAnsi="Times New Roman"/>
          <w:color w:val="000000"/>
          <w:sz w:val="24"/>
          <w:szCs w:val="24"/>
          <w:lang w:val="pt-BR"/>
        </w:rPr>
        <w:t xml:space="preserve"> e endereço completo da proponente, devidamente assinada pelo representante legal da empresa e numerada, informando: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sz w:val="24"/>
          <w:szCs w:val="24"/>
          <w:lang w:val="pt-BR"/>
        </w:rPr>
        <w:t>a</w:t>
      </w:r>
      <w:r w:rsidRPr="00991427">
        <w:rPr>
          <w:rFonts w:ascii="Times New Roman" w:hAnsi="Times New Roman"/>
          <w:color w:val="000000"/>
          <w:sz w:val="24"/>
          <w:szCs w:val="24"/>
          <w:lang w:val="pt-BR"/>
        </w:rPr>
        <w:t>) descrição detalhada do serviço ofertado em cada item, conforme termo de referência Anexo I, 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b) </w:t>
      </w:r>
      <w:r w:rsidRPr="00991427">
        <w:rPr>
          <w:rFonts w:ascii="Times New Roman" w:hAnsi="Times New Roman"/>
          <w:sz w:val="24"/>
          <w:szCs w:val="24"/>
          <w:lang w:val="pt-BR"/>
        </w:rPr>
        <w:t>Os valores deverão ser expressos em moeda corrente do país, com 2 (duas) casas decimais</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c) na formulação da proposta, a licitante deverá computar todos os custos relacionados com a prestação do serviço, ficando vedada qualquer alegação posterior que vise ressarcimento de custos não considerados nos preços cotados;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d) prazo de validade da proposta não inferior a 60 (sessenta) dias consecutivos da apresentação da mesma, observando a possibilidade de prorrogação do prazo por igual período.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e) 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8.2.2- Não serão consideradas propostas com oferta de vantagem não prevista neste edital.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8.2.3. Para efeito do pagamento das faturas, a proponente deverá indicar o número da conta corrente e o endereço da agência bancária onde deseja que sejam efetuados os créditos correspondentes.</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8.3 - O licitante poderá apresentar proposta referente ao(s) ITEM(S) que for(em) de seu interesse, devendo esta(s) e os lances referirem-se à integralidade de seu objeto, não se admitindo propostas para fornecimento parcial do objeto do item.</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8.4 - O licitante classificado detentor da proposta de menor preço, bem como o 2º e 3º classificado, deverão encaminhar a</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via e-mail ou fac-símile e em original, se for o caso: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8.4.1 - Proposta Comercial, ajustada ao preço final, conforme Modelo do Anexo VII, ou em modelo próprio, desde que contenha todas as informações ali previstas, identificação da empresa proponente, n.º do CNPJ</w:t>
      </w:r>
      <w:r w:rsidR="00EC031A" w:rsidRPr="00991427">
        <w:rPr>
          <w:rFonts w:ascii="Times New Roman" w:hAnsi="Times New Roman"/>
          <w:color w:val="000000"/>
          <w:sz w:val="24"/>
          <w:szCs w:val="24"/>
          <w:lang w:val="pt-BR"/>
        </w:rPr>
        <w:t xml:space="preserve"> ou n° do CPF, se for o caso</w:t>
      </w:r>
      <w:r w:rsidRPr="00991427">
        <w:rPr>
          <w:rFonts w:ascii="Times New Roman" w:hAnsi="Times New Roman"/>
          <w:color w:val="000000"/>
          <w:sz w:val="24"/>
          <w:szCs w:val="24"/>
          <w:lang w:val="pt-BR"/>
        </w:rPr>
        <w:t xml:space="preserve">,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8.4.1.1 - número do item arrematado, descrição completa do objeto, conforme especificações constantes do Anexo I;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8.4.1.2 - preço unitário e preço total dos itens, expressos em numeral.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8.5 - Decorridos 60 (sessenta) dias da data do recebimento das propostas, sem convocação para a contratação, os licitantes ficam liberados dos compromissos assumidos.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8.5.2 - A prorrogação da validade das propostas, caso solicitada, nos termos do subitem anterior, dependerá do consentimento dos licitantes quanto à respectiva proposta. </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8.6 - Toda a especificação estabelecida para o objeto será tacitamente aceita pelo licitante, no ato da entrega de sua Proposta Comercial.</w:t>
      </w:r>
    </w:p>
    <w:p w:rsidR="0007453A" w:rsidRPr="00991427" w:rsidRDefault="0007453A"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9 – DO RECEBIMENTO E DA ABERTURA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9.1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A reunião para recebimento e para abertura dos envelopes contendo a Proposta de Preços de interesse do licitante e os documentos que a instruírem</w:t>
      </w:r>
      <w:r w:rsidR="009F19D4" w:rsidRPr="00991427">
        <w:rPr>
          <w:rFonts w:ascii="Times New Roman" w:hAnsi="Times New Roman"/>
          <w:color w:val="000000"/>
          <w:sz w:val="24"/>
          <w:szCs w:val="24"/>
          <w:lang w:val="pt-BR"/>
        </w:rPr>
        <w:t>, será pública, dirigida por um Pregoeiro</w:t>
      </w:r>
      <w:r w:rsidRPr="00991427">
        <w:rPr>
          <w:rFonts w:ascii="Times New Roman" w:hAnsi="Times New Roman"/>
          <w:color w:val="000000"/>
          <w:sz w:val="24"/>
          <w:szCs w:val="24"/>
          <w:lang w:val="pt-BR"/>
        </w:rPr>
        <w:t xml:space="preserve"> e realizada de acordo com o Decreto nº 3.555/2000, e em conformidade com este Edital e seus Anexos, no local e horário já determinados.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991427">
        <w:rPr>
          <w:rFonts w:ascii="Times New Roman" w:hAnsi="Times New Roman"/>
          <w:b/>
          <w:bCs/>
          <w:color w:val="000000"/>
          <w:sz w:val="24"/>
          <w:szCs w:val="24"/>
          <w:lang w:val="pt-BR"/>
        </w:rPr>
        <w:t>item 6</w:t>
      </w:r>
      <w:r w:rsidR="0054274F">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deste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u w:val="single"/>
          <w:lang w:val="pt-BR"/>
        </w:rPr>
      </w:pPr>
      <w:r w:rsidRPr="00991427">
        <w:rPr>
          <w:rFonts w:ascii="Times New Roman" w:hAnsi="Times New Roman"/>
          <w:color w:val="000000"/>
          <w:sz w:val="24"/>
          <w:szCs w:val="24"/>
          <w:lang w:val="pt-BR"/>
        </w:rPr>
        <w:t>9.3</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u w:val="single"/>
          <w:lang w:val="pt-BR"/>
        </w:rPr>
        <w:t>Dec</w:t>
      </w:r>
      <w:r w:rsidR="009F19D4" w:rsidRPr="00991427">
        <w:rPr>
          <w:rFonts w:ascii="Times New Roman" w:hAnsi="Times New Roman"/>
          <w:color w:val="000000"/>
          <w:sz w:val="24"/>
          <w:szCs w:val="24"/>
          <w:u w:val="single"/>
          <w:lang w:val="pt-BR"/>
        </w:rPr>
        <w:t>larada a abertura da sessão pelo Pregoeiro</w:t>
      </w:r>
      <w:r w:rsidRPr="00991427">
        <w:rPr>
          <w:rFonts w:ascii="Times New Roman" w:hAnsi="Times New Roman"/>
          <w:color w:val="000000"/>
          <w:sz w:val="24"/>
          <w:szCs w:val="24"/>
          <w:u w:val="single"/>
          <w:lang w:val="pt-BR"/>
        </w:rPr>
        <w:t>, não mais serão admitidos novos proponentes, dando-se início ao recebimento dos envelopes.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9.4 </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Serão abertos os envelopes contendo as PROPOSTAS DE PREÇOS, sendo feita a sua conferência e posterior rubrica.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9.5.1 - A interrupção dos trabalhos de que trata o item 9.5, somente dar-se-á, em qualquer hipótese, após comunicação aos licitantes presentes;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 xml:space="preserve">9.5.2 - os envelopes não abertos, já rubricados </w:t>
      </w:r>
      <w:r w:rsidR="009F19D4" w:rsidRPr="00991427">
        <w:rPr>
          <w:rFonts w:ascii="Times New Roman" w:hAnsi="Times New Roman"/>
          <w:color w:val="000000"/>
          <w:sz w:val="24"/>
          <w:szCs w:val="24"/>
          <w:lang w:val="pt-BR"/>
        </w:rPr>
        <w:t>no fecho, obrigatoriamente, pelo Pregoeiro</w:t>
      </w:r>
      <w:r w:rsidRPr="00991427">
        <w:rPr>
          <w:rFonts w:ascii="Times New Roman" w:hAnsi="Times New Roman"/>
          <w:color w:val="000000"/>
          <w:sz w:val="24"/>
          <w:szCs w:val="24"/>
          <w:lang w:val="pt-BR"/>
        </w:rPr>
        <w:t xml:space="preserve"> e pelos representantes legais das licitante</w:t>
      </w:r>
      <w:r w:rsidR="009F19D4" w:rsidRPr="00991427">
        <w:rPr>
          <w:rFonts w:ascii="Times New Roman" w:hAnsi="Times New Roman"/>
          <w:color w:val="000000"/>
          <w:sz w:val="24"/>
          <w:szCs w:val="24"/>
          <w:lang w:val="pt-BR"/>
        </w:rPr>
        <w:t>s presentes, ficarão em poder do Pregoeiro</w:t>
      </w:r>
      <w:r w:rsidRPr="00991427">
        <w:rPr>
          <w:rFonts w:ascii="Times New Roman" w:hAnsi="Times New Roman"/>
          <w:color w:val="000000"/>
          <w:sz w:val="24"/>
          <w:szCs w:val="24"/>
          <w:lang w:val="pt-BR"/>
        </w:rPr>
        <w:t xml:space="preserve"> e sob sua guarda até nova reunião oportunamente marcada para prosseguimento dos trabalhos</w:t>
      </w:r>
      <w:r w:rsidRPr="00991427">
        <w:rPr>
          <w:rFonts w:ascii="Times New Roman" w:hAnsi="Times New Roman"/>
          <w:b/>
          <w:b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10 – DO JULGAMENTO DAS PROPOSTAS E DOS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 O julgamento da proposta será efetuado por </w:t>
      </w:r>
      <w:r w:rsidRPr="00991427">
        <w:rPr>
          <w:rFonts w:ascii="Times New Roman" w:hAnsi="Times New Roman"/>
          <w:b/>
          <w:bCs/>
          <w:color w:val="000000"/>
          <w:sz w:val="24"/>
          <w:szCs w:val="24"/>
          <w:lang w:val="pt-BR"/>
        </w:rPr>
        <w:t xml:space="preserve">menor preço </w:t>
      </w:r>
      <w:r w:rsidR="003A1F1A" w:rsidRPr="00991427">
        <w:rPr>
          <w:rFonts w:ascii="Times New Roman" w:hAnsi="Times New Roman"/>
          <w:b/>
          <w:bCs/>
          <w:color w:val="000000"/>
          <w:sz w:val="24"/>
          <w:szCs w:val="24"/>
          <w:lang w:val="pt-BR"/>
        </w:rPr>
        <w:t>por item</w:t>
      </w:r>
      <w:r w:rsidR="009F19D4" w:rsidRPr="00991427">
        <w:rPr>
          <w:rFonts w:ascii="Times New Roman" w:hAnsi="Times New Roman"/>
          <w:color w:val="000000"/>
          <w:sz w:val="24"/>
          <w:szCs w:val="24"/>
          <w:lang w:val="pt-BR"/>
        </w:rPr>
        <w:t>. Será classificada pelo Pregoeiro</w:t>
      </w:r>
      <w:r w:rsidRPr="00991427">
        <w:rPr>
          <w:rFonts w:ascii="Times New Roman" w:hAnsi="Times New Roman"/>
          <w:color w:val="000000"/>
          <w:sz w:val="24"/>
          <w:szCs w:val="24"/>
          <w:lang w:val="pt-BR"/>
        </w:rPr>
        <w:t xml:space="preserve"> a licitante que apresentar proposta com menor preço e as demais licitantes que apresentarem propostas com preços até </w:t>
      </w:r>
      <w:r w:rsidRPr="00991427">
        <w:rPr>
          <w:rFonts w:ascii="Times New Roman" w:hAnsi="Times New Roman"/>
          <w:b/>
          <w:bCs/>
          <w:color w:val="000000"/>
          <w:sz w:val="24"/>
          <w:szCs w:val="24"/>
          <w:lang w:val="pt-BR"/>
        </w:rPr>
        <w:t xml:space="preserve">10% </w:t>
      </w:r>
      <w:r w:rsidRPr="00991427">
        <w:rPr>
          <w:rFonts w:ascii="Times New Roman" w:hAnsi="Times New Roman"/>
          <w:color w:val="000000"/>
          <w:sz w:val="24"/>
          <w:szCs w:val="24"/>
          <w:lang w:val="pt-BR"/>
        </w:rPr>
        <w:t>(dez por cento) superior àquela de menor preço.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Caso não seja verificado, no mínimo, </w:t>
      </w:r>
      <w:r w:rsidRPr="00991427">
        <w:rPr>
          <w:rFonts w:ascii="Times New Roman" w:hAnsi="Times New Roman"/>
          <w:b/>
          <w:bCs/>
          <w:color w:val="000000"/>
          <w:sz w:val="24"/>
          <w:szCs w:val="24"/>
          <w:lang w:val="pt-BR"/>
        </w:rPr>
        <w:t>3</w:t>
      </w:r>
      <w:r w:rsidRPr="00991427">
        <w:rPr>
          <w:rFonts w:ascii="Times New Roman" w:hAnsi="Times New Roman"/>
          <w:color w:val="000000"/>
          <w:sz w:val="24"/>
          <w:szCs w:val="24"/>
          <w:lang w:val="pt-BR"/>
        </w:rPr>
        <w:t>(três) propostas descritas nas condições do item 10</w:t>
      </w:r>
      <w:r w:rsidRPr="00991427">
        <w:rPr>
          <w:rFonts w:ascii="Times New Roman" w:hAnsi="Times New Roman"/>
          <w:bCs/>
          <w:color w:val="000000"/>
          <w:sz w:val="24"/>
          <w:szCs w:val="24"/>
          <w:lang w:val="pt-BR"/>
        </w:rPr>
        <w:t>.1</w:t>
      </w:r>
      <w:r w:rsidRPr="00991427">
        <w:rPr>
          <w:rFonts w:ascii="Times New Roman" w:hAnsi="Times New Roman"/>
          <w:color w:val="000000"/>
          <w:sz w:val="24"/>
          <w:szCs w:val="24"/>
          <w:lang w:val="pt-BR"/>
        </w:rPr>
        <w:t>, serão classificadas as melhores propostas subseqüentes, até o máximo de três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10.2</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Em seguida, será dado início à etapa de apresentação de lances verbais pelos proponentes, que deverão ser formulados de forma sucessiva, em valores distintos e decrescentes.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Os Lances deverão ser formulados a partir da menor proposta apresentada tomando-se por base o tópico </w:t>
      </w:r>
      <w:r w:rsidRPr="00991427">
        <w:rPr>
          <w:rFonts w:ascii="Times New Roman" w:hAnsi="Times New Roman"/>
          <w:b/>
          <w:bCs/>
          <w:i/>
          <w:iCs/>
          <w:color w:val="000000"/>
          <w:sz w:val="24"/>
          <w:szCs w:val="24"/>
          <w:lang w:val="pt-BR"/>
        </w:rPr>
        <w:t xml:space="preserve">“valor </w:t>
      </w:r>
      <w:r w:rsidR="009D2C24" w:rsidRPr="00991427">
        <w:rPr>
          <w:rFonts w:ascii="Times New Roman" w:hAnsi="Times New Roman"/>
          <w:b/>
          <w:bCs/>
          <w:i/>
          <w:iCs/>
          <w:color w:val="000000"/>
          <w:sz w:val="24"/>
          <w:szCs w:val="24"/>
          <w:lang w:val="pt-BR"/>
        </w:rPr>
        <w:t>unitário do item</w:t>
      </w:r>
      <w:r w:rsidRPr="00991427">
        <w:rPr>
          <w:rFonts w:ascii="Times New Roman" w:hAnsi="Times New Roman"/>
          <w:b/>
          <w:bCs/>
          <w:i/>
          <w:iCs/>
          <w:color w:val="000000"/>
          <w:sz w:val="24"/>
          <w:szCs w:val="24"/>
          <w:lang w:val="pt-BR"/>
        </w:rPr>
        <w:t>”</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10.3 - </w:t>
      </w:r>
      <w:r w:rsidRPr="00991427">
        <w:rPr>
          <w:rFonts w:ascii="Times New Roman" w:hAnsi="Times New Roman"/>
          <w:color w:val="000000"/>
          <w:sz w:val="24"/>
          <w:szCs w:val="24"/>
          <w:u w:val="single"/>
          <w:lang w:val="pt-BR"/>
        </w:rPr>
        <w:t>Não poderá haver desistência dos lances ofertados, sujeitando-se o proponente desistente às penalidades constantes n</w:t>
      </w:r>
      <w:r w:rsidR="003A1F1A" w:rsidRPr="00991427">
        <w:rPr>
          <w:rFonts w:ascii="Times New Roman" w:hAnsi="Times New Roman"/>
          <w:color w:val="000000"/>
          <w:sz w:val="24"/>
          <w:szCs w:val="24"/>
          <w:u w:val="single"/>
          <w:lang w:val="pt-BR"/>
        </w:rPr>
        <w:t>este edital.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10.4</w:t>
      </w:r>
      <w:r w:rsidRPr="00991427">
        <w:rPr>
          <w:rFonts w:ascii="Times New Roman" w:hAnsi="Times New Roman"/>
          <w:b/>
          <w:bCs/>
          <w:color w:val="000000"/>
          <w:sz w:val="24"/>
          <w:szCs w:val="24"/>
          <w:lang w:val="pt-BR"/>
        </w:rPr>
        <w:t xml:space="preserve"> - </w:t>
      </w:r>
      <w:r w:rsidR="009F19D4" w:rsidRPr="00991427">
        <w:rPr>
          <w:rFonts w:ascii="Times New Roman" w:hAnsi="Times New Roman"/>
          <w:color w:val="000000"/>
          <w:sz w:val="24"/>
          <w:szCs w:val="24"/>
          <w:lang w:val="pt-BR"/>
        </w:rPr>
        <w:t>O pregoeiro</w:t>
      </w:r>
      <w:r w:rsidRPr="00991427">
        <w:rPr>
          <w:rFonts w:ascii="Times New Roman" w:hAnsi="Times New Roman"/>
          <w:color w:val="000000"/>
          <w:sz w:val="24"/>
          <w:szCs w:val="24"/>
          <w:lang w:val="pt-BR"/>
        </w:rPr>
        <w:t xml:space="preserve"> convidará individualmente as licitantes classificadas, de forma seqüencial, a apresentar lances verbais, a partir do autor da proposta classificada de maior preço e os demais, em ordem decrescente de valor.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A desistência em apresentar lance verbal, </w:t>
      </w:r>
      <w:r w:rsidR="009F19D4" w:rsidRPr="00991427">
        <w:rPr>
          <w:rFonts w:ascii="Times New Roman" w:hAnsi="Times New Roman"/>
          <w:color w:val="000000"/>
          <w:sz w:val="24"/>
          <w:szCs w:val="24"/>
          <w:lang w:val="pt-BR"/>
        </w:rPr>
        <w:t>quando convocado pelo pregoeiro</w:t>
      </w:r>
      <w:r w:rsidRPr="00991427">
        <w:rPr>
          <w:rFonts w:ascii="Times New Roman" w:hAnsi="Times New Roman"/>
          <w:color w:val="000000"/>
          <w:sz w:val="24"/>
          <w:szCs w:val="24"/>
          <w:lang w:val="pt-BR"/>
        </w:rPr>
        <w:t>, implicará exclusão da licitante da etapa competitiva de lances verbais e na manutenção do último preço apresentado pela licitante, para efeito de ordenação das propostas.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10.6 - Caso não se realizem lances verbais, será verificada a conformidade entre a proposta escrita de menor preço e o valor estimado para a contratação.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10.7 - Declarada encerrada a etapa competi</w:t>
      </w:r>
      <w:r w:rsidR="009F19D4" w:rsidRPr="00991427">
        <w:rPr>
          <w:rFonts w:ascii="Times New Roman" w:hAnsi="Times New Roman"/>
          <w:color w:val="000000"/>
          <w:sz w:val="24"/>
          <w:szCs w:val="24"/>
          <w:lang w:val="pt-BR"/>
        </w:rPr>
        <w:t>tiva e ordenadas as propostas, o pregoeiro</w:t>
      </w:r>
      <w:r w:rsidRPr="00991427">
        <w:rPr>
          <w:rFonts w:ascii="Times New Roman" w:hAnsi="Times New Roman"/>
          <w:color w:val="000000"/>
          <w:sz w:val="24"/>
          <w:szCs w:val="24"/>
          <w:lang w:val="pt-BR"/>
        </w:rPr>
        <w:t xml:space="preserve"> examinará a aceitabilidade da primeira classificada, quanto ao objeto e valor, decidindo motivadamente a respeito.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i/>
          <w:iCs/>
          <w:color w:val="000000"/>
          <w:sz w:val="24"/>
          <w:szCs w:val="24"/>
          <w:lang w:val="pt-BR"/>
        </w:rPr>
      </w:pPr>
      <w:r w:rsidRPr="00991427">
        <w:rPr>
          <w:rFonts w:ascii="Times New Roman" w:hAnsi="Times New Roman"/>
          <w:color w:val="000000"/>
          <w:sz w:val="24"/>
          <w:szCs w:val="24"/>
          <w:lang w:val="pt-BR"/>
        </w:rPr>
        <w:t>10.8 - Para fin</w:t>
      </w:r>
      <w:r w:rsidR="009F19D4" w:rsidRPr="00991427">
        <w:rPr>
          <w:rFonts w:ascii="Times New Roman" w:hAnsi="Times New Roman"/>
          <w:color w:val="000000"/>
          <w:sz w:val="24"/>
          <w:szCs w:val="24"/>
          <w:lang w:val="pt-BR"/>
        </w:rPr>
        <w:t>s de julgamento das propostas, o Pregoeiro</w:t>
      </w:r>
      <w:r w:rsidRPr="00991427">
        <w:rPr>
          <w:rFonts w:ascii="Times New Roman" w:hAnsi="Times New Roman"/>
          <w:color w:val="000000"/>
          <w:sz w:val="24"/>
          <w:szCs w:val="24"/>
          <w:lang w:val="pt-BR"/>
        </w:rPr>
        <w:t xml:space="preserve"> e sua Equipe de Apoio levarão em conta o critério de </w:t>
      </w:r>
      <w:r w:rsidRPr="00991427">
        <w:rPr>
          <w:rFonts w:ascii="Times New Roman" w:hAnsi="Times New Roman"/>
          <w:i/>
          <w:iCs/>
          <w:color w:val="000000"/>
          <w:sz w:val="24"/>
          <w:szCs w:val="24"/>
          <w:lang w:val="pt-BR"/>
        </w:rPr>
        <w:t xml:space="preserve">menor preço </w:t>
      </w:r>
      <w:r w:rsidR="00173A12" w:rsidRPr="00991427">
        <w:rPr>
          <w:rFonts w:ascii="Times New Roman" w:hAnsi="Times New Roman"/>
          <w:i/>
          <w:iCs/>
          <w:color w:val="000000"/>
          <w:sz w:val="24"/>
          <w:szCs w:val="24"/>
          <w:lang w:val="pt-BR"/>
        </w:rPr>
        <w:t>por item</w:t>
      </w:r>
      <w:r w:rsidR="00F145D4" w:rsidRPr="00991427">
        <w:rPr>
          <w:rFonts w:ascii="Times New Roman" w:hAnsi="Times New Roman"/>
          <w:i/>
          <w:iCs/>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10.9 - Caso a proposta de menor preço não seja aceitável, a p</w:t>
      </w:r>
      <w:r w:rsidR="00F145D4" w:rsidRPr="00991427">
        <w:rPr>
          <w:rFonts w:ascii="Times New Roman" w:hAnsi="Times New Roman"/>
          <w:color w:val="000000"/>
          <w:sz w:val="24"/>
          <w:szCs w:val="24"/>
          <w:lang w:val="pt-BR"/>
        </w:rPr>
        <w:t>roposta será desclassificada e o Pregoeiro</w:t>
      </w:r>
      <w:r w:rsidRPr="00991427">
        <w:rPr>
          <w:rFonts w:ascii="Times New Roman" w:hAnsi="Times New Roman"/>
          <w:color w:val="000000"/>
          <w:sz w:val="24"/>
          <w:szCs w:val="24"/>
          <w:lang w:val="pt-BR"/>
        </w:rPr>
        <w:t xml:space="preserve"> examinará as ofertas subseqüentes, na ordem de classificação, até a apuração de uma proposta válida.</w:t>
      </w:r>
    </w:p>
    <w:p w:rsidR="00D153AE"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 – </w:t>
      </w:r>
      <w:r w:rsidR="00D153AE" w:rsidRPr="00991427">
        <w:rPr>
          <w:rFonts w:ascii="Times New Roman" w:hAnsi="Times New Roman"/>
          <w:sz w:val="24"/>
          <w:szCs w:val="24"/>
          <w:lang w:val="pt-BR"/>
        </w:rPr>
        <w:t>Será desclassificada a Proposta Comercial que:</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10.10.1 - não se refira à integralidade do objeto;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10.10.2 - não atenda às exigências estabelecidas no Edital ou em diligência;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D153AE"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10.10.3.1 - Se o Pregoeiro</w:t>
      </w:r>
      <w:r w:rsidR="00D153AE" w:rsidRPr="00991427">
        <w:rPr>
          <w:rFonts w:ascii="Times New Roman" w:hAnsi="Times New Roman"/>
          <w:color w:val="000000"/>
          <w:sz w:val="24"/>
          <w:szCs w:val="24"/>
          <w:lang w:val="pt-BR"/>
        </w:rPr>
        <w:t xml:space="preserve"> entender que há indícios de inexequibilidade do preço, fixará prazo para que o licitante demonstre a formação do seu preço, por meio de planilha de custos, justificativas e demais documentos comprobatórios. </w:t>
      </w:r>
    </w:p>
    <w:p w:rsidR="00D153AE" w:rsidRPr="00991427" w:rsidRDefault="00D153A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10.10.3.2 - Não havendo a comprovação da exequibilidade do preço a proposta será desclassificada, sujeitando-se o licitante às sanções legais;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caso de desclassificação de to</w:t>
      </w:r>
      <w:r w:rsidR="00F145D4" w:rsidRPr="00991427">
        <w:rPr>
          <w:rFonts w:ascii="Times New Roman" w:hAnsi="Times New Roman"/>
          <w:color w:val="000000"/>
          <w:sz w:val="24"/>
          <w:szCs w:val="24"/>
          <w:lang w:val="pt-BR"/>
        </w:rPr>
        <w:t>das as propostas apresentadas, o Pregoeiro</w:t>
      </w:r>
      <w:r w:rsidRPr="00991427">
        <w:rPr>
          <w:rFonts w:ascii="Times New Roman" w:hAnsi="Times New Roman"/>
          <w:color w:val="000000"/>
          <w:sz w:val="24"/>
          <w:szCs w:val="24"/>
          <w:lang w:val="pt-BR"/>
        </w:rPr>
        <w:t xml:space="preserve"> convocará todas as licitantes para, no prazo de 3 (três) dias úteis, apresentarem novas propostas escoimadas das causas de sua desclassificação.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10.12 - Não será considerada qualquer oferta de vantagem não prevista neste Edital e seus Anexos.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10.13 - Nas situações previstas nos itens 10.6, 10.7 e 10.9</w:t>
      </w:r>
      <w:r w:rsidRPr="00991427">
        <w:rPr>
          <w:rFonts w:ascii="Times New Roman" w:hAnsi="Times New Roman"/>
          <w:b/>
          <w:bCs/>
          <w:color w:val="000000"/>
          <w:sz w:val="24"/>
          <w:szCs w:val="24"/>
          <w:lang w:val="pt-BR"/>
        </w:rPr>
        <w:t>,</w:t>
      </w:r>
      <w:r w:rsidR="00F145D4" w:rsidRPr="00991427">
        <w:rPr>
          <w:rFonts w:ascii="Times New Roman" w:hAnsi="Times New Roman"/>
          <w:bCs/>
          <w:color w:val="000000"/>
          <w:sz w:val="24"/>
          <w:szCs w:val="24"/>
          <w:lang w:val="pt-BR"/>
        </w:rPr>
        <w:t>o</w:t>
      </w:r>
      <w:r w:rsidR="00F145D4" w:rsidRPr="00991427">
        <w:rPr>
          <w:rFonts w:ascii="Times New Roman" w:hAnsi="Times New Roman"/>
          <w:color w:val="000000"/>
          <w:sz w:val="24"/>
          <w:szCs w:val="24"/>
          <w:lang w:val="pt-BR"/>
        </w:rPr>
        <w:t xml:space="preserve"> pregoeiro</w:t>
      </w:r>
      <w:r w:rsidRPr="00991427">
        <w:rPr>
          <w:rFonts w:ascii="Times New Roman" w:hAnsi="Times New Roman"/>
          <w:color w:val="000000"/>
          <w:sz w:val="24"/>
          <w:szCs w:val="24"/>
          <w:lang w:val="pt-BR"/>
        </w:rPr>
        <w:t xml:space="preserve"> poderá negociar diretamente com o proponente para que seja obtido preço melhor.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bCs/>
          <w:sz w:val="24"/>
          <w:szCs w:val="24"/>
          <w:lang w:val="pt-BR"/>
        </w:rPr>
        <w:t>10.15.</w:t>
      </w:r>
      <w:r w:rsidR="00AE350C" w:rsidRPr="00991427">
        <w:rPr>
          <w:rFonts w:ascii="Times New Roman" w:hAnsi="Times New Roman"/>
          <w:bCs/>
          <w:sz w:val="24"/>
          <w:szCs w:val="24"/>
          <w:lang w:val="pt-BR"/>
        </w:rPr>
        <w:t>O</w:t>
      </w:r>
      <w:r w:rsidRPr="00991427">
        <w:rPr>
          <w:rFonts w:ascii="Times New Roman" w:hAnsi="Times New Roman"/>
          <w:sz w:val="24"/>
          <w:szCs w:val="24"/>
          <w:lang w:val="pt-BR"/>
        </w:rPr>
        <w:t xml:space="preserve"> objeto licitado será adjudicado em favor da proposta classificada em 1º lugar na etapa de lances.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sz w:val="24"/>
          <w:szCs w:val="24"/>
          <w:lang w:val="pt-BR"/>
        </w:rPr>
      </w:pPr>
      <w:r w:rsidRPr="00991427">
        <w:rPr>
          <w:rFonts w:ascii="Times New Roman" w:hAnsi="Times New Roman"/>
          <w:bCs/>
          <w:sz w:val="24"/>
          <w:szCs w:val="24"/>
          <w:lang w:val="pt-BR"/>
        </w:rPr>
        <w:t>10.16.</w:t>
      </w:r>
      <w:r w:rsidRPr="00991427">
        <w:rPr>
          <w:rFonts w:ascii="Times New Roman" w:hAnsi="Times New Roman"/>
          <w:sz w:val="24"/>
          <w:szCs w:val="24"/>
          <w:lang w:val="pt-BR"/>
        </w:rPr>
        <w:t xml:space="preserve">Verificado que a proposta de </w:t>
      </w:r>
      <w:r w:rsidR="0048299A" w:rsidRPr="00991427">
        <w:rPr>
          <w:rFonts w:ascii="Times New Roman" w:hAnsi="Times New Roman"/>
          <w:b/>
          <w:bCs/>
          <w:sz w:val="24"/>
          <w:szCs w:val="24"/>
          <w:lang w:val="pt-BR"/>
        </w:rPr>
        <w:t>MENOR PREÇO DO ITEM</w:t>
      </w:r>
      <w:r w:rsidRPr="00991427">
        <w:rPr>
          <w:rFonts w:ascii="Times New Roman" w:hAnsi="Times New Roman"/>
          <w:bCs/>
          <w:sz w:val="24"/>
          <w:szCs w:val="24"/>
          <w:lang w:val="pt-BR"/>
        </w:rPr>
        <w:t>atende</w:t>
      </w:r>
      <w:r w:rsidRPr="00991427">
        <w:rPr>
          <w:rFonts w:ascii="Times New Roman" w:hAnsi="Times New Roman"/>
          <w:sz w:val="24"/>
          <w:szCs w:val="24"/>
          <w:lang w:val="pt-BR"/>
        </w:rPr>
        <w:t xml:space="preserve">às exigências fixadas neste </w:t>
      </w:r>
      <w:r w:rsidRPr="00991427">
        <w:rPr>
          <w:rFonts w:ascii="Times New Roman" w:hAnsi="Times New Roman"/>
          <w:b/>
          <w:bCs/>
          <w:sz w:val="24"/>
          <w:szCs w:val="24"/>
          <w:lang w:val="pt-BR"/>
        </w:rPr>
        <w:t xml:space="preserve">Edital </w:t>
      </w:r>
      <w:r w:rsidRPr="00991427">
        <w:rPr>
          <w:rFonts w:ascii="Times New Roman" w:hAnsi="Times New Roman"/>
          <w:sz w:val="24"/>
          <w:szCs w:val="24"/>
          <w:lang w:val="pt-BR"/>
        </w:rPr>
        <w:t xml:space="preserve">quanto à “proposta” e à “habilitação”, será a respectiva </w:t>
      </w:r>
      <w:r w:rsidRPr="00991427">
        <w:rPr>
          <w:rFonts w:ascii="Times New Roman" w:hAnsi="Times New Roman"/>
          <w:b/>
          <w:bCs/>
          <w:sz w:val="24"/>
          <w:szCs w:val="24"/>
          <w:lang w:val="pt-BR"/>
        </w:rPr>
        <w:t xml:space="preserve">licitante </w:t>
      </w:r>
      <w:r w:rsidRPr="00991427">
        <w:rPr>
          <w:rFonts w:ascii="Times New Roman" w:hAnsi="Times New Roman"/>
          <w:sz w:val="24"/>
          <w:szCs w:val="24"/>
          <w:lang w:val="pt-BR"/>
        </w:rPr>
        <w:t xml:space="preserve">declarada </w:t>
      </w:r>
      <w:r w:rsidRPr="00991427">
        <w:rPr>
          <w:rFonts w:ascii="Times New Roman" w:hAnsi="Times New Roman"/>
          <w:b/>
          <w:bCs/>
          <w:sz w:val="24"/>
          <w:szCs w:val="24"/>
          <w:lang w:val="pt-BR"/>
        </w:rPr>
        <w:t>vencedora observada as disposições da Lei Complementar nº 123/2006.</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10.17 - Da reunião lavrar-se-á ata, com o registro das ocorrências relevantes, a qual será, obrigatoriamente, assinada pela Pregoeira, licitante vendedor e componentes da equipe de apoio;</w:t>
      </w:r>
    </w:p>
    <w:p w:rsidR="004458E9" w:rsidRPr="00991427" w:rsidRDefault="00F145D4"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10.18 – O Pregoeiro</w:t>
      </w:r>
      <w:r w:rsidR="004458E9" w:rsidRPr="00991427">
        <w:rPr>
          <w:rFonts w:ascii="Times New Roman" w:hAnsi="Times New Roman"/>
          <w:color w:val="000000"/>
          <w:sz w:val="24"/>
          <w:szCs w:val="24"/>
          <w:lang w:val="pt-BR"/>
        </w:rPr>
        <w:t xml:space="preserve"> poderá estipular o valor mínimo do lance e o tempo.</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10.19 - Quaisquer erros de soma e/ou multiplicação apurados na Proposta Comercial serão corrigidos pela Equipe de Apoio.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10.20 - Serão corrigidos os valores dos preços unitários ou do preço total do </w:t>
      </w:r>
      <w:r w:rsidR="0048299A" w:rsidRPr="00991427">
        <w:rPr>
          <w:rFonts w:ascii="Times New Roman" w:hAnsi="Times New Roman"/>
          <w:color w:val="000000"/>
          <w:sz w:val="24"/>
          <w:szCs w:val="24"/>
          <w:lang w:val="pt-BR"/>
        </w:rPr>
        <w:t>item</w:t>
      </w:r>
      <w:r w:rsidRPr="00991427">
        <w:rPr>
          <w:rFonts w:ascii="Times New Roman" w:hAnsi="Times New Roman"/>
          <w:color w:val="000000"/>
          <w:sz w:val="24"/>
          <w:szCs w:val="24"/>
          <w:lang w:val="pt-BR"/>
        </w:rPr>
        <w:t>, conforme a divergência apurada, de forma a prevalecer, sempre, o valor total menor ou igual ao valor do lance ofertado na sessão do P</w:t>
      </w:r>
      <w:r w:rsidR="00F145D4" w:rsidRPr="00991427">
        <w:rPr>
          <w:rFonts w:ascii="Times New Roman" w:hAnsi="Times New Roman"/>
          <w:color w:val="000000"/>
          <w:sz w:val="24"/>
          <w:szCs w:val="24"/>
          <w:lang w:val="pt-BR"/>
        </w:rPr>
        <w:t>regão ou o valor negociado com o Pregoeiro</w:t>
      </w:r>
      <w:r w:rsidRPr="00991427">
        <w:rPr>
          <w:rFonts w:ascii="Times New Roman" w:hAnsi="Times New Roman"/>
          <w:color w:val="000000"/>
          <w:sz w:val="24"/>
          <w:szCs w:val="24"/>
          <w:lang w:val="pt-BR"/>
        </w:rPr>
        <w:t xml:space="preserve">, após diligência e mediante expressa anuência do licitante.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10.21 - O licitante poderá proceder à correção ou ajuste da Planilha de Preço alte</w:t>
      </w:r>
      <w:r w:rsidR="00F145D4" w:rsidRPr="00991427">
        <w:rPr>
          <w:rFonts w:ascii="Times New Roman" w:hAnsi="Times New Roman"/>
          <w:color w:val="000000"/>
          <w:sz w:val="24"/>
          <w:szCs w:val="24"/>
          <w:lang w:val="pt-BR"/>
        </w:rPr>
        <w:t>rando divergências apuradas pelo Pregoeiro</w:t>
      </w:r>
      <w:r w:rsidRPr="00991427">
        <w:rPr>
          <w:rFonts w:ascii="Times New Roman" w:hAnsi="Times New Roman"/>
          <w:color w:val="000000"/>
          <w:sz w:val="24"/>
          <w:szCs w:val="24"/>
          <w:lang w:val="pt-BR"/>
        </w:rPr>
        <w:t xml:space="preserve"> nos itens componentes, por meio de diligência, nos mesmos termos definidos no subitem 10.20.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10.22 - Após anuência do licitante, a correção será consignada em ata de julgamento. </w:t>
      </w:r>
    </w:p>
    <w:p w:rsidR="00771876" w:rsidRPr="00991427" w:rsidRDefault="00771876"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10.23 – Nos preços unitários serão desconsiderados valores a partir da quinta casa decimal.</w:t>
      </w:r>
    </w:p>
    <w:p w:rsidR="003D5380" w:rsidRDefault="00F145D4"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10.24 - O Pregoeiro</w:t>
      </w:r>
      <w:r w:rsidR="00771876" w:rsidRPr="00991427">
        <w:rPr>
          <w:rFonts w:ascii="Times New Roman" w:hAnsi="Times New Roman"/>
          <w:color w:val="000000"/>
          <w:sz w:val="24"/>
          <w:szCs w:val="24"/>
          <w:lang w:val="pt-BR"/>
        </w:rPr>
        <w:t xml:space="preserve"> poderá, no julgamento das propostas, desconsiderar evidentes falhas formais sanáveis e que não afetem o seu conteúdo.</w:t>
      </w:r>
    </w:p>
    <w:p w:rsidR="005E0CB2" w:rsidRPr="00991427" w:rsidRDefault="005E0CB2" w:rsidP="003908AA">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3D5380"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11 - DA HABILITAÇÃO – ENVELOPE B – DOCUMENTAÇÃO</w:t>
      </w:r>
    </w:p>
    <w:p w:rsidR="004458E9" w:rsidRPr="00991427" w:rsidRDefault="004458E9" w:rsidP="003D5380">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envelope </w:t>
      </w:r>
      <w:r w:rsidRPr="00991427">
        <w:rPr>
          <w:rFonts w:ascii="Times New Roman" w:hAnsi="Times New Roman"/>
          <w:b/>
          <w:bCs/>
          <w:color w:val="000000"/>
          <w:sz w:val="24"/>
          <w:szCs w:val="24"/>
          <w:lang w:val="pt-BR"/>
        </w:rPr>
        <w:t xml:space="preserve">“B” </w:t>
      </w:r>
      <w:r w:rsidRPr="00991427">
        <w:rPr>
          <w:rFonts w:ascii="Times New Roman" w:hAnsi="Times New Roman"/>
          <w:color w:val="000000"/>
          <w:sz w:val="24"/>
          <w:szCs w:val="24"/>
          <w:lang w:val="pt-BR"/>
        </w:rPr>
        <w:t>(</w:t>
      </w:r>
      <w:r w:rsidRPr="00991427">
        <w:rPr>
          <w:rFonts w:ascii="Times New Roman" w:hAnsi="Times New Roman"/>
          <w:b/>
          <w:bCs/>
          <w:color w:val="000000"/>
          <w:sz w:val="24"/>
          <w:szCs w:val="24"/>
          <w:lang w:val="pt-BR"/>
        </w:rPr>
        <w:t>DOCUMENTAÇÃO</w:t>
      </w:r>
      <w:r w:rsidRPr="00991427">
        <w:rPr>
          <w:rFonts w:ascii="Times New Roman" w:hAnsi="Times New Roman"/>
          <w:color w:val="000000"/>
          <w:sz w:val="24"/>
          <w:szCs w:val="24"/>
          <w:lang w:val="pt-BR"/>
        </w:rPr>
        <w:t>) deverá conter:</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11.1.1</w:t>
      </w:r>
      <w:r w:rsidRPr="00991427">
        <w:rPr>
          <w:rFonts w:ascii="Times New Roman" w:hAnsi="Times New Roman"/>
          <w:b/>
          <w:bCs/>
          <w:color w:val="000000"/>
          <w:sz w:val="24"/>
          <w:szCs w:val="24"/>
          <w:lang w:val="pt-BR"/>
        </w:rPr>
        <w:t xml:space="preserve"> - </w:t>
      </w:r>
      <w:r w:rsidRPr="00991427">
        <w:rPr>
          <w:rFonts w:ascii="Times New Roman" w:hAnsi="Times New Roman"/>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991427">
        <w:rPr>
          <w:rFonts w:ascii="Times New Roman" w:hAnsi="Times New Roman"/>
          <w:b/>
          <w:bCs/>
          <w:sz w:val="24"/>
          <w:szCs w:val="24"/>
          <w:lang w:val="pt-BR"/>
        </w:rPr>
        <w:t>conforme modelo constante no Anexo VI deste Edital</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BF1996" w:rsidRPr="00991427">
        <w:rPr>
          <w:rFonts w:ascii="Times New Roman" w:hAnsi="Times New Roman"/>
          <w:color w:val="000000"/>
          <w:sz w:val="24"/>
          <w:szCs w:val="24"/>
          <w:lang w:val="pt-BR"/>
        </w:rPr>
        <w:t>, conforme</w:t>
      </w:r>
      <w:r w:rsidRPr="00991427">
        <w:rPr>
          <w:rFonts w:ascii="Times New Roman" w:hAnsi="Times New Roman"/>
          <w:b/>
          <w:color w:val="000000"/>
          <w:sz w:val="24"/>
          <w:szCs w:val="24"/>
          <w:lang w:val="pt-BR"/>
        </w:rPr>
        <w:t>Anexo V</w:t>
      </w:r>
      <w:r w:rsidRPr="00991427">
        <w:rPr>
          <w:rFonts w:ascii="Times New Roman" w:hAnsi="Times New Roman"/>
          <w:color w:val="000000"/>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11.2– Habilitação Jurídica:</w:t>
      </w:r>
    </w:p>
    <w:p w:rsidR="004458E9" w:rsidRPr="00991427" w:rsidRDefault="004458E9" w:rsidP="00166407">
      <w:pPr>
        <w:pStyle w:val="NormalWeb"/>
        <w:tabs>
          <w:tab w:val="left" w:pos="9356"/>
          <w:tab w:val="left" w:pos="9781"/>
        </w:tabs>
        <w:spacing w:before="0" w:beforeAutospacing="0" w:after="0" w:afterAutospacing="0" w:line="360" w:lineRule="auto"/>
        <w:ind w:left="-142" w:right="-166"/>
        <w:rPr>
          <w:rFonts w:ascii="Times New Roman" w:eastAsia="Times New Roman" w:hAnsi="Times New Roman" w:cs="Times New Roman"/>
          <w:color w:val="000000"/>
        </w:rPr>
      </w:pPr>
      <w:r w:rsidRPr="00991427">
        <w:rPr>
          <w:rFonts w:ascii="Times New Roman" w:eastAsia="Times New Roman" w:hAnsi="Times New Roman" w:cs="Times New Roman"/>
          <w:color w:val="000000"/>
        </w:rPr>
        <w:t>11.2.1 registro comercial, no caso de empresa individual;</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11.2.2 ato constitutivo, estatuto ou contrato social em vigor, devidamente registrado, em se tratando de sociedades comerciais, e, no caso de sociedades por ações, acompanhado de documentos de eleição de seus administradores;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11.2.3 inscrição do ato constitutivo, no caso de sociedades civis, acompanhada de prova de diretoria em exercício;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11.2.4 decreto de autorização, em se tratando de empresa ou sociedade estrangeira em funcionamento no País, e ato de registro ou autorização para funcionamento expedido pelo órgão competente, quando a atividade assim o exigir.</w:t>
      </w: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0728A8" w:rsidRPr="00991427" w:rsidRDefault="000728A8" w:rsidP="00166407">
      <w:pPr>
        <w:tabs>
          <w:tab w:val="left" w:pos="9356"/>
          <w:tab w:val="left" w:pos="9781"/>
        </w:tabs>
        <w:autoSpaceDE w:val="0"/>
        <w:autoSpaceDN w:val="0"/>
        <w:adjustRightInd w:val="0"/>
        <w:spacing w:after="0" w:line="360" w:lineRule="auto"/>
        <w:ind w:left="-142" w:right="-166"/>
        <w:jc w:val="both"/>
        <w:rPr>
          <w:rFonts w:ascii="Times New Roman" w:hAnsi="Times New Roman"/>
          <w:b/>
          <w:color w:val="000000"/>
          <w:sz w:val="24"/>
          <w:szCs w:val="24"/>
          <w:lang w:val="pt-BR"/>
        </w:rPr>
      </w:pPr>
      <w:r w:rsidRPr="00991427">
        <w:rPr>
          <w:rFonts w:ascii="Times New Roman" w:hAnsi="Times New Roman"/>
          <w:b/>
          <w:color w:val="000000"/>
          <w:sz w:val="24"/>
          <w:szCs w:val="24"/>
          <w:lang w:val="pt-BR"/>
        </w:rPr>
        <w:t>OBS:</w:t>
      </w:r>
      <w:r w:rsidR="00AA2C0B" w:rsidRPr="00991427">
        <w:rPr>
          <w:rFonts w:ascii="Times New Roman" w:hAnsi="Times New Roman"/>
          <w:b/>
          <w:color w:val="000000"/>
          <w:sz w:val="24"/>
          <w:szCs w:val="24"/>
          <w:lang w:val="pt-BR"/>
        </w:rPr>
        <w:t xml:space="preserve"> O objeto constante do Contrato Social/Registro Comercial (e da Alteração Contratual, caso houver), deverá ser compatível com a natureza do objeto da presente licitação, sob pena de não participação no certame.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11.3– Regularidade Fiscal e trabalhista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11.3.1 - prova de inscrição no Cadastro Nacional de Pessoa Jurídica (CNPJ);</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lastRenderedPageBreak/>
        <w:t xml:space="preserve">11.3.2 - </w:t>
      </w:r>
      <w:r w:rsidRPr="00991427">
        <w:rPr>
          <w:rFonts w:ascii="Times New Roman" w:hAnsi="Times New Roman"/>
          <w:sz w:val="24"/>
          <w:szCs w:val="24"/>
          <w:lang w:val="pt-BR"/>
        </w:rPr>
        <w:t>Certidão de regularidade de débito para com a Receita Federal (Certidão Negativa de Quitação de Tributos e Contribuições Federais) e a Procuradoria Geral da Fazenda Nacional (Certidão Negativa quanto a Dívida Ativa da União).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11.3.3. - Certidão de regularidade de débito com a Fazenda Estadual da sede da licitante ou outra prova equivalente, na forma da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11.3.4 - Certidão de regularidade de débito para com a Fazenda Municipal do domicílio ou sede do licitante.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11.3.5 - </w:t>
      </w:r>
      <w:r w:rsidR="0065202F" w:rsidRPr="00991427">
        <w:rPr>
          <w:rFonts w:ascii="Times New Roman" w:hAnsi="Times New Roman"/>
          <w:color w:val="000000"/>
          <w:sz w:val="24"/>
          <w:szCs w:val="24"/>
          <w:lang w:val="pt-BR"/>
        </w:rPr>
        <w:t>P</w:t>
      </w:r>
      <w:r w:rsidRPr="00991427">
        <w:rPr>
          <w:rFonts w:ascii="Times New Roman" w:hAnsi="Times New Roman"/>
          <w:color w:val="000000"/>
          <w:sz w:val="24"/>
          <w:szCs w:val="24"/>
          <w:lang w:val="pt-BR"/>
        </w:rPr>
        <w:t>rova de regularidade relativa ao Fundo de Garantia por Tempo de Serviço (FGTS), demonstrando situação regular no cumprimento dos encargos sociais instituídos por Lei.</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11.3.</w:t>
      </w:r>
      <w:r w:rsidR="0065202F"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 xml:space="preserve"> - Certidão Negativa de Débito – CND, para com o Instituto Nacional de Seguridade Social – INSS.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w:t>
      </w:r>
      <w:r w:rsidR="0065202F" w:rsidRPr="00991427">
        <w:rPr>
          <w:rFonts w:ascii="Times New Roman" w:hAnsi="Times New Roman"/>
          <w:color w:val="000000"/>
          <w:sz w:val="24"/>
          <w:szCs w:val="24"/>
          <w:lang w:val="pt-BR"/>
        </w:rPr>
        <w:t>3</w:t>
      </w:r>
      <w:r w:rsidRPr="00991427">
        <w:rPr>
          <w:rFonts w:ascii="Times New Roman" w:hAnsi="Times New Roman"/>
          <w:color w:val="000000"/>
          <w:sz w:val="24"/>
          <w:szCs w:val="24"/>
          <w:lang w:val="pt-BR"/>
        </w:rPr>
        <w:t>.</w:t>
      </w:r>
      <w:r w:rsidR="001208B2"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 - </w:t>
      </w:r>
      <w:r w:rsidR="005A7461" w:rsidRPr="00991427">
        <w:rPr>
          <w:rFonts w:ascii="Times New Roman" w:hAnsi="Times New Roman"/>
          <w:sz w:val="24"/>
          <w:szCs w:val="24"/>
          <w:lang w:val="pt-BR"/>
        </w:rPr>
        <w:t>C</w:t>
      </w:r>
      <w:r w:rsidRPr="00991427">
        <w:rPr>
          <w:rFonts w:ascii="Times New Roman" w:hAnsi="Times New Roman"/>
          <w:sz w:val="24"/>
          <w:szCs w:val="24"/>
          <w:lang w:val="pt-BR"/>
        </w:rPr>
        <w:t>ertidão negativa de Débitos Trabalhistas (CNDT).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11.4– Qualificação Econômica - Financeira.</w:t>
      </w:r>
    </w:p>
    <w:p w:rsidR="004458E9" w:rsidRPr="00991427" w:rsidRDefault="00F145D4" w:rsidP="00166407">
      <w:pPr>
        <w:pStyle w:val="NormalWeb"/>
        <w:tabs>
          <w:tab w:val="left" w:pos="9356"/>
          <w:tab w:val="left" w:pos="9781"/>
        </w:tabs>
        <w:spacing w:before="0" w:beforeAutospacing="0" w:after="0" w:afterAutospacing="0" w:line="360" w:lineRule="auto"/>
        <w:ind w:left="-142" w:right="-166"/>
        <w:jc w:val="both"/>
        <w:rPr>
          <w:rFonts w:ascii="Times New Roman" w:hAnsi="Times New Roman" w:cs="Times New Roman"/>
          <w:color w:val="000000"/>
        </w:rPr>
      </w:pPr>
      <w:r w:rsidRPr="00991427">
        <w:rPr>
          <w:rFonts w:ascii="Times New Roman" w:hAnsi="Times New Roman" w:cs="Times New Roman"/>
          <w:color w:val="000000"/>
        </w:rPr>
        <w:t>11.4.1 - C</w:t>
      </w:r>
      <w:r w:rsidR="004458E9" w:rsidRPr="00991427">
        <w:rPr>
          <w:rFonts w:ascii="Times New Roman" w:hAnsi="Times New Roman" w:cs="Times New Roman"/>
          <w:color w:val="000000"/>
        </w:rPr>
        <w:t>ertidão negativa de falência ou concordata expedida pelo distribuidor da sede da pessoa jurídica, ou de execução patrimonial, expedida no domicílio da pessoa física;</w:t>
      </w:r>
    </w:p>
    <w:p w:rsidR="004458E9"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eastAsia="Arial Unicode MS" w:hAnsi="Times New Roman"/>
          <w:sz w:val="24"/>
          <w:szCs w:val="24"/>
          <w:lang w:val="pt-BR"/>
        </w:rPr>
        <w:t>11.4.1.1</w:t>
      </w:r>
      <w:r w:rsidR="00F145D4" w:rsidRPr="00991427">
        <w:rPr>
          <w:rFonts w:ascii="Times New Roman" w:eastAsia="Arial Unicode MS" w:hAnsi="Times New Roman"/>
          <w:sz w:val="24"/>
          <w:szCs w:val="24"/>
          <w:lang w:val="pt-BR"/>
        </w:rPr>
        <w:t xml:space="preserve"> -</w:t>
      </w:r>
      <w:r w:rsidRPr="00991427">
        <w:rPr>
          <w:rFonts w:ascii="Times New Roman" w:eastAsia="Arial Unicode MS" w:hAnsi="Times New Roman"/>
          <w:sz w:val="24"/>
          <w:szCs w:val="24"/>
          <w:lang w:val="pt-BR"/>
        </w:rPr>
        <w:t xml:space="preserve"> Não serão aceitas c</w:t>
      </w:r>
      <w:r w:rsidR="00F145D4" w:rsidRPr="00991427">
        <w:rPr>
          <w:rFonts w:ascii="Times New Roman" w:eastAsia="Arial Unicode MS" w:hAnsi="Times New Roman"/>
          <w:sz w:val="24"/>
          <w:szCs w:val="24"/>
          <w:lang w:val="pt-BR"/>
        </w:rPr>
        <w:t xml:space="preserve">ertidões passadas com mais de </w:t>
      </w:r>
      <w:r w:rsidR="00267754">
        <w:rPr>
          <w:rFonts w:ascii="Times New Roman" w:eastAsia="Arial Unicode MS" w:hAnsi="Times New Roman"/>
          <w:sz w:val="24"/>
          <w:szCs w:val="24"/>
          <w:lang w:val="pt-BR"/>
        </w:rPr>
        <w:t>60</w:t>
      </w:r>
      <w:r w:rsidRPr="00991427">
        <w:rPr>
          <w:rFonts w:ascii="Times New Roman" w:eastAsia="Arial Unicode MS" w:hAnsi="Times New Roman"/>
          <w:sz w:val="24"/>
          <w:szCs w:val="24"/>
          <w:lang w:val="pt-BR"/>
        </w:rPr>
        <w:t xml:space="preserve"> (</w:t>
      </w:r>
      <w:r w:rsidR="00267754">
        <w:rPr>
          <w:rFonts w:ascii="Times New Roman" w:eastAsia="Arial Unicode MS" w:hAnsi="Times New Roman"/>
          <w:sz w:val="24"/>
          <w:szCs w:val="24"/>
          <w:lang w:val="pt-BR"/>
        </w:rPr>
        <w:t>sessenta</w:t>
      </w:r>
      <w:r w:rsidRPr="00991427">
        <w:rPr>
          <w:rFonts w:ascii="Times New Roman" w:eastAsia="Arial Unicode MS" w:hAnsi="Times New Roman"/>
          <w:sz w:val="24"/>
          <w:szCs w:val="24"/>
          <w:lang w:val="pt-BR"/>
        </w:rPr>
        <w:t xml:space="preserve">) dias contados da </w:t>
      </w:r>
      <w:r w:rsidRPr="00991427">
        <w:rPr>
          <w:rFonts w:ascii="Times New Roman" w:hAnsi="Times New Roman"/>
          <w:sz w:val="24"/>
          <w:szCs w:val="24"/>
          <w:lang w:val="pt-BR"/>
        </w:rPr>
        <w:t>efetiva pesquisa do Cartório em relação à data da realização da licitação.</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Pr>
          <w:rFonts w:ascii="Times New Roman" w:eastAsia="Arial Unicode MS" w:hAnsi="Times New Roman"/>
          <w:sz w:val="24"/>
          <w:szCs w:val="24"/>
          <w:lang w:val="pt-BR"/>
        </w:rPr>
        <w:t xml:space="preserve">11.4.1.1 - </w:t>
      </w:r>
      <w:r w:rsidRPr="00385030">
        <w:rPr>
          <w:rFonts w:ascii="Times New Roman" w:hAnsi="Times New Roman"/>
          <w:b/>
          <w:bCs/>
          <w:sz w:val="24"/>
          <w:szCs w:val="24"/>
          <w:lang w:val="pt-BR"/>
        </w:rPr>
        <w:t>Cópia do Balanço patrimonial do último exercício social</w:t>
      </w:r>
      <w:r w:rsidRPr="00385030">
        <w:rPr>
          <w:rFonts w:ascii="Times New Roman" w:hAnsi="Times New Roman"/>
          <w:sz w:val="24"/>
          <w:szCs w:val="24"/>
          <w:lang w:val="pt-BR"/>
        </w:rPr>
        <w:t>, já exigíveis e apresentados na forma da Lei que comprovem a boa situação econômico-financeira da empresa, vedada a sua substituição por balancetes ou balanços provisórios.</w:t>
      </w:r>
    </w:p>
    <w:p w:rsidR="003423A1" w:rsidRPr="00385030" w:rsidRDefault="003423A1" w:rsidP="00B271FD">
      <w:pPr>
        <w:autoSpaceDE w:val="0"/>
        <w:autoSpaceDN w:val="0"/>
        <w:adjustRightInd w:val="0"/>
        <w:spacing w:line="360" w:lineRule="auto"/>
        <w:ind w:left="-142"/>
        <w:jc w:val="both"/>
        <w:rPr>
          <w:rFonts w:ascii="Times New Roman" w:hAnsi="Times New Roman"/>
          <w:sz w:val="24"/>
          <w:szCs w:val="24"/>
          <w:lang w:val="pt-BR"/>
        </w:rPr>
      </w:pPr>
      <w:r w:rsidRPr="00385030">
        <w:rPr>
          <w:rFonts w:ascii="Times New Roman" w:hAnsi="Times New Roman"/>
          <w:sz w:val="24"/>
          <w:szCs w:val="24"/>
          <w:lang w:val="pt-BR"/>
        </w:rPr>
        <w:t xml:space="preserve">Serão calculados os seguintes índices para a verificação da situação econômico financeira da empresa: </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Liquidez Corrente = Ativo Circulante / Passivo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Liquidez Geral = (Ativo Circulante + Realizável a Longo Prazo) / (Passivo Circulante + Passivo Não Circulante)</w:t>
      </w:r>
    </w:p>
    <w:p w:rsidR="003423A1" w:rsidRPr="00385030" w:rsidRDefault="003423A1" w:rsidP="00B271FD">
      <w:pPr>
        <w:numPr>
          <w:ilvl w:val="0"/>
          <w:numId w:val="6"/>
        </w:numPr>
        <w:spacing w:before="100" w:beforeAutospacing="1" w:after="100" w:afterAutospacing="1" w:line="360" w:lineRule="auto"/>
        <w:jc w:val="both"/>
        <w:rPr>
          <w:rFonts w:ascii="Times New Roman" w:hAnsi="Times New Roman"/>
          <w:sz w:val="24"/>
          <w:szCs w:val="24"/>
          <w:lang w:val="pt-BR"/>
        </w:rPr>
      </w:pPr>
      <w:r w:rsidRPr="00385030">
        <w:rPr>
          <w:rFonts w:ascii="Times New Roman" w:hAnsi="Times New Roman"/>
          <w:sz w:val="24"/>
          <w:szCs w:val="24"/>
          <w:lang w:val="pt-BR"/>
        </w:rPr>
        <w:t xml:space="preserve">Endividamento Geral = (Passivo Circulante + Passivo Não Circulante) / (Ativo Circulante + Ativo Não Circulante) </w:t>
      </w:r>
    </w:p>
    <w:p w:rsidR="003423A1" w:rsidRPr="00385030" w:rsidRDefault="003423A1"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O Índice de Liquidez Corrente e Liquidez Geral deverão ser iguais ou superiores a 1,0 e o Índice</w:t>
      </w:r>
    </w:p>
    <w:p w:rsidR="003423A1" w:rsidRPr="00385030" w:rsidRDefault="00267754" w:rsidP="001C1E10">
      <w:pPr>
        <w:autoSpaceDE w:val="0"/>
        <w:autoSpaceDN w:val="0"/>
        <w:adjustRightInd w:val="0"/>
        <w:spacing w:after="0" w:line="360" w:lineRule="auto"/>
        <w:ind w:left="-142"/>
        <w:rPr>
          <w:rFonts w:ascii="Times New Roman" w:hAnsi="Times New Roman"/>
          <w:sz w:val="24"/>
          <w:szCs w:val="24"/>
          <w:lang w:val="pt-BR"/>
        </w:rPr>
      </w:pPr>
      <w:r w:rsidRPr="00385030">
        <w:rPr>
          <w:rFonts w:ascii="Times New Roman" w:hAnsi="Times New Roman"/>
          <w:sz w:val="24"/>
          <w:szCs w:val="24"/>
          <w:lang w:val="pt-BR"/>
        </w:rPr>
        <w:t>D</w:t>
      </w:r>
      <w:r w:rsidR="003423A1" w:rsidRPr="00385030">
        <w:rPr>
          <w:rFonts w:ascii="Times New Roman" w:hAnsi="Times New Roman"/>
          <w:sz w:val="24"/>
          <w:szCs w:val="24"/>
          <w:lang w:val="pt-BR"/>
        </w:rPr>
        <w:t xml:space="preserve">eEndividamento Geral deverá ser igual ou inferior a oitenta centésimos (0,80). </w:t>
      </w:r>
    </w:p>
    <w:p w:rsidR="00760E93" w:rsidRDefault="003423A1" w:rsidP="00760E93">
      <w:pPr>
        <w:autoSpaceDE w:val="0"/>
        <w:autoSpaceDN w:val="0"/>
        <w:adjustRightInd w:val="0"/>
        <w:spacing w:after="0" w:line="360" w:lineRule="auto"/>
        <w:ind w:left="-142"/>
        <w:jc w:val="both"/>
        <w:rPr>
          <w:rFonts w:ascii="Times New Roman" w:hAnsi="Times New Roman"/>
          <w:sz w:val="24"/>
          <w:szCs w:val="24"/>
          <w:lang w:val="pt-BR"/>
        </w:rPr>
      </w:pPr>
      <w:r w:rsidRPr="00385030">
        <w:rPr>
          <w:rFonts w:ascii="Times New Roman" w:hAnsi="Times New Roman"/>
          <w:sz w:val="24"/>
          <w:szCs w:val="24"/>
          <w:lang w:val="pt-BR"/>
        </w:rPr>
        <w:lastRenderedPageBreak/>
        <w:t>O balanço e demonstrações solicitados deverão ser apresentados por cópia reprográfica daspáginas do Livro Diário onde se acham transcritos, acompanhadas de cópia reprográfica de seuTermo de Abertura, comprobatório de registro na Junta Comercial. Poderá também ser apresentada cópia reprográfica de publicação em jornal ou original, na forma da Lei. As cópias reprográficas deverão ser autenticadas em cartório ou por membro da Comissão Permanente de Licitações e Julgamentos do Município de Coração de Jesus/MG. Em se tratando de balanço e demonstrações encerrados há mais de 03 (três) meses da data de apresentação da proposta, os seus valores poderão ser atualizados pelo IGPM-FGV.</w:t>
      </w:r>
    </w:p>
    <w:p w:rsidR="006D2C12" w:rsidRPr="00760E93" w:rsidRDefault="004458E9" w:rsidP="00760E93">
      <w:pPr>
        <w:autoSpaceDE w:val="0"/>
        <w:autoSpaceDN w:val="0"/>
        <w:adjustRightInd w:val="0"/>
        <w:spacing w:after="0" w:line="360" w:lineRule="auto"/>
        <w:ind w:left="-142"/>
        <w:jc w:val="both"/>
        <w:rPr>
          <w:rFonts w:ascii="Times New Roman" w:hAnsi="Times New Roman"/>
          <w:sz w:val="24"/>
          <w:szCs w:val="24"/>
          <w:lang w:val="pt-BR"/>
        </w:rPr>
      </w:pPr>
      <w:r w:rsidRPr="00991427">
        <w:rPr>
          <w:rFonts w:ascii="Times New Roman" w:hAnsi="Times New Roman"/>
          <w:b/>
          <w:bCs/>
          <w:color w:val="000000"/>
          <w:sz w:val="24"/>
          <w:szCs w:val="24"/>
          <w:lang w:val="pt-BR"/>
        </w:rPr>
        <w:t>11.5 – Qualificação Técnica:</w:t>
      </w:r>
    </w:p>
    <w:p w:rsidR="00EC031A" w:rsidRPr="00991427" w:rsidRDefault="00EC031A" w:rsidP="005E0CB2">
      <w:pPr>
        <w:pStyle w:val="NormalWeb"/>
        <w:tabs>
          <w:tab w:val="left" w:pos="9356"/>
        </w:tabs>
        <w:spacing w:before="0" w:beforeAutospacing="0" w:after="0" w:afterAutospacing="0" w:line="360" w:lineRule="auto"/>
        <w:ind w:right="207"/>
        <w:jc w:val="both"/>
        <w:rPr>
          <w:rFonts w:ascii="Times New Roman" w:eastAsia="Times New Roman" w:hAnsi="Times New Roman" w:cs="Times New Roman"/>
          <w:bCs/>
        </w:rPr>
      </w:pPr>
      <w:r w:rsidRPr="00991427">
        <w:rPr>
          <w:rFonts w:ascii="Times New Roman" w:eastAsia="Times New Roman" w:hAnsi="Times New Roman" w:cs="Times New Roman"/>
          <w:b/>
          <w:bCs/>
        </w:rPr>
        <w:t>a</w:t>
      </w:r>
      <w:r w:rsidRPr="00991427">
        <w:rPr>
          <w:rFonts w:ascii="Times New Roman" w:eastAsia="Times New Roman" w:hAnsi="Times New Roman" w:cs="Times New Roman"/>
          <w:bCs/>
        </w:rPr>
        <w:t xml:space="preserve">) </w:t>
      </w:r>
      <w:r w:rsidR="003423A1" w:rsidRPr="00C4313A">
        <w:rPr>
          <w:rFonts w:ascii="Times New Roman" w:hAnsi="Times New Roman" w:cs="Times New Roman"/>
          <w:b/>
        </w:rPr>
        <w:t>Atestado (s) de Capacidade Técnica-Operacional</w:t>
      </w:r>
      <w:r w:rsidR="003423A1">
        <w:rPr>
          <w:rFonts w:ascii="Times New Roman" w:hAnsi="Times New Roman" w:cs="Times New Roman"/>
        </w:rPr>
        <w:t>. Pelo menos 02 (dois</w:t>
      </w:r>
      <w:r w:rsidR="003423A1" w:rsidRPr="00C4313A">
        <w:rPr>
          <w:rFonts w:ascii="Times New Roman" w:hAnsi="Times New Roman" w:cs="Times New Roman"/>
        </w:rPr>
        <w:t xml:space="preserve">) atestado fornecido por pessoas jurídicas de direito público ou privado </w:t>
      </w:r>
      <w:r w:rsidR="003423A1">
        <w:rPr>
          <w:rFonts w:ascii="Times New Roman" w:hAnsi="Times New Roman" w:cs="Times New Roman"/>
        </w:rPr>
        <w:t>contendo n</w:t>
      </w:r>
      <w:r w:rsidR="00267754">
        <w:rPr>
          <w:rFonts w:ascii="Times New Roman" w:hAnsi="Times New Roman" w:cs="Times New Roman"/>
        </w:rPr>
        <w:t>ú</w:t>
      </w:r>
      <w:r w:rsidR="003423A1">
        <w:rPr>
          <w:rFonts w:ascii="Times New Roman" w:hAnsi="Times New Roman" w:cs="Times New Roman"/>
        </w:rPr>
        <w:t>mero do contrato, p</w:t>
      </w:r>
      <w:r w:rsidR="00267754">
        <w:rPr>
          <w:rFonts w:ascii="Times New Roman" w:hAnsi="Times New Roman" w:cs="Times New Roman"/>
        </w:rPr>
        <w:t>erí</w:t>
      </w:r>
      <w:r w:rsidR="003423A1">
        <w:rPr>
          <w:rFonts w:ascii="Times New Roman" w:hAnsi="Times New Roman" w:cs="Times New Roman"/>
        </w:rPr>
        <w:t xml:space="preserve">odo e prazo de execução, </w:t>
      </w:r>
      <w:r w:rsidR="003423A1" w:rsidRPr="00C4313A">
        <w:rPr>
          <w:rFonts w:ascii="Times New Roman" w:hAnsi="Times New Roman" w:cs="Times New Roman"/>
        </w:rPr>
        <w:t xml:space="preserve">com firma reconhecida em cartório, que comprove que a licitante já </w:t>
      </w:r>
      <w:r w:rsidR="003423A1">
        <w:rPr>
          <w:rFonts w:ascii="Times New Roman" w:hAnsi="Times New Roman" w:cs="Times New Roman"/>
        </w:rPr>
        <w:t>prestou serviços semelhante ou similar</w:t>
      </w:r>
      <w:r w:rsidR="003423A1" w:rsidRPr="00C4313A">
        <w:rPr>
          <w:rFonts w:ascii="Times New Roman" w:hAnsi="Times New Roman" w:cs="Times New Roman"/>
        </w:rPr>
        <w:t>, de maneira satisfatória e a contento ou vulto similar com o objeto da presente licitação.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11.6</w:t>
      </w:r>
      <w:r w:rsidR="004458E9" w:rsidRPr="00991427">
        <w:rPr>
          <w:rFonts w:ascii="Times New Roman" w:hAnsi="Times New Roman"/>
          <w:b/>
          <w:bCs/>
          <w:color w:val="000000"/>
          <w:sz w:val="24"/>
          <w:szCs w:val="24"/>
          <w:lang w:val="pt-BR"/>
        </w:rPr>
        <w:t xml:space="preserve"> - Disposições Gerais da Habilitação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aceitos protocolos de entrega ou solicitação de documento em substituição aos documentos requeridos no presente Edital e seus Anexos.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.2 - Uma vez incluído no processo licitatório, nenhum documento será devolvido, salvo se original a ser substituído por </w:t>
      </w:r>
      <w:r w:rsidR="00267754">
        <w:rPr>
          <w:rFonts w:ascii="Times New Roman" w:hAnsi="Times New Roman"/>
          <w:color w:val="000000"/>
          <w:sz w:val="24"/>
          <w:szCs w:val="24"/>
          <w:lang w:val="pt-BR"/>
        </w:rPr>
        <w:t>có</w:t>
      </w:r>
      <w:r w:rsidR="004458E9" w:rsidRPr="00991427">
        <w:rPr>
          <w:rFonts w:ascii="Times New Roman" w:hAnsi="Times New Roman"/>
          <w:color w:val="000000"/>
          <w:sz w:val="24"/>
          <w:szCs w:val="24"/>
          <w:lang w:val="pt-BR"/>
        </w:rPr>
        <w:t>pia reprográfica autenticada ou tratar-se dos envelopes de licitantes desqualificadas;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Se a licitante desatender</w:t>
      </w:r>
      <w:r w:rsidR="006D2C12" w:rsidRPr="00991427">
        <w:rPr>
          <w:rFonts w:ascii="Times New Roman" w:hAnsi="Times New Roman"/>
          <w:color w:val="000000"/>
          <w:sz w:val="24"/>
          <w:szCs w:val="24"/>
          <w:lang w:val="pt-BR"/>
        </w:rPr>
        <w:t xml:space="preserve"> às exigências habilitatórias, o pregoeiro</w:t>
      </w:r>
      <w:r w:rsidR="004458E9" w:rsidRPr="00991427">
        <w:rPr>
          <w:rFonts w:ascii="Times New Roman" w:hAnsi="Times New Roman"/>
          <w:color w:val="000000"/>
          <w:sz w:val="24"/>
          <w:szCs w:val="24"/>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documentos exigidos deverão estar com prazo vigente e poderão ser apresentados em original, por qualquer processo de cópia, autenticada por tabelião de Notas ou publicação em Órgão da Imprensa Oficial, pelos membros da Comissão Perm</w:t>
      </w:r>
      <w:r w:rsidR="006D2C12" w:rsidRPr="00991427">
        <w:rPr>
          <w:rFonts w:ascii="Times New Roman" w:hAnsi="Times New Roman"/>
          <w:color w:val="000000"/>
          <w:sz w:val="24"/>
          <w:szCs w:val="24"/>
          <w:lang w:val="pt-BR"/>
        </w:rPr>
        <w:t>anente de Licitação ou Pregoeiro</w:t>
      </w:r>
      <w:r w:rsidR="004458E9" w:rsidRPr="00991427">
        <w:rPr>
          <w:rFonts w:ascii="Times New Roman" w:hAnsi="Times New Roman"/>
          <w:color w:val="000000"/>
          <w:sz w:val="24"/>
          <w:szCs w:val="24"/>
          <w:lang w:val="pt-BR"/>
        </w:rPr>
        <w:t xml:space="preserve">, à vista dos originais. Na hipótese de não constar prazo de validade nas certidões apresentadas, a Administração aceitará como </w:t>
      </w:r>
      <w:r w:rsidR="0015041D" w:rsidRPr="00991427">
        <w:rPr>
          <w:rFonts w:ascii="Times New Roman" w:hAnsi="Times New Roman"/>
          <w:b/>
          <w:color w:val="000000"/>
          <w:sz w:val="24"/>
          <w:szCs w:val="24"/>
          <w:lang w:val="pt-BR"/>
        </w:rPr>
        <w:t>válidas as expedidas até 60</w:t>
      </w:r>
      <w:r w:rsidR="004458E9" w:rsidRPr="00991427">
        <w:rPr>
          <w:rFonts w:ascii="Times New Roman" w:hAnsi="Times New Roman"/>
          <w:b/>
          <w:color w:val="000000"/>
          <w:sz w:val="24"/>
          <w:szCs w:val="24"/>
          <w:lang w:val="pt-BR"/>
        </w:rPr>
        <w:t xml:space="preserve"> (sessenta) dias imediatamente anteriores à data de apresentação das propostas</w:t>
      </w:r>
      <w:r w:rsidR="004458E9" w:rsidRPr="00991427">
        <w:rPr>
          <w:rFonts w:ascii="Times New Roman" w:hAnsi="Times New Roman"/>
          <w:color w:val="000000"/>
          <w:sz w:val="24"/>
          <w:szCs w:val="24"/>
          <w:lang w:val="pt-BR"/>
        </w:rPr>
        <w:t xml:space="preserve">. </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11.6</w:t>
      </w:r>
      <w:r w:rsidR="004458E9" w:rsidRPr="00991427">
        <w:rPr>
          <w:rFonts w:ascii="Times New Roman" w:hAnsi="Times New Roman"/>
          <w:color w:val="000000"/>
          <w:sz w:val="24"/>
          <w:szCs w:val="24"/>
          <w:lang w:val="pt-BR"/>
        </w:rPr>
        <w:t>.5 - Eventuais falhas, omissões ou outras irregularidades nos documentos de habilitação, poderão ser saneadas na sessão pública de processamento do Pregão, até a decisão sobre a habilitação, inclusive mediante:</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a) </w:t>
      </w:r>
      <w:r w:rsidR="004458E9" w:rsidRPr="00991427">
        <w:rPr>
          <w:rFonts w:ascii="Times New Roman" w:hAnsi="Times New Roman"/>
          <w:color w:val="000000"/>
          <w:sz w:val="24"/>
          <w:szCs w:val="24"/>
          <w:lang w:val="pt-BR"/>
        </w:rPr>
        <w:t>substituição e apresentação de documentos, ou</w:t>
      </w:r>
    </w:p>
    <w:p w:rsidR="004458E9" w:rsidRPr="00991427" w:rsidRDefault="00B35E7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 xml:space="preserve">b) </w:t>
      </w:r>
      <w:r w:rsidR="004458E9" w:rsidRPr="00991427">
        <w:rPr>
          <w:rFonts w:ascii="Times New Roman" w:hAnsi="Times New Roman"/>
          <w:color w:val="000000"/>
          <w:sz w:val="24"/>
          <w:szCs w:val="24"/>
          <w:lang w:val="pt-BR"/>
        </w:rPr>
        <w:t>verificação efetuada por meio eletrônico hábil de informações</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.6</w:t>
      </w:r>
      <w:r w:rsidR="004458E9" w:rsidRPr="00991427">
        <w:rPr>
          <w:rFonts w:ascii="Times New Roman" w:hAnsi="Times New Roman"/>
          <w:sz w:val="24"/>
          <w:szCs w:val="24"/>
          <w:lang w:val="pt-BR"/>
        </w:rPr>
        <w:t xml:space="preserve"> - </w:t>
      </w:r>
      <w:r w:rsidR="004458E9" w:rsidRPr="00991427">
        <w:rPr>
          <w:rFonts w:ascii="Times New Roman" w:hAnsi="Times New Roman"/>
          <w:color w:val="000000"/>
          <w:sz w:val="24"/>
          <w:szCs w:val="24"/>
          <w:lang w:val="pt-BR"/>
        </w:rPr>
        <w:t>A v</w:t>
      </w:r>
      <w:r w:rsidR="0015041D" w:rsidRPr="00991427">
        <w:rPr>
          <w:rFonts w:ascii="Times New Roman" w:hAnsi="Times New Roman"/>
          <w:color w:val="000000"/>
          <w:sz w:val="24"/>
          <w:szCs w:val="24"/>
          <w:lang w:val="pt-BR"/>
        </w:rPr>
        <w:t>erificação será certificada pelo Pregoeiro</w:t>
      </w:r>
      <w:r w:rsidR="004458E9" w:rsidRPr="00991427">
        <w:rPr>
          <w:rFonts w:ascii="Times New Roman" w:hAnsi="Times New Roman"/>
          <w:color w:val="000000"/>
          <w:sz w:val="24"/>
          <w:szCs w:val="24"/>
          <w:lang w:val="pt-BR"/>
        </w:rPr>
        <w:t xml:space="preserve"> e deverão ser anexados aos autos os documentos passíveis de obtenção por meio eletrônico, salvo impossibilidade devidamente justificada.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4458E9" w:rsidRPr="00991427">
        <w:rPr>
          <w:rFonts w:ascii="Times New Roman" w:hAnsi="Times New Roman"/>
          <w:color w:val="000000"/>
          <w:sz w:val="24"/>
          <w:szCs w:val="24"/>
          <w:lang w:val="pt-BR"/>
        </w:rPr>
        <w:t xml:space="preserve">.8 - </w:t>
      </w:r>
      <w:r w:rsidR="004458E9" w:rsidRPr="00991427">
        <w:rPr>
          <w:rFonts w:ascii="Times New Roman" w:hAnsi="Times New Roman"/>
          <w:b/>
          <w:color w:val="000000"/>
          <w:sz w:val="24"/>
          <w:szCs w:val="24"/>
          <w:lang w:val="pt-BR"/>
        </w:rPr>
        <w:t>Após a fase de habilitação, não cabe desistência de proposta, salvo por motivo justo decorrente de fato superveniente e aceito pela Comissão</w:t>
      </w:r>
      <w:r w:rsidR="004458E9" w:rsidRPr="00991427">
        <w:rPr>
          <w:rFonts w:ascii="Times New Roman" w:hAnsi="Times New Roman"/>
          <w:color w:val="000000"/>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11.6</w:t>
      </w:r>
      <w:r w:rsidR="00832EE4" w:rsidRPr="00991427">
        <w:rPr>
          <w:rFonts w:ascii="Times New Roman" w:hAnsi="Times New Roman"/>
          <w:color w:val="000000"/>
          <w:sz w:val="24"/>
          <w:szCs w:val="24"/>
          <w:lang w:val="pt-BR"/>
        </w:rPr>
        <w:t>.9 - Para efeito do item (11</w:t>
      </w:r>
      <w:r w:rsidR="00BF1996" w:rsidRPr="00991427">
        <w:rPr>
          <w:rFonts w:ascii="Times New Roman" w:hAnsi="Times New Roman"/>
          <w:color w:val="000000"/>
          <w:sz w:val="24"/>
          <w:szCs w:val="24"/>
          <w:lang w:val="pt-BR"/>
        </w:rPr>
        <w:t>.11</w:t>
      </w:r>
      <w:r w:rsidR="004458E9" w:rsidRPr="00991427">
        <w:rPr>
          <w:rFonts w:ascii="Times New Roman" w:hAnsi="Times New Roman"/>
          <w:color w:val="000000"/>
          <w:sz w:val="24"/>
          <w:szCs w:val="24"/>
          <w:lang w:val="pt-BR"/>
        </w:rPr>
        <w:t>.8) considera-se vencida a fase de habilitação com a divulgação de seu resultado.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.10</w:t>
      </w:r>
      <w:r w:rsidR="004458E9" w:rsidRPr="00991427">
        <w:rPr>
          <w:rFonts w:ascii="Times New Roman" w:hAnsi="Times New Roman"/>
          <w:sz w:val="24"/>
          <w:szCs w:val="24"/>
          <w:lang w:val="pt-BR"/>
        </w:rPr>
        <w:t xml:space="preserve">As </w:t>
      </w:r>
      <w:r w:rsidR="004458E9" w:rsidRPr="00991427">
        <w:rPr>
          <w:rFonts w:ascii="Times New Roman" w:hAnsi="Times New Roman"/>
          <w:b/>
          <w:bCs/>
          <w:sz w:val="24"/>
          <w:szCs w:val="24"/>
          <w:lang w:val="pt-BR"/>
        </w:rPr>
        <w:t>ME’s e EPP’s deverão apresentar toda a documentação exigida para a habilitação</w:t>
      </w:r>
      <w:r w:rsidR="004458E9" w:rsidRPr="00991427">
        <w:rPr>
          <w:rFonts w:ascii="Times New Roman" w:hAnsi="Times New Roman"/>
          <w:sz w:val="24"/>
          <w:szCs w:val="24"/>
          <w:lang w:val="pt-BR"/>
        </w:rPr>
        <w:t>, inclusive os documentos comprobatórios da regularidade fiscal, mesmo que estes apresentem alguma restrição.</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.11</w:t>
      </w:r>
      <w:r w:rsidR="004458E9" w:rsidRPr="00991427">
        <w:rPr>
          <w:rFonts w:ascii="Times New Roman" w:hAnsi="Times New Roman"/>
          <w:sz w:val="24"/>
          <w:szCs w:val="24"/>
          <w:lang w:val="pt-BR"/>
        </w:rPr>
        <w:t>Havendo restrição na comprovação da regularidade fisc</w:t>
      </w:r>
      <w:r w:rsidR="0015041D" w:rsidRPr="00991427">
        <w:rPr>
          <w:rFonts w:ascii="Times New Roman" w:hAnsi="Times New Roman"/>
          <w:sz w:val="24"/>
          <w:szCs w:val="24"/>
          <w:lang w:val="pt-BR"/>
        </w:rPr>
        <w:t>al, será assegurado o prazo de 5</w:t>
      </w:r>
      <w:r w:rsidR="004458E9" w:rsidRPr="00991427">
        <w:rPr>
          <w:rFonts w:ascii="Times New Roman" w:hAnsi="Times New Roman"/>
          <w:sz w:val="24"/>
          <w:szCs w:val="24"/>
          <w:lang w:val="pt-BR"/>
        </w:rPr>
        <w:t xml:space="preserve"> (</w:t>
      </w:r>
      <w:r w:rsidR="0015041D" w:rsidRPr="00991427">
        <w:rPr>
          <w:rFonts w:ascii="Times New Roman" w:hAnsi="Times New Roman"/>
          <w:sz w:val="24"/>
          <w:szCs w:val="24"/>
          <w:lang w:val="pt-BR"/>
        </w:rPr>
        <w:t>cinco</w:t>
      </w:r>
      <w:r w:rsidR="004458E9" w:rsidRPr="00991427">
        <w:rPr>
          <w:rFonts w:ascii="Times New Roman" w:hAnsi="Times New Roman"/>
          <w:sz w:val="24"/>
          <w:szCs w:val="24"/>
          <w:lang w:val="pt-BR"/>
        </w:rPr>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.12</w:t>
      </w:r>
      <w:r w:rsidR="004458E9" w:rsidRPr="00991427">
        <w:rPr>
          <w:rFonts w:ascii="Times New Roman" w:hAnsi="Times New Roman"/>
          <w:sz w:val="24"/>
          <w:szCs w:val="24"/>
          <w:lang w:val="pt-BR"/>
        </w:rPr>
        <w:t>A prorrogação do prazo para a regularização fiscal dependerá de requerimento, devidamente fundamentado, a ser dirigido a</w:t>
      </w:r>
      <w:r w:rsidR="0015041D" w:rsidRPr="00991427">
        <w:rPr>
          <w:rFonts w:ascii="Times New Roman" w:hAnsi="Times New Roman"/>
          <w:sz w:val="24"/>
          <w:szCs w:val="24"/>
          <w:lang w:val="pt-BR"/>
        </w:rPr>
        <w:t>o Pregoeiro</w:t>
      </w:r>
      <w:r w:rsidR="004458E9" w:rsidRPr="00991427">
        <w:rPr>
          <w:rFonts w:ascii="Times New Roman" w:hAnsi="Times New Roman"/>
          <w:sz w:val="24"/>
          <w:szCs w:val="24"/>
          <w:lang w:val="pt-BR"/>
        </w:rPr>
        <w:t>.</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.13</w:t>
      </w:r>
      <w:r w:rsidR="004458E9" w:rsidRPr="00991427">
        <w:rPr>
          <w:rFonts w:ascii="Times New Roman" w:hAnsi="Times New Roman"/>
          <w:sz w:val="24"/>
          <w:szCs w:val="24"/>
          <w:lang w:val="pt-BR"/>
        </w:rPr>
        <w:t>Entende-se por tempestivo o requer</w:t>
      </w:r>
      <w:r w:rsidR="0015041D" w:rsidRPr="00991427">
        <w:rPr>
          <w:rFonts w:ascii="Times New Roman" w:hAnsi="Times New Roman"/>
          <w:sz w:val="24"/>
          <w:szCs w:val="24"/>
          <w:lang w:val="pt-BR"/>
        </w:rPr>
        <w:t>imento apresentado dentro dos 05 (cinco</w:t>
      </w:r>
      <w:r w:rsidR="004458E9" w:rsidRPr="00991427">
        <w:rPr>
          <w:rFonts w:ascii="Times New Roman" w:hAnsi="Times New Roman"/>
          <w:sz w:val="24"/>
          <w:szCs w:val="24"/>
          <w:lang w:val="pt-BR"/>
        </w:rPr>
        <w:t>) dias úteis inicialmente concedidos.</w:t>
      </w:r>
    </w:p>
    <w:p w:rsidR="004458E9" w:rsidRPr="00991427" w:rsidRDefault="00C27A9B"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760E93">
        <w:rPr>
          <w:rFonts w:ascii="Times New Roman" w:hAnsi="Times New Roman"/>
          <w:bCs/>
          <w:sz w:val="24"/>
          <w:szCs w:val="24"/>
          <w:lang w:val="pt-BR"/>
        </w:rPr>
        <w:t>11.6</w:t>
      </w:r>
      <w:r w:rsidR="004458E9" w:rsidRPr="00760E93">
        <w:rPr>
          <w:rFonts w:ascii="Times New Roman" w:hAnsi="Times New Roman"/>
          <w:bCs/>
          <w:sz w:val="24"/>
          <w:szCs w:val="24"/>
          <w:lang w:val="pt-BR"/>
        </w:rPr>
        <w:t>.14</w:t>
      </w:r>
      <w:r w:rsidR="004458E9" w:rsidRPr="00991427">
        <w:rPr>
          <w:rFonts w:ascii="Times New Roman" w:hAnsi="Times New Roman"/>
          <w:sz w:val="24"/>
          <w:szCs w:val="24"/>
          <w:lang w:val="pt-BR"/>
        </w:rPr>
        <w:t>A não regularização da documentação, no prazo previsto neste item, implicará decadência do direito à contratação, sem prejuízo das sanções cabíveis.</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lastRenderedPageBreak/>
        <w:t>11.</w:t>
      </w:r>
      <w:r w:rsidR="00C27A9B" w:rsidRPr="00760E93">
        <w:rPr>
          <w:rFonts w:ascii="Times New Roman" w:hAnsi="Times New Roman" w:cs="Times New Roman"/>
        </w:rPr>
        <w:t>6</w:t>
      </w:r>
      <w:r w:rsidRPr="00760E93">
        <w:rPr>
          <w:rFonts w:ascii="Times New Roman" w:hAnsi="Times New Roman" w:cs="Times New Roman"/>
        </w:rPr>
        <w:t>.15</w:t>
      </w:r>
      <w:r w:rsidRPr="00991427">
        <w:rPr>
          <w:rFonts w:ascii="Times New Roman" w:hAnsi="Times New Roman" w:cs="Times New Roman"/>
        </w:rPr>
        <w:t xml:space="preserve"> - Sob pena de </w:t>
      </w:r>
      <w:r w:rsidRPr="00991427">
        <w:rPr>
          <w:rFonts w:ascii="Times New Roman" w:hAnsi="Times New Roman" w:cs="Times New Roman"/>
          <w:b/>
          <w:bCs/>
        </w:rPr>
        <w:t xml:space="preserve">inabilitação, </w:t>
      </w:r>
      <w:r w:rsidRPr="00991427">
        <w:rPr>
          <w:rFonts w:ascii="Times New Roman" w:hAnsi="Times New Roman" w:cs="Times New Roman"/>
        </w:rPr>
        <w:t xml:space="preserve">todos os documentos apresentados para habilitação deverão estar em nome do licitante e, preferencialmente, com número do CNPJ e endereço respectivo, observando-se que: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.15.1</w:t>
      </w:r>
      <w:r w:rsidRPr="00991427">
        <w:rPr>
          <w:rFonts w:ascii="Times New Roman" w:hAnsi="Times New Roman"/>
          <w:color w:val="000000"/>
          <w:sz w:val="24"/>
          <w:szCs w:val="24"/>
          <w:lang w:val="pt-BR"/>
        </w:rPr>
        <w:t xml:space="preserve"> - se o licitante for 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.15.2</w:t>
      </w:r>
      <w:r w:rsidRPr="00991427">
        <w:rPr>
          <w:rFonts w:ascii="Times New Roman" w:hAnsi="Times New Roman"/>
          <w:b/>
          <w:color w:val="000000"/>
          <w:sz w:val="24"/>
          <w:szCs w:val="24"/>
          <w:lang w:val="pt-BR"/>
        </w:rPr>
        <w:t xml:space="preserve"> -</w:t>
      </w:r>
      <w:r w:rsidRPr="00991427">
        <w:rPr>
          <w:rFonts w:ascii="Times New Roman" w:hAnsi="Times New Roman"/>
          <w:color w:val="000000"/>
          <w:sz w:val="24"/>
          <w:szCs w:val="24"/>
          <w:lang w:val="pt-BR"/>
        </w:rPr>
        <w:t xml:space="preserve"> se o licitante for 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todos os documentos deverão estar em nome da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.15.3</w:t>
      </w:r>
      <w:r w:rsidRPr="00991427">
        <w:rPr>
          <w:rFonts w:ascii="Times New Roman" w:hAnsi="Times New Roman"/>
          <w:color w:val="000000"/>
          <w:sz w:val="24"/>
          <w:szCs w:val="24"/>
          <w:lang w:val="pt-BR"/>
        </w:rPr>
        <w:t xml:space="preserve"> - se o licitante for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 xml:space="preserve">, e o </w:t>
      </w:r>
      <w:r w:rsidRPr="00991427">
        <w:rPr>
          <w:rFonts w:ascii="Times New Roman" w:hAnsi="Times New Roman"/>
          <w:b/>
          <w:bCs/>
          <w:color w:val="000000"/>
          <w:sz w:val="24"/>
          <w:szCs w:val="24"/>
          <w:lang w:val="pt-BR"/>
        </w:rPr>
        <w:t xml:space="preserve">executor </w:t>
      </w:r>
      <w:r w:rsidRPr="00991427">
        <w:rPr>
          <w:rFonts w:ascii="Times New Roman" w:hAnsi="Times New Roman"/>
          <w:color w:val="000000"/>
          <w:sz w:val="24"/>
          <w:szCs w:val="24"/>
          <w:lang w:val="pt-BR"/>
        </w:rPr>
        <w:t xml:space="preserve">do contrato for </w:t>
      </w:r>
      <w:r w:rsidRPr="00991427">
        <w:rPr>
          <w:rFonts w:ascii="Times New Roman" w:hAnsi="Times New Roman"/>
          <w:b/>
          <w:bCs/>
          <w:color w:val="000000"/>
          <w:sz w:val="24"/>
          <w:szCs w:val="24"/>
          <w:lang w:val="pt-BR"/>
        </w:rPr>
        <w:t>filial</w:t>
      </w:r>
      <w:r w:rsidRPr="00991427">
        <w:rPr>
          <w:rFonts w:ascii="Times New Roman" w:hAnsi="Times New Roman"/>
          <w:color w:val="000000"/>
          <w:sz w:val="24"/>
          <w:szCs w:val="24"/>
          <w:lang w:val="pt-BR"/>
        </w:rPr>
        <w:t xml:space="preserve">, deverão ser apresentados tanto os documentos da matriz quanto os da filial; </w:t>
      </w:r>
    </w:p>
    <w:p w:rsidR="00EB214E" w:rsidRPr="00991427" w:rsidRDefault="00EB214E"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.15.4</w:t>
      </w:r>
      <w:r w:rsidR="00760E93">
        <w:rPr>
          <w:rFonts w:ascii="Times New Roman" w:hAnsi="Times New Roman"/>
          <w:color w:val="000000"/>
          <w:sz w:val="24"/>
          <w:szCs w:val="24"/>
          <w:lang w:val="pt-BR"/>
        </w:rPr>
        <w:t xml:space="preserve"> - </w:t>
      </w:r>
      <w:r w:rsidRPr="00991427">
        <w:rPr>
          <w:rFonts w:ascii="Times New Roman" w:hAnsi="Times New Roman"/>
          <w:color w:val="000000"/>
          <w:sz w:val="24"/>
          <w:szCs w:val="24"/>
          <w:lang w:val="pt-BR"/>
        </w:rPr>
        <w:t xml:space="preserve">serão dispensados da </w:t>
      </w:r>
      <w:r w:rsidRPr="00991427">
        <w:rPr>
          <w:rFonts w:ascii="Times New Roman" w:hAnsi="Times New Roman"/>
          <w:b/>
          <w:bCs/>
          <w:color w:val="000000"/>
          <w:sz w:val="24"/>
          <w:szCs w:val="24"/>
          <w:lang w:val="pt-BR"/>
        </w:rPr>
        <w:t xml:space="preserve">filial </w:t>
      </w:r>
      <w:r w:rsidRPr="00991427">
        <w:rPr>
          <w:rFonts w:ascii="Times New Roman" w:hAnsi="Times New Roman"/>
          <w:color w:val="000000"/>
          <w:sz w:val="24"/>
          <w:szCs w:val="24"/>
          <w:lang w:val="pt-BR"/>
        </w:rPr>
        <w:t xml:space="preserve">aqueles documentos que, pela própria natureza, comprovadamente, forem emitidos somente em nome da </w:t>
      </w:r>
      <w:r w:rsidRPr="00991427">
        <w:rPr>
          <w:rFonts w:ascii="Times New Roman" w:hAnsi="Times New Roman"/>
          <w:b/>
          <w:bCs/>
          <w:color w:val="000000"/>
          <w:sz w:val="24"/>
          <w:szCs w:val="24"/>
          <w:lang w:val="pt-BR"/>
        </w:rPr>
        <w:t>matriz</w:t>
      </w:r>
      <w:r w:rsidRPr="00991427">
        <w:rPr>
          <w:rFonts w:ascii="Times New Roman" w:hAnsi="Times New Roman"/>
          <w:color w:val="000000"/>
          <w:sz w:val="24"/>
          <w:szCs w:val="24"/>
          <w:lang w:val="pt-BR"/>
        </w:rPr>
        <w:t>.</w:t>
      </w:r>
    </w:p>
    <w:p w:rsidR="00EB214E" w:rsidRPr="00991427" w:rsidRDefault="00EB214E" w:rsidP="00166407">
      <w:pPr>
        <w:pStyle w:val="Default"/>
        <w:tabs>
          <w:tab w:val="left" w:pos="9356"/>
          <w:tab w:val="left" w:pos="9781"/>
        </w:tabs>
        <w:spacing w:line="360" w:lineRule="auto"/>
        <w:ind w:left="-142" w:right="-166"/>
        <w:jc w:val="both"/>
        <w:rPr>
          <w:rFonts w:ascii="Times New Roman" w:hAnsi="Times New Roman" w:cs="Times New Roman"/>
        </w:rPr>
      </w:pPr>
      <w:r w:rsidRPr="00760E93">
        <w:rPr>
          <w:rFonts w:ascii="Times New Roman" w:hAnsi="Times New Roman" w:cs="Times New Roman"/>
        </w:rPr>
        <w:t>11</w:t>
      </w:r>
      <w:r w:rsidR="00C27A9B" w:rsidRPr="00760E93">
        <w:rPr>
          <w:rFonts w:ascii="Times New Roman" w:hAnsi="Times New Roman" w:cs="Times New Roman"/>
        </w:rPr>
        <w:t>.6</w:t>
      </w:r>
      <w:r w:rsidRPr="00760E93">
        <w:rPr>
          <w:rFonts w:ascii="Times New Roman" w:hAnsi="Times New Roman" w:cs="Times New Roman"/>
        </w:rPr>
        <w:t>.16</w:t>
      </w:r>
      <w:r w:rsidR="00760E93">
        <w:rPr>
          <w:rFonts w:ascii="Times New Roman" w:hAnsi="Times New Roman" w:cs="Times New Roman"/>
          <w:b/>
        </w:rPr>
        <w:t xml:space="preserve">- </w:t>
      </w:r>
      <w:r w:rsidRPr="00991427">
        <w:rPr>
          <w:rFonts w:ascii="Times New Roman" w:hAnsi="Times New Roman" w:cs="Times New Roman"/>
        </w:rPr>
        <w:t>Na ausência de doc</w:t>
      </w:r>
      <w:r w:rsidR="0015041D" w:rsidRPr="00991427">
        <w:rPr>
          <w:rFonts w:ascii="Times New Roman" w:hAnsi="Times New Roman" w:cs="Times New Roman"/>
        </w:rPr>
        <w:t>umentos constantes do item 11, o Pregoeiro</w:t>
      </w:r>
      <w:r w:rsidRPr="00991427">
        <w:rPr>
          <w:rFonts w:ascii="Times New Roman" w:hAnsi="Times New Roman" w:cs="Times New Roman"/>
        </w:rPr>
        <w:t xml:space="preserve"> e Equipe de Apoio poderão consultar os sites dos órgãos emissores para sua emissão, juntando-os aos autos. </w:t>
      </w:r>
    </w:p>
    <w:p w:rsidR="00BF1996" w:rsidRPr="00991427" w:rsidRDefault="00EB214E"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760E93">
        <w:rPr>
          <w:rFonts w:ascii="Times New Roman" w:hAnsi="Times New Roman"/>
          <w:color w:val="000000"/>
          <w:sz w:val="24"/>
          <w:szCs w:val="24"/>
          <w:lang w:val="pt-BR"/>
        </w:rPr>
        <w:t>11</w:t>
      </w:r>
      <w:r w:rsidR="00C27A9B" w:rsidRPr="00760E93">
        <w:rPr>
          <w:rFonts w:ascii="Times New Roman" w:hAnsi="Times New Roman"/>
          <w:color w:val="000000"/>
          <w:sz w:val="24"/>
          <w:szCs w:val="24"/>
          <w:lang w:val="pt-BR"/>
        </w:rPr>
        <w:t>.6</w:t>
      </w:r>
      <w:r w:rsidRPr="00760E93">
        <w:rPr>
          <w:rFonts w:ascii="Times New Roman" w:hAnsi="Times New Roman"/>
          <w:color w:val="000000"/>
          <w:sz w:val="24"/>
          <w:szCs w:val="24"/>
          <w:lang w:val="pt-BR"/>
        </w:rPr>
        <w:t>.17</w:t>
      </w:r>
      <w:r w:rsidR="00760E93">
        <w:rPr>
          <w:rFonts w:ascii="Times New Roman" w:hAnsi="Times New Roman"/>
          <w:color w:val="000000"/>
          <w:sz w:val="24"/>
          <w:szCs w:val="24"/>
          <w:lang w:val="pt-BR"/>
        </w:rPr>
        <w:t xml:space="preserve">- </w:t>
      </w:r>
      <w:r w:rsidRPr="00991427">
        <w:rPr>
          <w:rFonts w:ascii="Times New Roman" w:hAnsi="Times New Roman"/>
          <w:color w:val="000000"/>
          <w:sz w:val="24"/>
          <w:szCs w:val="24"/>
          <w:lang w:val="pt-BR"/>
        </w:rPr>
        <w:t>A PREFEITURA MUNICIPAL DE CORAÇÃO DE JESUS não se responsabilizará pela eventual indisponibilidade dos meios eletrônicos, hipótese em que, em face do não saneamento das falhas constatadas, o licitante será inabilitado.</w:t>
      </w:r>
    </w:p>
    <w:p w:rsidR="005E0CB2" w:rsidRDefault="005E0CB2" w:rsidP="00BF1996">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p>
    <w:p w:rsidR="004458E9" w:rsidRPr="00991427" w:rsidRDefault="004458E9"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b/>
          <w:bCs/>
          <w:color w:val="000000"/>
          <w:sz w:val="24"/>
          <w:szCs w:val="24"/>
          <w:lang w:val="pt-BR"/>
        </w:rPr>
        <w:t>12 - DA IMPUGNAÇÃO DO ATO CONVOCATÓRIO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 xml:space="preserve">12 - Impugnações aos termos do Edital poderão ser interpostas por qualquer pessoa, protocolizadas na Comissão Permanente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bCs/>
          <w:sz w:val="24"/>
          <w:szCs w:val="24"/>
          <w:lang w:val="pt-BR"/>
        </w:rPr>
        <w:t>, a partir da publicação do aviso do edital até 2 (dois) dias úteis antes da data fixada para abertura das propostas, dirigidas a</w:t>
      </w:r>
      <w:r w:rsidR="0015041D" w:rsidRPr="00991427">
        <w:rPr>
          <w:rFonts w:ascii="Times New Roman" w:hAnsi="Times New Roman"/>
          <w:bCs/>
          <w:sz w:val="24"/>
          <w:szCs w:val="24"/>
          <w:lang w:val="pt-BR"/>
        </w:rPr>
        <w:t>o Pregoeiro</w:t>
      </w:r>
      <w:r w:rsidRPr="00991427">
        <w:rPr>
          <w:rFonts w:ascii="Times New Roman" w:hAnsi="Times New Roman"/>
          <w:bCs/>
          <w:sz w:val="24"/>
          <w:szCs w:val="24"/>
          <w:lang w:val="pt-BR"/>
        </w:rPr>
        <w:t>, que deverá decidir sobre a petição no prazo de 24 (vinte e quatro) horas.</w:t>
      </w:r>
    </w:p>
    <w:p w:rsidR="004458E9" w:rsidRPr="00991427" w:rsidRDefault="0015041D"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bCs/>
          <w:sz w:val="24"/>
          <w:szCs w:val="24"/>
          <w:lang w:val="pt-BR"/>
        </w:rPr>
        <w:t>12.1 - A decisão do Pregoeiro</w:t>
      </w:r>
      <w:r w:rsidR="004458E9" w:rsidRPr="00991427">
        <w:rPr>
          <w:rFonts w:ascii="Times New Roman" w:hAnsi="Times New Roman"/>
          <w:bCs/>
          <w:sz w:val="24"/>
          <w:szCs w:val="24"/>
          <w:lang w:val="pt-BR"/>
        </w:rPr>
        <w:t xml:space="preserve"> será enviada ao impugnante via fac-símile ou e-mail, e será divulgada no site deste Município para conhecimento de todos os interessados.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b/>
          <w:bCs/>
          <w:color w:val="000000"/>
          <w:sz w:val="24"/>
          <w:szCs w:val="24"/>
          <w:lang w:val="pt-BR"/>
        </w:rPr>
        <w:t>13 - DOS RECURSOS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13.1</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13.2</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A falta de manifestação, imediata e motivada do Licitante, importará em decadência do direito de recurso e adjudicação do objeto pela Pregoeira ao vencedor e o encaminhamento do processo à autoridade competente para a homologação.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13.3</w:t>
      </w:r>
      <w:r w:rsidRPr="00991427">
        <w:rPr>
          <w:rFonts w:ascii="Times New Roman" w:hAnsi="Times New Roman"/>
          <w:b/>
          <w:bCs/>
          <w:color w:val="000000"/>
          <w:sz w:val="24"/>
          <w:szCs w:val="24"/>
          <w:lang w:val="pt-BR"/>
        </w:rPr>
        <w:t xml:space="preserve"> – </w:t>
      </w:r>
      <w:r w:rsidR="0015041D" w:rsidRPr="00991427">
        <w:rPr>
          <w:rFonts w:ascii="Times New Roman" w:hAnsi="Times New Roman"/>
          <w:color w:val="000000"/>
          <w:sz w:val="24"/>
          <w:szCs w:val="24"/>
          <w:lang w:val="pt-BR"/>
        </w:rPr>
        <w:t>Interposto o recurso, o Pregoeiro</w:t>
      </w:r>
      <w:r w:rsidRPr="00991427">
        <w:rPr>
          <w:rFonts w:ascii="Times New Roman" w:hAnsi="Times New Roman"/>
          <w:color w:val="000000"/>
          <w:sz w:val="24"/>
          <w:szCs w:val="24"/>
          <w:lang w:val="pt-BR"/>
        </w:rPr>
        <w:t xml:space="preserve"> poderá reconsiderar a sua decisão</w:t>
      </w:r>
      <w:r w:rsidR="0015041D" w:rsidRPr="00991427">
        <w:rPr>
          <w:rFonts w:ascii="Times New Roman" w:hAnsi="Times New Roman"/>
          <w:color w:val="000000"/>
          <w:sz w:val="24"/>
          <w:szCs w:val="24"/>
          <w:lang w:val="pt-BR"/>
        </w:rPr>
        <w:t xml:space="preserve"> e posteriormente</w:t>
      </w:r>
      <w:r w:rsidRPr="00991427">
        <w:rPr>
          <w:rFonts w:ascii="Times New Roman" w:hAnsi="Times New Roman"/>
          <w:color w:val="000000"/>
          <w:sz w:val="24"/>
          <w:szCs w:val="24"/>
          <w:lang w:val="pt-BR"/>
        </w:rPr>
        <w:t>encaminhá-lo devidamente informando à autoridade competente</w:t>
      </w:r>
      <w:r w:rsidRPr="00991427">
        <w:rPr>
          <w:rFonts w:ascii="Times New Roman" w:hAnsi="Times New Roman"/>
          <w:sz w:val="24"/>
          <w:szCs w:val="24"/>
          <w:lang w:val="pt-BR"/>
        </w:rPr>
        <w:t>.</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13.4</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 xml:space="preserve">O recurso terá efeito suspensivo e o seu acolhimento importará a invalidação dos atos insuscetíveis de aproveitamento.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13.5</w:t>
      </w:r>
      <w:r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Decididos os recursos e constatada a regularidade dos atos praticados, a autoridade competente adjudicará o objeto do certame à licitante vencedora e homologará o procedimento.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13.6</w:t>
      </w:r>
      <w:r w:rsidR="0048299A" w:rsidRPr="00991427">
        <w:rPr>
          <w:rFonts w:ascii="Times New Roman" w:hAnsi="Times New Roman"/>
          <w:color w:val="000000"/>
          <w:sz w:val="24"/>
          <w:szCs w:val="24"/>
          <w:lang w:val="pt-BR"/>
        </w:rPr>
        <w:t xml:space="preserve">- A adjudicação será feita do item </w:t>
      </w:r>
      <w:r w:rsidRPr="00991427">
        <w:rPr>
          <w:rFonts w:ascii="Times New Roman" w:hAnsi="Times New Roman"/>
          <w:color w:val="000000"/>
          <w:sz w:val="24"/>
          <w:szCs w:val="24"/>
          <w:lang w:val="pt-BR"/>
        </w:rPr>
        <w:t>do objeto.</w:t>
      </w:r>
    </w:p>
    <w:p w:rsidR="004458E9" w:rsidRPr="00991427" w:rsidRDefault="004458E9" w:rsidP="0099142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13.7</w:t>
      </w:r>
      <w:r w:rsidRPr="00991427">
        <w:rPr>
          <w:rFonts w:ascii="Times New Roman" w:hAnsi="Times New Roman"/>
          <w:b/>
          <w:bCs/>
          <w:color w:val="000000"/>
          <w:sz w:val="24"/>
          <w:szCs w:val="24"/>
          <w:lang w:val="pt-BR"/>
        </w:rPr>
        <w:t xml:space="preserve"> -</w:t>
      </w:r>
      <w:r w:rsidRPr="00991427">
        <w:rPr>
          <w:rFonts w:ascii="Times New Roman" w:hAnsi="Times New Roman"/>
          <w:color w:val="000000"/>
          <w:sz w:val="24"/>
          <w:szCs w:val="24"/>
          <w:lang w:val="pt-BR"/>
        </w:rPr>
        <w:t xml:space="preserve">Os autos do processo permanecerão com vista franqueada aos interessados no </w:t>
      </w:r>
      <w:r w:rsidRPr="00991427">
        <w:rPr>
          <w:rFonts w:ascii="Times New Roman" w:hAnsi="Times New Roman"/>
          <w:b/>
          <w:bCs/>
          <w:color w:val="000000"/>
          <w:sz w:val="24"/>
          <w:szCs w:val="24"/>
          <w:lang w:val="pt-BR"/>
        </w:rPr>
        <w:t xml:space="preserve">Setor de Licitação, à </w:t>
      </w:r>
      <w:r w:rsidRPr="00991427">
        <w:rPr>
          <w:rFonts w:ascii="Times New Roman" w:hAnsi="Times New Roman"/>
          <w:sz w:val="24"/>
          <w:szCs w:val="24"/>
          <w:lang w:val="pt-BR"/>
        </w:rPr>
        <w:t>Praça Dr. Samuel Barreto, s/nº – Centro – Coração de Jesus-MG</w:t>
      </w:r>
      <w:r w:rsidRPr="00991427">
        <w:rPr>
          <w:rFonts w:ascii="Times New Roman" w:hAnsi="Times New Roman"/>
          <w:color w:val="000000"/>
          <w:sz w:val="24"/>
          <w:szCs w:val="24"/>
          <w:lang w:val="pt-BR"/>
        </w:rPr>
        <w:t xml:space="preserve">, nos dias úteis no horário de </w:t>
      </w:r>
      <w:r w:rsidR="00041E83" w:rsidRPr="00991427">
        <w:rPr>
          <w:rFonts w:ascii="Times New Roman" w:hAnsi="Times New Roman"/>
          <w:color w:val="000000"/>
          <w:sz w:val="24"/>
          <w:szCs w:val="24"/>
          <w:lang w:val="pt-BR"/>
        </w:rPr>
        <w:t>7</w:t>
      </w:r>
      <w:r w:rsidRPr="00991427">
        <w:rPr>
          <w:rFonts w:ascii="Times New Roman" w:hAnsi="Times New Roman"/>
          <w:color w:val="000000"/>
          <w:sz w:val="24"/>
          <w:szCs w:val="24"/>
          <w:lang w:val="pt-BR"/>
        </w:rPr>
        <w:t xml:space="preserve">h00 </w:t>
      </w:r>
      <w:r w:rsidR="005E0CB2" w:rsidRPr="00991427">
        <w:rPr>
          <w:rFonts w:ascii="Times New Roman" w:hAnsi="Times New Roman"/>
          <w:color w:val="000000"/>
          <w:sz w:val="24"/>
          <w:szCs w:val="24"/>
          <w:lang w:val="pt-BR"/>
        </w:rPr>
        <w:t>as</w:t>
      </w:r>
      <w:r w:rsidR="00E00D8E">
        <w:rPr>
          <w:rFonts w:ascii="Times New Roman" w:hAnsi="Times New Roman"/>
          <w:color w:val="000000"/>
          <w:sz w:val="24"/>
          <w:szCs w:val="24"/>
          <w:lang w:val="pt-BR"/>
        </w:rPr>
        <w:t xml:space="preserve"> </w:t>
      </w:r>
      <w:r w:rsidR="0015041D" w:rsidRPr="00991427">
        <w:rPr>
          <w:rFonts w:ascii="Times New Roman" w:hAnsi="Times New Roman"/>
          <w:color w:val="000000"/>
          <w:sz w:val="24"/>
          <w:szCs w:val="24"/>
          <w:lang w:val="pt-BR"/>
        </w:rPr>
        <w:t>11</w:t>
      </w:r>
      <w:r w:rsidRPr="00991427">
        <w:rPr>
          <w:rFonts w:ascii="Times New Roman" w:hAnsi="Times New Roman"/>
          <w:color w:val="000000"/>
          <w:sz w:val="24"/>
          <w:szCs w:val="24"/>
          <w:lang w:val="pt-BR"/>
        </w:rPr>
        <w:t>h</w:t>
      </w:r>
      <w:r w:rsidR="0015041D" w:rsidRPr="00991427">
        <w:rPr>
          <w:rFonts w:ascii="Times New Roman" w:hAnsi="Times New Roman"/>
          <w:color w:val="000000"/>
          <w:sz w:val="24"/>
          <w:szCs w:val="24"/>
          <w:lang w:val="pt-BR"/>
        </w:rPr>
        <w:t>00 e das 13h00 ás 17h00</w:t>
      </w:r>
      <w:r w:rsidRPr="00991427">
        <w:rPr>
          <w:rFonts w:ascii="Times New Roman" w:hAnsi="Times New Roman"/>
          <w:color w:val="000000"/>
          <w:sz w:val="24"/>
          <w:szCs w:val="24"/>
          <w:lang w:val="pt-BR"/>
        </w:rPr>
        <w:t>. Não serão reconhecidos os recursos interpostos por fax e aqueles com os respectivos prazos legais vencidos.</w:t>
      </w:r>
    </w:p>
    <w:p w:rsidR="005E0CB2" w:rsidRDefault="005E0CB2" w:rsidP="00166407">
      <w:pPr>
        <w:numPr>
          <w:ilvl w:val="12"/>
          <w:numId w:val="0"/>
        </w:numPr>
        <w:tabs>
          <w:tab w:val="left" w:pos="9356"/>
          <w:tab w:val="left" w:pos="9781"/>
        </w:tabs>
        <w:spacing w:after="0" w:line="360" w:lineRule="auto"/>
        <w:ind w:left="-142" w:right="-166"/>
        <w:rPr>
          <w:rFonts w:ascii="Times New Roman" w:hAnsi="Times New Roman"/>
          <w:b/>
          <w:sz w:val="24"/>
          <w:szCs w:val="24"/>
          <w:lang w:val="pt-BR"/>
        </w:rPr>
      </w:pPr>
    </w:p>
    <w:p w:rsidR="004458E9" w:rsidRPr="00991427" w:rsidRDefault="004458E9" w:rsidP="00166407">
      <w:pPr>
        <w:numPr>
          <w:ilvl w:val="12"/>
          <w:numId w:val="0"/>
        </w:numPr>
        <w:tabs>
          <w:tab w:val="left" w:pos="9356"/>
          <w:tab w:val="left" w:pos="9781"/>
        </w:tabs>
        <w:spacing w:after="0" w:line="360" w:lineRule="auto"/>
        <w:ind w:left="-142" w:right="-166"/>
        <w:rPr>
          <w:rFonts w:ascii="Times New Roman" w:hAnsi="Times New Roman"/>
          <w:sz w:val="24"/>
          <w:szCs w:val="24"/>
          <w:lang w:val="pt-BR"/>
        </w:rPr>
      </w:pPr>
      <w:r w:rsidRPr="00991427">
        <w:rPr>
          <w:rFonts w:ascii="Times New Roman" w:hAnsi="Times New Roman"/>
          <w:b/>
          <w:sz w:val="24"/>
          <w:szCs w:val="24"/>
          <w:lang w:val="pt-BR"/>
        </w:rPr>
        <w:t>14 – DA ADJUDICAÇÃO E HOMOLOGAÇÃO</w:t>
      </w:r>
    </w:p>
    <w:p w:rsidR="0083372F" w:rsidRPr="00991427" w:rsidRDefault="004458E9" w:rsidP="00166407">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14.1. Inex</w:t>
      </w:r>
      <w:r w:rsidR="0015041D" w:rsidRPr="00991427">
        <w:rPr>
          <w:rFonts w:ascii="Times New Roman" w:hAnsi="Times New Roman"/>
          <w:sz w:val="24"/>
          <w:szCs w:val="24"/>
          <w:lang w:val="pt-BR"/>
        </w:rPr>
        <w:t>istindo manifestação recursal, o Pregoeiro</w:t>
      </w:r>
      <w:r w:rsidRPr="00991427">
        <w:rPr>
          <w:rFonts w:ascii="Times New Roman" w:hAnsi="Times New Roman"/>
          <w:sz w:val="24"/>
          <w:szCs w:val="24"/>
          <w:lang w:val="pt-BR"/>
        </w:rPr>
        <w:t xml:space="preserve"> adjudicará o objeto da licitação ao licitante vencedor, com a posterior homologação do resultado pela Autoridade Competente.</w:t>
      </w:r>
    </w:p>
    <w:p w:rsidR="00FB4CBB" w:rsidRPr="00991427" w:rsidRDefault="004458E9"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sz w:val="24"/>
          <w:szCs w:val="24"/>
          <w:lang w:val="pt-BR"/>
        </w:rPr>
        <w:t>14.2. Decididos os rec</w:t>
      </w:r>
      <w:r w:rsidR="007653D3">
        <w:rPr>
          <w:rFonts w:ascii="Times New Roman" w:hAnsi="Times New Roman"/>
          <w:sz w:val="24"/>
          <w:szCs w:val="24"/>
          <w:lang w:val="pt-BR"/>
        </w:rPr>
        <w:t>ursos por ventura interpostos,</w:t>
      </w:r>
      <w:r w:rsidRPr="00991427">
        <w:rPr>
          <w:rFonts w:ascii="Times New Roman" w:hAnsi="Times New Roman"/>
          <w:sz w:val="24"/>
          <w:szCs w:val="24"/>
          <w:lang w:val="pt-BR"/>
        </w:rPr>
        <w:t xml:space="preserve"> constatada a regularidade dos atos procedimentais, a Autoridade Competente adjudicará o objeto ao licitante vencedor e homologará o procedimento licitatório.</w:t>
      </w:r>
    </w:p>
    <w:p w:rsidR="00FB4CBB" w:rsidRPr="00991427" w:rsidRDefault="00FB4CBB" w:rsidP="00FB4CBB">
      <w:pPr>
        <w:tabs>
          <w:tab w:val="left" w:pos="9356"/>
          <w:tab w:val="left" w:pos="9781"/>
        </w:tabs>
        <w:spacing w:after="0" w:line="360" w:lineRule="auto"/>
        <w:ind w:left="-142" w:right="-166"/>
        <w:jc w:val="both"/>
        <w:rPr>
          <w:rFonts w:ascii="Times New Roman" w:hAnsi="Times New Roman"/>
          <w:b/>
          <w:color w:val="FF0000"/>
          <w:sz w:val="24"/>
          <w:szCs w:val="24"/>
          <w:lang w:val="pt-BR"/>
        </w:rPr>
      </w:pP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sz w:val="24"/>
          <w:szCs w:val="24"/>
          <w:lang w:val="pt-BR"/>
        </w:rPr>
        <w:t>15 – DO RECURSO ORÇAMENTÁRIO:</w:t>
      </w:r>
    </w:p>
    <w:p w:rsidR="00B66F8E" w:rsidRPr="00991427" w:rsidRDefault="00FB4CBB" w:rsidP="00B66F8E">
      <w:pPr>
        <w:tabs>
          <w:tab w:val="left" w:pos="9356"/>
          <w:tab w:val="left" w:pos="9781"/>
        </w:tabs>
        <w:spacing w:after="0" w:line="360" w:lineRule="auto"/>
        <w:ind w:left="-142" w:right="-166"/>
        <w:jc w:val="both"/>
        <w:rPr>
          <w:rFonts w:ascii="Times New Roman" w:hAnsi="Times New Roman"/>
          <w:sz w:val="24"/>
          <w:szCs w:val="24"/>
          <w:shd w:val="clear" w:color="auto" w:fill="FFFFFF"/>
          <w:lang w:val="pt-BR"/>
        </w:rPr>
      </w:pPr>
      <w:r w:rsidRPr="00991427">
        <w:rPr>
          <w:rFonts w:ascii="Times New Roman" w:hAnsi="Times New Roman"/>
          <w:sz w:val="24"/>
          <w:szCs w:val="24"/>
          <w:lang w:val="pt-BR"/>
        </w:rPr>
        <w:t xml:space="preserve">15.1 – As despesas decorrentes com a contratação do objeto desta licitação, correrá por conta da seguinte dotação: </w:t>
      </w:r>
      <w:r w:rsidR="00C56CAD" w:rsidRPr="00C56CAD">
        <w:rPr>
          <w:rFonts w:ascii="Times New Roman" w:hAnsi="Times New Roman"/>
          <w:sz w:val="24"/>
          <w:szCs w:val="24"/>
          <w:lang w:val="pt-BR"/>
        </w:rPr>
        <w:t xml:space="preserve">10.03.01.13.392.0020.2105.33903900 </w:t>
      </w:r>
      <w:r w:rsidR="00C56CAD" w:rsidRPr="00C56CAD">
        <w:rPr>
          <w:rFonts w:ascii="Times New Roman" w:hAnsi="Times New Roman"/>
          <w:b/>
          <w:sz w:val="24"/>
          <w:szCs w:val="24"/>
          <w:shd w:val="clear" w:color="auto" w:fill="FFFFFF"/>
          <w:lang w:val="pt-BR"/>
        </w:rPr>
        <w:t>Ficha</w:t>
      </w:r>
      <w:r w:rsidR="00E00D8E">
        <w:rPr>
          <w:rFonts w:ascii="Times New Roman" w:hAnsi="Times New Roman"/>
          <w:b/>
          <w:sz w:val="24"/>
          <w:szCs w:val="24"/>
          <w:shd w:val="clear" w:color="auto" w:fill="FFFFFF"/>
          <w:lang w:val="pt-BR"/>
        </w:rPr>
        <w:t xml:space="preserve"> </w:t>
      </w:r>
      <w:r w:rsidR="00C56CAD" w:rsidRPr="00C56CAD">
        <w:rPr>
          <w:rFonts w:ascii="Times New Roman" w:hAnsi="Times New Roman"/>
          <w:b/>
          <w:sz w:val="24"/>
          <w:szCs w:val="24"/>
          <w:shd w:val="clear" w:color="auto" w:fill="FFFFFF"/>
          <w:lang w:val="pt-BR"/>
        </w:rPr>
        <w:t>887</w:t>
      </w:r>
    </w:p>
    <w:p w:rsidR="00FB4CBB"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p>
    <w:p w:rsidR="004458E9" w:rsidRPr="00991427" w:rsidRDefault="00FB4CBB" w:rsidP="00FB4CBB">
      <w:pPr>
        <w:tabs>
          <w:tab w:val="left" w:pos="9356"/>
          <w:tab w:val="left" w:pos="9781"/>
        </w:tabs>
        <w:spacing w:after="0" w:line="360" w:lineRule="auto"/>
        <w:ind w:left="-142" w:right="-166"/>
        <w:jc w:val="both"/>
        <w:rPr>
          <w:rFonts w:ascii="Times New Roman" w:hAnsi="Times New Roman"/>
          <w:sz w:val="24"/>
          <w:szCs w:val="24"/>
          <w:lang w:val="pt-BR"/>
        </w:rPr>
      </w:pPr>
      <w:r w:rsidRPr="00991427">
        <w:rPr>
          <w:rFonts w:ascii="Times New Roman" w:hAnsi="Times New Roman"/>
          <w:b/>
          <w:bCs/>
          <w:color w:val="000000"/>
          <w:sz w:val="24"/>
          <w:szCs w:val="24"/>
          <w:lang w:val="pt-BR"/>
        </w:rPr>
        <w:t>16</w:t>
      </w:r>
      <w:r w:rsidR="004458E9" w:rsidRPr="00991427">
        <w:rPr>
          <w:rFonts w:ascii="Times New Roman" w:hAnsi="Times New Roman"/>
          <w:b/>
          <w:bCs/>
          <w:color w:val="000000"/>
          <w:sz w:val="24"/>
          <w:szCs w:val="24"/>
          <w:lang w:val="pt-BR"/>
        </w:rPr>
        <w:t xml:space="preserve"> - DAS DISPOSIÇÕES GERAIS</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Fica assegurado à Prefeitura Municipal o direito de, no interesse da Administração, anular ou revogar, qualquer tempo, no todo ou em parte, a presente licitação, dando ciência aos participantes, na forma da legislação vigente.</w:t>
      </w:r>
    </w:p>
    <w:p w:rsidR="0025275E" w:rsidRPr="00991427" w:rsidRDefault="00FB4CBB"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lastRenderedPageBreak/>
        <w:t>16</w:t>
      </w:r>
      <w:r w:rsidR="004458E9" w:rsidRPr="00991427">
        <w:rPr>
          <w:rFonts w:ascii="Times New Roman" w:hAnsi="Times New Roman"/>
          <w:color w:val="000000"/>
          <w:sz w:val="24"/>
          <w:szCs w:val="24"/>
          <w:lang w:val="pt-BR"/>
        </w:rPr>
        <w:t>.2</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15041D" w:rsidRPr="00991427">
        <w:rPr>
          <w:rFonts w:ascii="Times New Roman" w:hAnsi="Times New Roman"/>
          <w:color w:val="000000"/>
          <w:sz w:val="24"/>
          <w:szCs w:val="24"/>
          <w:lang w:val="pt-BR"/>
        </w:rPr>
        <w:t>.3 - O Pregoeiro</w:t>
      </w:r>
      <w:r w:rsidR="004458E9" w:rsidRPr="00991427">
        <w:rPr>
          <w:rFonts w:ascii="Times New Roman" w:hAnsi="Times New Roman"/>
          <w:color w:val="000000"/>
          <w:sz w:val="24"/>
          <w:szCs w:val="24"/>
          <w:lang w:val="pt-BR"/>
        </w:rPr>
        <w:t>, e sua Equipe de Apoio, no interesse público, poderão relevar omissões puramente formais, desde que não reste infringido o princípio da vinculação ao instrumento convocatório.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.4</w:t>
      </w:r>
      <w:r w:rsidR="004458E9" w:rsidRPr="00991427">
        <w:rPr>
          <w:rFonts w:ascii="Times New Roman" w:hAnsi="Times New Roman"/>
          <w:b/>
          <w:bCs/>
          <w:color w:val="000000"/>
          <w:sz w:val="24"/>
          <w:szCs w:val="24"/>
          <w:lang w:val="pt-BR"/>
        </w:rPr>
        <w:t xml:space="preserve"> - </w:t>
      </w:r>
      <w:r w:rsidRPr="00991427">
        <w:rPr>
          <w:rFonts w:ascii="Times New Roman" w:hAnsi="Times New Roman"/>
          <w:color w:val="000000"/>
          <w:sz w:val="24"/>
          <w:szCs w:val="24"/>
          <w:lang w:val="pt-BR"/>
        </w:rPr>
        <w:t>É facultado à</w:t>
      </w:r>
      <w:r w:rsidR="004458E9" w:rsidRPr="00991427">
        <w:rPr>
          <w:rFonts w:ascii="Times New Roman" w:hAnsi="Times New Roman"/>
          <w:color w:val="000000"/>
          <w:sz w:val="24"/>
          <w:szCs w:val="24"/>
          <w:lang w:val="pt-BR"/>
        </w:rPr>
        <w:t xml:space="preserve"> licitante formular protestos, consignando em atas dos trabalhos, para prevenir responsabilidade, prover a conservação ou ressalva de seus direitos ou para simplesmente manifestar qualquer intenção de modo formal;</w:t>
      </w:r>
    </w:p>
    <w:p w:rsidR="001D6D7C"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 xml:space="preserve">É </w:t>
      </w:r>
      <w:r w:rsidR="005E0CB2" w:rsidRPr="00991427">
        <w:rPr>
          <w:rFonts w:ascii="Times New Roman" w:hAnsi="Times New Roman"/>
          <w:color w:val="000000"/>
          <w:sz w:val="24"/>
          <w:szCs w:val="24"/>
          <w:lang w:val="pt-BR"/>
        </w:rPr>
        <w:t>facultada</w:t>
      </w:r>
      <w:r w:rsidR="004458E9" w:rsidRPr="00991427">
        <w:rPr>
          <w:rFonts w:ascii="Times New Roman" w:hAnsi="Times New Roman"/>
          <w:color w:val="000000"/>
          <w:sz w:val="24"/>
          <w:szCs w:val="24"/>
          <w:lang w:val="pt-BR"/>
        </w:rPr>
        <w:t xml:space="preserve"> a</w:t>
      </w:r>
      <w:r w:rsidR="0015041D" w:rsidRPr="00991427">
        <w:rPr>
          <w:rFonts w:ascii="Times New Roman" w:hAnsi="Times New Roman"/>
          <w:color w:val="000000"/>
          <w:sz w:val="24"/>
          <w:szCs w:val="24"/>
          <w:lang w:val="pt-BR"/>
        </w:rPr>
        <w:t>o Pregoeiro</w:t>
      </w:r>
      <w:r w:rsidR="004458E9" w:rsidRPr="00991427">
        <w:rPr>
          <w:rFonts w:ascii="Times New Roman" w:hAnsi="Times New Roman"/>
          <w:color w:val="000000"/>
          <w:sz w:val="24"/>
          <w:szCs w:val="24"/>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1D6D7C" w:rsidRPr="00991427" w:rsidRDefault="00FB4CBB"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.6</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serão conhecidos os pedidos de esclarecimentos ou impugnações, vencid</w:t>
      </w:r>
      <w:r w:rsidR="001D6D7C" w:rsidRPr="00991427">
        <w:rPr>
          <w:rFonts w:ascii="Times New Roman" w:hAnsi="Times New Roman"/>
          <w:color w:val="000000"/>
          <w:sz w:val="24"/>
          <w:szCs w:val="24"/>
          <w:lang w:val="pt-BR"/>
        </w:rPr>
        <w:t>os os respectivos prazos legais;</w:t>
      </w:r>
    </w:p>
    <w:p w:rsidR="0025275E" w:rsidRPr="00991427" w:rsidRDefault="0025275E" w:rsidP="001D6D7C">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.8</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Os proponentes são responsáveis pela fidelidade e legitimidade das informações e dos documentos apresentados em qualquer fase da licitação;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.9</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Não havendo expediente ou ocorrendo qualquer fato superveniente que impeça a realização do certame na data marcada, a sessão será automaticamente transferida para o primeiro dia útil subseqüente, no mesmo horário e local anteriormente estabelecidos, d</w:t>
      </w:r>
      <w:r w:rsidRPr="00991427">
        <w:rPr>
          <w:rFonts w:ascii="Times New Roman" w:hAnsi="Times New Roman"/>
          <w:color w:val="000000"/>
          <w:sz w:val="24"/>
          <w:szCs w:val="24"/>
          <w:lang w:val="pt-BR"/>
        </w:rPr>
        <w:t>esde que não haja comunicação do Pregoeiro</w:t>
      </w:r>
      <w:r w:rsidR="004458E9" w:rsidRPr="00991427">
        <w:rPr>
          <w:rFonts w:ascii="Times New Roman" w:hAnsi="Times New Roman"/>
          <w:color w:val="000000"/>
          <w:sz w:val="24"/>
          <w:szCs w:val="24"/>
          <w:lang w:val="pt-BR"/>
        </w:rPr>
        <w:t xml:space="preserve"> em contrário;</w:t>
      </w:r>
    </w:p>
    <w:p w:rsidR="0025275E"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.10</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Na contagem dos prazos estabelecidos neste Edital e seus Anexos, excluir-se-á o dia do início e incluir-se-á o do vencimento. Só se iniciam e vencem os prazos em dias de expediente da Prefeitura Municipal de Coração de Jesus/MG.</w:t>
      </w:r>
    </w:p>
    <w:p w:rsidR="004458E9" w:rsidRPr="00991427" w:rsidRDefault="0025275E" w:rsidP="0025275E">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.11 - A apresentação da proposta implicará pleno conhecimento e aceitação, por parte do licitante, das condições estabelecidas neste Edital e seus Anexos;</w:t>
      </w:r>
    </w:p>
    <w:p w:rsidR="00B12152" w:rsidRPr="00991427" w:rsidRDefault="0025275E"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 xml:space="preserve">.12 - As eventuais dúvidas dos interessados poderão ser dirigidas à Comissão de </w:t>
      </w:r>
      <w:r w:rsidRPr="00991427">
        <w:rPr>
          <w:rFonts w:ascii="Times New Roman" w:hAnsi="Times New Roman"/>
          <w:color w:val="000000"/>
          <w:sz w:val="24"/>
          <w:szCs w:val="24"/>
          <w:lang w:val="pt-BR"/>
        </w:rPr>
        <w:t xml:space="preserve">Pregão </w:t>
      </w:r>
      <w:r w:rsidR="004458E9" w:rsidRPr="00991427">
        <w:rPr>
          <w:rFonts w:ascii="Times New Roman" w:hAnsi="Times New Roman"/>
          <w:color w:val="000000"/>
          <w:sz w:val="24"/>
          <w:szCs w:val="24"/>
          <w:lang w:val="pt-BR"/>
        </w:rPr>
        <w:t>através do fax n.º (38) 3228-2282;</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lastRenderedPageBreak/>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.13</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As dúvidas a serem dirimidas por telefone serão somente aquelas de ordem estritamente informal;</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.14</w:t>
      </w:r>
      <w:r w:rsidR="004458E9" w:rsidRPr="00991427">
        <w:rPr>
          <w:rFonts w:ascii="Times New Roman" w:hAnsi="Times New Roman"/>
          <w:color w:val="000000"/>
          <w:sz w:val="24"/>
          <w:szCs w:val="24"/>
          <w:lang w:val="pt-BR"/>
        </w:rPr>
        <w:t xml:space="preserve"> -A contratada obriga-se a aceitar nas mesmas condições contratuais, os acréscimos ou supressões que se fizerem necessários no montante de até </w:t>
      </w:r>
      <w:r w:rsidR="004458E9" w:rsidRPr="00991427">
        <w:rPr>
          <w:rFonts w:ascii="Times New Roman" w:hAnsi="Times New Roman"/>
          <w:b/>
          <w:bCs/>
          <w:color w:val="000000"/>
          <w:sz w:val="24"/>
          <w:szCs w:val="24"/>
          <w:lang w:val="pt-BR"/>
        </w:rPr>
        <w:t xml:space="preserve">25% </w:t>
      </w:r>
      <w:r w:rsidR="004458E9" w:rsidRPr="00991427">
        <w:rPr>
          <w:rFonts w:ascii="Times New Roman" w:hAnsi="Times New Roman"/>
          <w:color w:val="000000"/>
          <w:sz w:val="24"/>
          <w:szCs w:val="24"/>
          <w:lang w:val="pt-BR"/>
        </w:rPr>
        <w:t>(vinte e cinco por cento) do valor inicial Contratado;</w:t>
      </w:r>
    </w:p>
    <w:p w:rsidR="00B12152"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FB4CBB" w:rsidRPr="00991427">
        <w:rPr>
          <w:rFonts w:ascii="Times New Roman" w:hAnsi="Times New Roman"/>
          <w:color w:val="000000"/>
          <w:sz w:val="24"/>
          <w:szCs w:val="24"/>
          <w:lang w:val="pt-BR"/>
        </w:rPr>
        <w:t>6</w:t>
      </w:r>
      <w:r w:rsidR="004458E9" w:rsidRPr="00991427">
        <w:rPr>
          <w:rFonts w:ascii="Times New Roman" w:hAnsi="Times New Roman"/>
          <w:color w:val="000000"/>
          <w:sz w:val="24"/>
          <w:szCs w:val="24"/>
          <w:lang w:val="pt-BR"/>
        </w:rPr>
        <w:t>.1</w:t>
      </w:r>
      <w:r w:rsidRPr="00991427">
        <w:rPr>
          <w:rFonts w:ascii="Times New Roman" w:hAnsi="Times New Roman"/>
          <w:color w:val="000000"/>
          <w:sz w:val="24"/>
          <w:szCs w:val="24"/>
          <w:lang w:val="pt-BR"/>
        </w:rPr>
        <w:t>5</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color w:val="000000"/>
          <w:sz w:val="24"/>
          <w:szCs w:val="24"/>
          <w:lang w:val="pt-BR"/>
        </w:rPr>
        <w:t>Aos casos omissos aplicar-se-ão as demais disposições constantes na Lei nº 10.520/2002, Decreto nº 3.555/2000, e na Lei nº 8666/1993;</w:t>
      </w:r>
    </w:p>
    <w:p w:rsidR="004458E9" w:rsidRPr="00991427" w:rsidRDefault="00B12152" w:rsidP="00B12152">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1</w:t>
      </w:r>
      <w:r w:rsidR="00D13582" w:rsidRPr="00991427">
        <w:rPr>
          <w:rFonts w:ascii="Times New Roman" w:hAnsi="Times New Roman"/>
          <w:color w:val="000000"/>
          <w:sz w:val="24"/>
          <w:szCs w:val="24"/>
          <w:lang w:val="pt-BR"/>
        </w:rPr>
        <w:t>6</w:t>
      </w: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 xml:space="preserve"> – Fazem parte complementar e inseparável deste edital os anexos: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 – Termo de Referência;</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 – Modelo Credenciamento;</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III –</w:t>
      </w:r>
      <w:r w:rsidRPr="00991427">
        <w:rPr>
          <w:rFonts w:ascii="Times New Roman" w:hAnsi="Times New Roman"/>
          <w:bCs/>
          <w:sz w:val="24"/>
          <w:szCs w:val="24"/>
          <w:lang w:val="pt-BR"/>
        </w:rPr>
        <w:t>Modelo de D</w:t>
      </w:r>
      <w:r w:rsidRPr="00991427">
        <w:rPr>
          <w:rFonts w:ascii="Times New Roman" w:hAnsi="Times New Roman"/>
          <w:color w:val="000000"/>
          <w:sz w:val="24"/>
          <w:szCs w:val="24"/>
          <w:lang w:val="pt-BR"/>
        </w:rPr>
        <w:t xml:space="preserve">eclaração referente à habilitação (em atendimento ao inciso VII do art. 4º da Lei nº 10.520/2002); </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
          <w:bCs/>
          <w:color w:val="000000"/>
          <w:sz w:val="24"/>
          <w:szCs w:val="24"/>
          <w:lang w:val="pt-BR"/>
        </w:rPr>
      </w:pPr>
      <w:r w:rsidRPr="00991427">
        <w:rPr>
          <w:rFonts w:ascii="Times New Roman" w:hAnsi="Times New Roman"/>
          <w:color w:val="000000"/>
          <w:sz w:val="24"/>
          <w:szCs w:val="24"/>
          <w:lang w:val="pt-BR"/>
        </w:rPr>
        <w:t>Anexo IV</w:t>
      </w:r>
      <w:r w:rsidRPr="00991427">
        <w:rPr>
          <w:rFonts w:ascii="Times New Roman" w:hAnsi="Times New Roman"/>
          <w:bCs/>
          <w:color w:val="000000"/>
          <w:sz w:val="24"/>
          <w:szCs w:val="24"/>
          <w:lang w:val="pt-BR"/>
        </w:rPr>
        <w:t>– Declaração de Microempresa ou Empresa de Pequeno Porte;</w:t>
      </w:r>
    </w:p>
    <w:p w:rsidR="004458E9"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 - Modelo de D</w:t>
      </w:r>
      <w:r w:rsidRPr="00991427">
        <w:rPr>
          <w:rFonts w:ascii="Times New Roman" w:hAnsi="Times New Roman"/>
          <w:bCs/>
          <w:sz w:val="24"/>
          <w:szCs w:val="24"/>
          <w:lang w:val="pt-BR"/>
        </w:rPr>
        <w:t>eclaração em atendimento ao ART. 27, INCISO V, DA LEI Nº 8.666/93 E ART. 7º, INCISO XXXIII, DA CF.</w:t>
      </w:r>
    </w:p>
    <w:p w:rsidR="00BC09F8" w:rsidRPr="00991427" w:rsidRDefault="004458E9"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color w:val="000000"/>
          <w:sz w:val="24"/>
          <w:szCs w:val="24"/>
          <w:lang w:val="pt-BR"/>
        </w:rPr>
        <w:t>Anexo VI –.</w:t>
      </w:r>
      <w:r w:rsidRPr="00991427">
        <w:rPr>
          <w:rFonts w:ascii="Times New Roman" w:hAnsi="Times New Roman"/>
          <w:bCs/>
          <w:sz w:val="24"/>
          <w:szCs w:val="24"/>
          <w:lang w:val="pt-BR"/>
        </w:rPr>
        <w:t>Modelo de DECLARAÇÃO DE CUMPRIMENTO DO ARTIGO 30, III DA LEI Nº 8.666/93.</w:t>
      </w:r>
    </w:p>
    <w:p w:rsidR="00510D02" w:rsidRPr="00991427" w:rsidRDefault="00F852DA" w:rsidP="00166407">
      <w:pPr>
        <w:tabs>
          <w:tab w:val="left" w:pos="9356"/>
          <w:tab w:val="left" w:pos="9781"/>
        </w:tabs>
        <w:autoSpaceDE w:val="0"/>
        <w:autoSpaceDN w:val="0"/>
        <w:adjustRightInd w:val="0"/>
        <w:spacing w:after="0" w:line="360" w:lineRule="auto"/>
        <w:ind w:left="-142" w:right="-166"/>
        <w:jc w:val="both"/>
        <w:rPr>
          <w:rFonts w:ascii="Times New Roman" w:hAnsi="Times New Roman"/>
          <w:bCs/>
          <w:color w:val="000000"/>
          <w:sz w:val="24"/>
          <w:szCs w:val="24"/>
          <w:lang w:val="pt-BR"/>
        </w:rPr>
      </w:pPr>
      <w:r w:rsidRPr="00991427">
        <w:rPr>
          <w:rFonts w:ascii="Times New Roman" w:hAnsi="Times New Roman"/>
          <w:bCs/>
          <w:color w:val="000000"/>
          <w:sz w:val="24"/>
          <w:szCs w:val="24"/>
          <w:lang w:val="pt-BR"/>
        </w:rPr>
        <w:t xml:space="preserve">ANEXO VII- </w:t>
      </w:r>
      <w:r w:rsidR="00FE591C" w:rsidRPr="00991427">
        <w:rPr>
          <w:rFonts w:ascii="Times New Roman" w:hAnsi="Times New Roman"/>
          <w:bCs/>
          <w:color w:val="000000"/>
          <w:sz w:val="24"/>
          <w:szCs w:val="24"/>
          <w:lang w:val="pt-BR"/>
        </w:rPr>
        <w:t>Modelo de Proposta Comercial</w:t>
      </w:r>
    </w:p>
    <w:p w:rsidR="00510D02" w:rsidRPr="00991427" w:rsidRDefault="00FE591C" w:rsidP="00166407">
      <w:pPr>
        <w:tabs>
          <w:tab w:val="left" w:pos="9356"/>
          <w:tab w:val="left" w:pos="9781"/>
        </w:tabs>
        <w:autoSpaceDE w:val="0"/>
        <w:autoSpaceDN w:val="0"/>
        <w:adjustRightInd w:val="0"/>
        <w:spacing w:after="0" w:line="360" w:lineRule="auto"/>
        <w:ind w:left="-142" w:right="-166"/>
        <w:jc w:val="both"/>
        <w:rPr>
          <w:rFonts w:ascii="Times New Roman" w:hAnsi="Times New Roman"/>
          <w:bCs/>
          <w:sz w:val="24"/>
          <w:szCs w:val="24"/>
          <w:lang w:val="pt-BR"/>
        </w:rPr>
      </w:pPr>
      <w:r w:rsidRPr="00991427">
        <w:rPr>
          <w:rFonts w:ascii="Times New Roman" w:hAnsi="Times New Roman"/>
          <w:sz w:val="24"/>
          <w:szCs w:val="24"/>
          <w:lang w:val="pt-BR"/>
        </w:rPr>
        <w:t>ANEXO VIII-Minuta do Contrato</w:t>
      </w:r>
    </w:p>
    <w:p w:rsidR="00B12152" w:rsidRPr="00991427" w:rsidRDefault="00510D02"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r w:rsidRPr="00991427">
        <w:rPr>
          <w:rFonts w:ascii="Times New Roman" w:hAnsi="Times New Roman"/>
          <w:color w:val="000000"/>
          <w:sz w:val="24"/>
          <w:szCs w:val="24"/>
          <w:lang w:val="pt-BR"/>
        </w:rPr>
        <w:t>Anexo IX</w:t>
      </w:r>
      <w:r w:rsidR="004458E9" w:rsidRPr="00991427">
        <w:rPr>
          <w:rFonts w:ascii="Times New Roman" w:hAnsi="Times New Roman"/>
          <w:color w:val="000000"/>
          <w:sz w:val="24"/>
          <w:szCs w:val="24"/>
          <w:lang w:val="pt-BR"/>
        </w:rPr>
        <w:t xml:space="preserve"> – </w:t>
      </w:r>
      <w:r w:rsidR="00FE591C" w:rsidRPr="00991427">
        <w:rPr>
          <w:rFonts w:ascii="Times New Roman" w:hAnsi="Times New Roman"/>
          <w:color w:val="000000"/>
          <w:sz w:val="24"/>
          <w:szCs w:val="24"/>
          <w:lang w:val="pt-BR"/>
        </w:rPr>
        <w:t>Recibo de Retirada do Edital</w:t>
      </w:r>
    </w:p>
    <w:p w:rsidR="004458E9" w:rsidRPr="00991427" w:rsidRDefault="00D13582" w:rsidP="00BF1996">
      <w:pPr>
        <w:tabs>
          <w:tab w:val="left" w:pos="9356"/>
          <w:tab w:val="left" w:pos="9781"/>
        </w:tabs>
        <w:autoSpaceDE w:val="0"/>
        <w:autoSpaceDN w:val="0"/>
        <w:adjustRightInd w:val="0"/>
        <w:spacing w:after="0" w:line="360" w:lineRule="auto"/>
        <w:ind w:left="-142" w:right="-166"/>
        <w:jc w:val="both"/>
        <w:rPr>
          <w:rFonts w:ascii="Times New Roman" w:hAnsi="Times New Roman"/>
          <w:sz w:val="24"/>
          <w:szCs w:val="24"/>
          <w:lang w:val="pt-BR"/>
        </w:rPr>
      </w:pPr>
      <w:r w:rsidRPr="00991427">
        <w:rPr>
          <w:rFonts w:ascii="Times New Roman" w:hAnsi="Times New Roman"/>
          <w:color w:val="000000"/>
          <w:sz w:val="24"/>
          <w:szCs w:val="24"/>
          <w:lang w:val="pt-BR"/>
        </w:rPr>
        <w:t>16</w:t>
      </w:r>
      <w:r w:rsidR="004458E9" w:rsidRPr="00991427">
        <w:rPr>
          <w:rFonts w:ascii="Times New Roman" w:hAnsi="Times New Roman"/>
          <w:color w:val="000000"/>
          <w:sz w:val="24"/>
          <w:szCs w:val="24"/>
          <w:lang w:val="pt-BR"/>
        </w:rPr>
        <w:t>.1</w:t>
      </w:r>
      <w:r w:rsidR="00B12152" w:rsidRPr="00991427">
        <w:rPr>
          <w:rFonts w:ascii="Times New Roman" w:hAnsi="Times New Roman"/>
          <w:color w:val="000000"/>
          <w:sz w:val="24"/>
          <w:szCs w:val="24"/>
          <w:lang w:val="pt-BR"/>
        </w:rPr>
        <w:t>7</w:t>
      </w:r>
      <w:r w:rsidR="004458E9" w:rsidRPr="00991427">
        <w:rPr>
          <w:rFonts w:ascii="Times New Roman" w:hAnsi="Times New Roman"/>
          <w:b/>
          <w:bCs/>
          <w:color w:val="000000"/>
          <w:sz w:val="24"/>
          <w:szCs w:val="24"/>
          <w:lang w:val="pt-BR"/>
        </w:rPr>
        <w:t xml:space="preserve"> – </w:t>
      </w:r>
      <w:r w:rsidR="004458E9" w:rsidRPr="00991427">
        <w:rPr>
          <w:rFonts w:ascii="Times New Roman" w:hAnsi="Times New Roman"/>
          <w:sz w:val="24"/>
          <w:szCs w:val="24"/>
          <w:lang w:val="pt-BR"/>
        </w:rPr>
        <w:t>Para dirimir quaisquer questões decorrentes da licitação, não resolvidas na esfera administrativa, será competente o foro da Comarca de Coração de Jesus/MG.</w:t>
      </w:r>
    </w:p>
    <w:p w:rsidR="001E03D5" w:rsidRPr="00991427" w:rsidRDefault="001E03D5" w:rsidP="00BF1996">
      <w:pPr>
        <w:tabs>
          <w:tab w:val="left" w:pos="9356"/>
          <w:tab w:val="left" w:pos="9781"/>
        </w:tabs>
        <w:autoSpaceDE w:val="0"/>
        <w:autoSpaceDN w:val="0"/>
        <w:adjustRightInd w:val="0"/>
        <w:spacing w:after="0" w:line="360" w:lineRule="auto"/>
        <w:ind w:left="-142" w:right="-166"/>
        <w:jc w:val="both"/>
        <w:rPr>
          <w:rFonts w:ascii="Times New Roman" w:hAnsi="Times New Roman"/>
          <w:color w:val="000000"/>
          <w:sz w:val="24"/>
          <w:szCs w:val="24"/>
          <w:lang w:val="pt-BR"/>
        </w:rPr>
      </w:pPr>
    </w:p>
    <w:p w:rsidR="004458E9" w:rsidRPr="00991427" w:rsidRDefault="004458E9" w:rsidP="00C56CAD">
      <w:pPr>
        <w:tabs>
          <w:tab w:val="left" w:pos="9356"/>
          <w:tab w:val="left" w:pos="9781"/>
        </w:tabs>
        <w:autoSpaceDE w:val="0"/>
        <w:autoSpaceDN w:val="0"/>
        <w:adjustRightInd w:val="0"/>
        <w:spacing w:after="0" w:line="360" w:lineRule="auto"/>
        <w:ind w:left="-142" w:right="-166"/>
        <w:jc w:val="right"/>
        <w:rPr>
          <w:rFonts w:ascii="Times New Roman" w:hAnsi="Times New Roman"/>
          <w:color w:val="000000"/>
          <w:sz w:val="24"/>
          <w:szCs w:val="24"/>
          <w:lang w:val="pt-BR"/>
        </w:rPr>
      </w:pPr>
      <w:r w:rsidRPr="00991427">
        <w:rPr>
          <w:rFonts w:ascii="Times New Roman" w:hAnsi="Times New Roman"/>
          <w:color w:val="000000"/>
          <w:sz w:val="24"/>
          <w:szCs w:val="24"/>
          <w:lang w:val="pt-BR"/>
        </w:rPr>
        <w:t xml:space="preserve">Coração de Jesus – MG, </w:t>
      </w:r>
      <w:r w:rsidR="00EE5A31">
        <w:rPr>
          <w:rFonts w:ascii="Times New Roman" w:hAnsi="Times New Roman"/>
          <w:color w:val="000000"/>
          <w:sz w:val="24"/>
          <w:szCs w:val="24"/>
          <w:lang w:val="pt-BR"/>
        </w:rPr>
        <w:t>24</w:t>
      </w:r>
      <w:r w:rsidR="00A2658A">
        <w:rPr>
          <w:rFonts w:ascii="Times New Roman" w:hAnsi="Times New Roman"/>
          <w:color w:val="000000"/>
          <w:sz w:val="24"/>
          <w:szCs w:val="24"/>
          <w:lang w:val="pt-BR"/>
        </w:rPr>
        <w:t xml:space="preserve"> </w:t>
      </w:r>
      <w:r w:rsidR="00057505" w:rsidRPr="00991427">
        <w:rPr>
          <w:rFonts w:ascii="Times New Roman" w:hAnsi="Times New Roman"/>
          <w:color w:val="000000"/>
          <w:sz w:val="24"/>
          <w:szCs w:val="24"/>
          <w:lang w:val="pt-BR"/>
        </w:rPr>
        <w:t xml:space="preserve">de </w:t>
      </w:r>
      <w:r w:rsidR="00EE5A31">
        <w:rPr>
          <w:rFonts w:ascii="Times New Roman" w:hAnsi="Times New Roman"/>
          <w:color w:val="000000"/>
          <w:sz w:val="24"/>
          <w:szCs w:val="24"/>
          <w:lang w:val="pt-BR"/>
        </w:rPr>
        <w:t>Março</w:t>
      </w:r>
      <w:r w:rsidRPr="00991427">
        <w:rPr>
          <w:rFonts w:ascii="Times New Roman" w:hAnsi="Times New Roman"/>
          <w:color w:val="000000"/>
          <w:sz w:val="24"/>
          <w:szCs w:val="24"/>
          <w:lang w:val="pt-BR"/>
        </w:rPr>
        <w:t xml:space="preserve"> de </w:t>
      </w:r>
      <w:r w:rsidR="00EE5A31">
        <w:rPr>
          <w:rFonts w:ascii="Times New Roman" w:hAnsi="Times New Roman"/>
          <w:color w:val="000000"/>
          <w:sz w:val="24"/>
          <w:szCs w:val="24"/>
          <w:lang w:val="pt-BR"/>
        </w:rPr>
        <w:t>2022</w:t>
      </w:r>
    </w:p>
    <w:p w:rsidR="00057505" w:rsidRDefault="00057505"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644F86" w:rsidRPr="00991427" w:rsidRDefault="00644F86" w:rsidP="00BF1996">
      <w:pPr>
        <w:tabs>
          <w:tab w:val="left" w:pos="9356"/>
          <w:tab w:val="left" w:pos="9781"/>
        </w:tabs>
        <w:autoSpaceDE w:val="0"/>
        <w:autoSpaceDN w:val="0"/>
        <w:adjustRightInd w:val="0"/>
        <w:spacing w:after="0" w:line="360" w:lineRule="auto"/>
        <w:ind w:right="-166"/>
        <w:rPr>
          <w:rFonts w:ascii="Times New Roman" w:hAnsi="Times New Roman"/>
          <w:color w:val="000000"/>
          <w:sz w:val="24"/>
          <w:szCs w:val="24"/>
          <w:lang w:val="pt-BR"/>
        </w:rPr>
      </w:pP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_________________________________</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Ricardo Silva Barbosa</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Responsável técnico</w:t>
      </w:r>
    </w:p>
    <w:p w:rsidR="00EE5A31" w:rsidRPr="00063472" w:rsidRDefault="00EE5A31" w:rsidP="00EE5A31">
      <w:pPr>
        <w:autoSpaceDE w:val="0"/>
        <w:autoSpaceDN w:val="0"/>
        <w:adjustRightInd w:val="0"/>
        <w:spacing w:line="240" w:lineRule="auto"/>
        <w:ind w:left="-181" w:right="-113"/>
        <w:contextualSpacing/>
        <w:rPr>
          <w:lang w:val="pt-BR"/>
        </w:rPr>
      </w:pPr>
      <w:r w:rsidRPr="00063472">
        <w:rPr>
          <w:lang w:val="pt-BR"/>
        </w:rPr>
        <w:t>R.S.BARBOSA – Assessoria e consultoria</w:t>
      </w:r>
    </w:p>
    <w:p w:rsidR="00EE5A31" w:rsidRPr="003E0ADA" w:rsidRDefault="00EE5A31" w:rsidP="00EE5A31">
      <w:pPr>
        <w:autoSpaceDE w:val="0"/>
        <w:autoSpaceDN w:val="0"/>
        <w:adjustRightInd w:val="0"/>
        <w:spacing w:line="240" w:lineRule="auto"/>
        <w:ind w:left="-181" w:right="-113"/>
        <w:contextualSpacing/>
        <w:rPr>
          <w:b/>
          <w:lang w:val="pt-BR"/>
        </w:rPr>
      </w:pPr>
      <w:r w:rsidRPr="003E0ADA">
        <w:rPr>
          <w:lang w:val="pt-BR"/>
        </w:rPr>
        <w:t>CNPJ: 13.669.177/0001-27</w:t>
      </w:r>
    </w:p>
    <w:p w:rsidR="00EE5A31" w:rsidRDefault="00EE5A31"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p>
    <w:p w:rsidR="00EE5A31" w:rsidRDefault="00EE5A31"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p>
    <w:p w:rsidR="00EE5A31" w:rsidRDefault="00EE5A31" w:rsidP="00EE5A31">
      <w:pPr>
        <w:tabs>
          <w:tab w:val="left" w:pos="9356"/>
          <w:tab w:val="left" w:pos="9781"/>
        </w:tabs>
        <w:autoSpaceDE w:val="0"/>
        <w:autoSpaceDN w:val="0"/>
        <w:adjustRightInd w:val="0"/>
        <w:spacing w:after="0"/>
        <w:ind w:right="-166"/>
        <w:rPr>
          <w:rFonts w:ascii="Times New Roman" w:hAnsi="Times New Roman"/>
          <w:b/>
          <w:bCs/>
          <w:color w:val="000000"/>
          <w:sz w:val="24"/>
          <w:szCs w:val="24"/>
          <w:lang w:val="pt-BR"/>
        </w:rPr>
      </w:pP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lastRenderedPageBreak/>
        <w:t>ANEXO I</w:t>
      </w:r>
    </w:p>
    <w:p w:rsidR="007653D3" w:rsidRPr="002150BA" w:rsidRDefault="007653D3" w:rsidP="002150BA">
      <w:pPr>
        <w:tabs>
          <w:tab w:val="left" w:pos="9356"/>
          <w:tab w:val="left" w:pos="9781"/>
        </w:tabs>
        <w:autoSpaceDE w:val="0"/>
        <w:autoSpaceDN w:val="0"/>
        <w:adjustRightInd w:val="0"/>
        <w:spacing w:after="0"/>
        <w:ind w:right="-166"/>
        <w:jc w:val="center"/>
        <w:rPr>
          <w:rFonts w:ascii="Times New Roman" w:hAnsi="Times New Roman"/>
          <w:b/>
          <w:bCs/>
          <w:color w:val="000000"/>
          <w:sz w:val="24"/>
          <w:szCs w:val="24"/>
          <w:lang w:val="pt-BR"/>
        </w:rPr>
      </w:pPr>
      <w:r w:rsidRPr="002150BA">
        <w:rPr>
          <w:rFonts w:ascii="Times New Roman" w:hAnsi="Times New Roman"/>
          <w:b/>
          <w:bCs/>
          <w:color w:val="000000"/>
          <w:sz w:val="24"/>
          <w:szCs w:val="24"/>
          <w:lang w:val="pt-BR"/>
        </w:rPr>
        <w:t>TERMO DE REFERÊNCIA</w:t>
      </w:r>
    </w:p>
    <w:p w:rsidR="004A7B24" w:rsidRPr="002150BA" w:rsidRDefault="004A7B24" w:rsidP="002150BA">
      <w:pPr>
        <w:pStyle w:val="Ttulo"/>
        <w:spacing w:line="276" w:lineRule="auto"/>
        <w:rPr>
          <w:rFonts w:ascii="Times New Roman" w:hAnsi="Times New Roman" w:cs="Times New Roman"/>
          <w:color w:val="000000"/>
          <w:sz w:val="24"/>
          <w:u w:val="none"/>
        </w:rPr>
      </w:pPr>
      <w:r w:rsidRPr="002150BA">
        <w:rPr>
          <w:rFonts w:ascii="Times New Roman" w:hAnsi="Times New Roman" w:cs="Times New Roman"/>
          <w:color w:val="000000"/>
          <w:sz w:val="24"/>
          <w:u w:val="none"/>
        </w:rPr>
        <w:t>PRO</w:t>
      </w:r>
      <w:r w:rsidR="008A7E18" w:rsidRPr="002150BA">
        <w:rPr>
          <w:rFonts w:ascii="Times New Roman" w:hAnsi="Times New Roman" w:cs="Times New Roman"/>
          <w:color w:val="000000"/>
          <w:sz w:val="24"/>
          <w:u w:val="none"/>
        </w:rPr>
        <w:t>CES</w:t>
      </w:r>
      <w:r w:rsidR="00644F86">
        <w:rPr>
          <w:rFonts w:ascii="Times New Roman" w:hAnsi="Times New Roman" w:cs="Times New Roman"/>
          <w:color w:val="000000"/>
          <w:sz w:val="24"/>
          <w:u w:val="none"/>
        </w:rPr>
        <w:t xml:space="preserve">SO ADMINISTRATIVO Nº </w:t>
      </w:r>
      <w:r w:rsidR="00EE5A31">
        <w:rPr>
          <w:rFonts w:ascii="Times New Roman" w:hAnsi="Times New Roman" w:cs="Times New Roman"/>
          <w:color w:val="000000"/>
          <w:sz w:val="24"/>
          <w:u w:val="none"/>
        </w:rPr>
        <w:t>034/2022</w:t>
      </w:r>
    </w:p>
    <w:p w:rsidR="003C77C9" w:rsidRPr="002150BA" w:rsidRDefault="00644F86" w:rsidP="002150BA">
      <w:pPr>
        <w:pStyle w:val="Ttulo"/>
        <w:spacing w:line="276" w:lineRule="auto"/>
        <w:rPr>
          <w:rFonts w:ascii="Times New Roman" w:hAnsi="Times New Roman" w:cs="Times New Roman"/>
          <w:color w:val="000000"/>
          <w:sz w:val="24"/>
          <w:u w:val="none"/>
        </w:rPr>
      </w:pPr>
      <w:r>
        <w:rPr>
          <w:rFonts w:ascii="Times New Roman" w:hAnsi="Times New Roman" w:cs="Times New Roman"/>
          <w:color w:val="000000"/>
          <w:sz w:val="24"/>
          <w:u w:val="none"/>
        </w:rPr>
        <w:t>PREGÃO PRESENCIAL Nº 017/</w:t>
      </w:r>
      <w:r w:rsidR="00EE5A31">
        <w:rPr>
          <w:rFonts w:ascii="Times New Roman" w:hAnsi="Times New Roman" w:cs="Times New Roman"/>
          <w:color w:val="000000"/>
          <w:sz w:val="24"/>
          <w:u w:val="none"/>
        </w:rPr>
        <w:t>2022</w:t>
      </w:r>
    </w:p>
    <w:p w:rsidR="007653D3" w:rsidRPr="002150BA" w:rsidRDefault="007653D3" w:rsidP="002150BA">
      <w:pPr>
        <w:pStyle w:val="Corpodetexto2"/>
        <w:spacing w:line="276" w:lineRule="auto"/>
        <w:jc w:val="both"/>
        <w:rPr>
          <w:b/>
          <w:color w:val="000000"/>
        </w:rPr>
      </w:pPr>
    </w:p>
    <w:p w:rsidR="00644F86" w:rsidRDefault="00644F86" w:rsidP="00644F86">
      <w:pPr>
        <w:pStyle w:val="Corpodetexto2"/>
        <w:spacing w:line="276" w:lineRule="auto"/>
        <w:ind w:firstLine="720"/>
        <w:jc w:val="both"/>
        <w:rPr>
          <w:b/>
          <w:color w:val="000000"/>
        </w:rPr>
      </w:pPr>
      <w:r>
        <w:rPr>
          <w:b/>
          <w:color w:val="000000"/>
        </w:rPr>
        <w:t>APRESENTAÇÃO</w:t>
      </w:r>
    </w:p>
    <w:p w:rsidR="00644F86" w:rsidRPr="002150BA" w:rsidRDefault="00644F86" w:rsidP="00644F86">
      <w:pPr>
        <w:pStyle w:val="Corpodetexto2"/>
        <w:spacing w:line="276" w:lineRule="auto"/>
        <w:ind w:firstLine="720"/>
        <w:jc w:val="both"/>
        <w:rPr>
          <w:color w:val="000000"/>
        </w:rPr>
      </w:pPr>
      <w:r w:rsidRPr="002150BA">
        <w:rPr>
          <w:color w:val="000000"/>
        </w:rPr>
        <w:t>Coração de Jesus</w:t>
      </w:r>
      <w:r w:rsidR="00A553E0">
        <w:rPr>
          <w:color w:val="000000"/>
        </w:rPr>
        <w:t xml:space="preserve"> </w:t>
      </w:r>
      <w:r w:rsidRPr="002150BA">
        <w:rPr>
          <w:color w:val="000000"/>
        </w:rPr>
        <w:t>é uma das cidades do Estado de Minas Gerais em que possui dentre outras festividades a tradicional Vaquejada de Coração de Jesus, festa esta que será realizada no mesmo período das festividades em questão. Cidade possui um clima ameno para férias e fins de semana.</w:t>
      </w:r>
    </w:p>
    <w:p w:rsidR="00644F86" w:rsidRPr="002150BA" w:rsidRDefault="00644F86" w:rsidP="00644F86">
      <w:pPr>
        <w:pStyle w:val="Corpodetexto2"/>
        <w:spacing w:line="276" w:lineRule="auto"/>
        <w:jc w:val="both"/>
        <w:rPr>
          <w:color w:val="000000"/>
        </w:rPr>
      </w:pPr>
      <w:r w:rsidRPr="002150BA">
        <w:rPr>
          <w:color w:val="000000"/>
        </w:rPr>
        <w:tab/>
        <w:t>O município, conta com uma população aproximadamente de 30 mil habitantes, a</w:t>
      </w:r>
      <w:r>
        <w:rPr>
          <w:color w:val="000000"/>
        </w:rPr>
        <w:t xml:space="preserve"> uma hora </w:t>
      </w:r>
      <w:r w:rsidRPr="002150BA">
        <w:rPr>
          <w:color w:val="000000"/>
        </w:rPr>
        <w:t>de Montes Claros, considerada como a capital do norte de Minas Gerais. Além do forte tendência ao turismo local, quer pelas belas paisagens, quer pelas grandes festas, Coração de Jesus possui como economia local a agricultura.</w:t>
      </w:r>
    </w:p>
    <w:p w:rsidR="00644F86" w:rsidRPr="002150BA" w:rsidRDefault="00644F86" w:rsidP="00644F86">
      <w:pPr>
        <w:pStyle w:val="Ttulo"/>
        <w:spacing w:line="276" w:lineRule="auto"/>
        <w:ind w:firstLine="720"/>
        <w:jc w:val="both"/>
        <w:rPr>
          <w:rFonts w:ascii="Times New Roman" w:hAnsi="Times New Roman" w:cs="Times New Roman"/>
          <w:color w:val="000000"/>
          <w:sz w:val="24"/>
        </w:rPr>
      </w:pPr>
      <w:r w:rsidRPr="002150BA">
        <w:rPr>
          <w:rFonts w:ascii="Times New Roman" w:hAnsi="Times New Roman" w:cs="Times New Roman"/>
          <w:b w:val="0"/>
          <w:color w:val="000000"/>
          <w:sz w:val="24"/>
          <w:u w:val="none"/>
        </w:rPr>
        <w:t xml:space="preserve">O clima, a cultura, o turismo dentre outros grandes atrativos municipais Coração de Jesus traz para os seus munícipes e turistas a grande festa tradicional da cidade denominada </w:t>
      </w:r>
      <w:r w:rsidRPr="002150BA">
        <w:rPr>
          <w:rFonts w:ascii="Times New Roman" w:hAnsi="Times New Roman" w:cs="Times New Roman"/>
          <w:color w:val="000000"/>
          <w:sz w:val="24"/>
          <w:u w:val="none"/>
        </w:rPr>
        <w:t>“</w:t>
      </w:r>
      <w:r w:rsidR="00EE5A31">
        <w:rPr>
          <w:rFonts w:ascii="Times New Roman" w:hAnsi="Times New Roman" w:cs="Times New Roman"/>
          <w:color w:val="000000"/>
          <w:sz w:val="24"/>
          <w:u w:val="none"/>
        </w:rPr>
        <w:t>XXX</w:t>
      </w:r>
      <w:r>
        <w:rPr>
          <w:rFonts w:ascii="Times New Roman" w:hAnsi="Times New Roman" w:cs="Times New Roman"/>
          <w:color w:val="000000"/>
          <w:sz w:val="24"/>
          <w:u w:val="none"/>
        </w:rPr>
        <w:t>V</w:t>
      </w:r>
      <w:r w:rsidRPr="002150BA">
        <w:rPr>
          <w:rFonts w:ascii="Times New Roman" w:hAnsi="Times New Roman" w:cs="Times New Roman"/>
          <w:color w:val="000000"/>
          <w:sz w:val="24"/>
          <w:u w:val="none"/>
        </w:rPr>
        <w:t xml:space="preserve"> VAQUEJADA NACIONAL DE CORAÇÃO DE JESUS”.</w:t>
      </w:r>
    </w:p>
    <w:p w:rsidR="00644F86" w:rsidRPr="002150BA" w:rsidRDefault="00644F86" w:rsidP="00644F86">
      <w:pPr>
        <w:spacing w:after="0"/>
        <w:jc w:val="both"/>
        <w:rPr>
          <w:rFonts w:ascii="Times New Roman" w:hAnsi="Times New Roman"/>
          <w:sz w:val="24"/>
          <w:szCs w:val="24"/>
          <w:lang w:val="pt-BR"/>
        </w:rPr>
      </w:pPr>
    </w:p>
    <w:p w:rsidR="00644F86" w:rsidRDefault="00644F86" w:rsidP="00644F86">
      <w:pPr>
        <w:autoSpaceDE w:val="0"/>
        <w:autoSpaceDN w:val="0"/>
        <w:adjustRightInd w:val="0"/>
        <w:spacing w:after="0"/>
        <w:ind w:right="207" w:firstLine="720"/>
        <w:jc w:val="both"/>
        <w:rPr>
          <w:rFonts w:ascii="Times New Roman" w:hAnsi="Times New Roman"/>
          <w:sz w:val="24"/>
          <w:szCs w:val="24"/>
          <w:lang w:val="pt-BR"/>
        </w:rPr>
      </w:pPr>
      <w:r w:rsidRPr="002150BA">
        <w:rPr>
          <w:rFonts w:ascii="Times New Roman" w:hAnsi="Times New Roman"/>
          <w:b/>
          <w:color w:val="000000"/>
          <w:sz w:val="24"/>
          <w:szCs w:val="24"/>
          <w:lang w:val="pt-BR"/>
        </w:rPr>
        <w:t xml:space="preserve">OBJETO: </w:t>
      </w:r>
      <w:r w:rsidR="00EE5A31" w:rsidRPr="00EE5A31">
        <w:rPr>
          <w:rFonts w:ascii="Times New Roman" w:hAnsi="Times New Roman"/>
          <w:color w:val="000000"/>
          <w:sz w:val="24"/>
          <w:szCs w:val="24"/>
          <w:lang w:val="pt-BR"/>
        </w:rPr>
        <w:t>REFERENTE E A CONTRATAÇÃO DE EMPRESA ESPECIALIZADA PARA ORGANIZAR, REALIZAR E EXECUTAR A XXXV VAQUEJADA NACIONAL DE CORAÇÃO DE JESUS, QUE SERÁ REALIZADA NO PERIODO DE 09, 10, 11 E 12 DE JUNHO DE 2022</w:t>
      </w:r>
      <w:r w:rsidRPr="002150BA">
        <w:rPr>
          <w:rFonts w:ascii="Times New Roman" w:hAnsi="Times New Roman"/>
          <w:sz w:val="24"/>
          <w:szCs w:val="24"/>
          <w:lang w:val="pt-BR"/>
        </w:rPr>
        <w:t>.</w:t>
      </w:r>
    </w:p>
    <w:p w:rsidR="00644F86" w:rsidRPr="002150BA" w:rsidRDefault="00644F86" w:rsidP="00644F86">
      <w:pPr>
        <w:autoSpaceDE w:val="0"/>
        <w:autoSpaceDN w:val="0"/>
        <w:adjustRightInd w:val="0"/>
        <w:spacing w:after="0"/>
        <w:ind w:right="207" w:firstLine="720"/>
        <w:jc w:val="both"/>
        <w:rPr>
          <w:rFonts w:ascii="Times New Roman" w:hAnsi="Times New Roman"/>
          <w:b/>
          <w:color w:val="000000"/>
          <w:sz w:val="24"/>
          <w:szCs w:val="24"/>
          <w:lang w:val="pt-BR"/>
        </w:rPr>
      </w:pPr>
    </w:p>
    <w:p w:rsidR="00644F86" w:rsidRPr="002150BA" w:rsidRDefault="00644F86" w:rsidP="00644F86">
      <w:pPr>
        <w:ind w:firstLine="720"/>
        <w:jc w:val="both"/>
        <w:rPr>
          <w:rFonts w:ascii="Times New Roman" w:hAnsi="Times New Roman"/>
          <w:sz w:val="24"/>
          <w:szCs w:val="24"/>
          <w:lang w:val="pt-BR"/>
        </w:rPr>
      </w:pPr>
      <w:r w:rsidRPr="002150BA">
        <w:rPr>
          <w:rFonts w:ascii="Times New Roman" w:hAnsi="Times New Roman"/>
          <w:b/>
          <w:sz w:val="24"/>
          <w:szCs w:val="24"/>
          <w:lang w:val="pt-BR"/>
        </w:rPr>
        <w:t xml:space="preserve">JUSTIFICATIVA: </w:t>
      </w:r>
      <w:r w:rsidRPr="002150BA">
        <w:rPr>
          <w:rFonts w:ascii="Times New Roman" w:hAnsi="Times New Roman"/>
          <w:sz w:val="24"/>
          <w:szCs w:val="24"/>
          <w:lang w:val="pt-BR"/>
        </w:rPr>
        <w:t>Contratação de empre</w:t>
      </w:r>
      <w:r w:rsidR="00EE5A31">
        <w:rPr>
          <w:rFonts w:ascii="Times New Roman" w:hAnsi="Times New Roman"/>
          <w:sz w:val="24"/>
          <w:szCs w:val="24"/>
          <w:lang w:val="pt-BR"/>
        </w:rPr>
        <w:t>sa destinada a realizar a XXX</w:t>
      </w:r>
      <w:r>
        <w:rPr>
          <w:rFonts w:ascii="Times New Roman" w:hAnsi="Times New Roman"/>
          <w:sz w:val="24"/>
          <w:szCs w:val="24"/>
          <w:lang w:val="pt-BR"/>
        </w:rPr>
        <w:t xml:space="preserve">V </w:t>
      </w:r>
      <w:r w:rsidRPr="002150BA">
        <w:rPr>
          <w:rFonts w:ascii="Times New Roman" w:hAnsi="Times New Roman"/>
          <w:sz w:val="24"/>
          <w:szCs w:val="24"/>
          <w:lang w:val="pt-BR"/>
        </w:rPr>
        <w:t>Vaquejada Nacional de Coração de Jesus/MG, evento esse que co</w:t>
      </w:r>
      <w:r w:rsidR="00EE5A31">
        <w:rPr>
          <w:rFonts w:ascii="Times New Roman" w:hAnsi="Times New Roman"/>
          <w:sz w:val="24"/>
          <w:szCs w:val="24"/>
          <w:lang w:val="pt-BR"/>
        </w:rPr>
        <w:t>mpreende as festividades dos 110</w:t>
      </w:r>
      <w:r w:rsidRPr="002150BA">
        <w:rPr>
          <w:rFonts w:ascii="Times New Roman" w:hAnsi="Times New Roman"/>
          <w:sz w:val="24"/>
          <w:szCs w:val="24"/>
          <w:lang w:val="pt-BR"/>
        </w:rPr>
        <w:t xml:space="preserve"> anos de emancipação política do Município, sendo que a Prefeitura Municipal não realiza diretamente esse tipo de evento, sendo necessária assim a contratação. </w:t>
      </w:r>
    </w:p>
    <w:p w:rsidR="00644F86" w:rsidRPr="002150BA" w:rsidRDefault="00644F86" w:rsidP="00644F86">
      <w:pPr>
        <w:ind w:firstLine="720"/>
        <w:jc w:val="both"/>
        <w:rPr>
          <w:rFonts w:ascii="Times New Roman" w:hAnsi="Times New Roman"/>
          <w:b/>
          <w:color w:val="000000"/>
          <w:sz w:val="24"/>
          <w:szCs w:val="24"/>
          <w:lang w:val="pt-BR"/>
        </w:rPr>
      </w:pPr>
      <w:r w:rsidRPr="002150BA">
        <w:rPr>
          <w:rFonts w:ascii="Times New Roman" w:hAnsi="Times New Roman"/>
          <w:b/>
          <w:sz w:val="24"/>
          <w:szCs w:val="24"/>
          <w:lang w:val="pt-BR"/>
        </w:rPr>
        <w:t>ESTRUTURA PARA O EVENTO:</w:t>
      </w:r>
      <w:r w:rsidRPr="002150BA">
        <w:rPr>
          <w:rFonts w:ascii="Times New Roman" w:hAnsi="Times New Roman"/>
          <w:color w:val="000000"/>
          <w:sz w:val="24"/>
          <w:szCs w:val="24"/>
          <w:lang w:val="pt-BR"/>
        </w:rPr>
        <w:t xml:space="preserve">O evento é composto de uma estrutura mínima, abaixo descrita: </w:t>
      </w:r>
    </w:p>
    <w:p w:rsidR="00644F86" w:rsidRPr="002150BA" w:rsidRDefault="00644F86" w:rsidP="00644F86">
      <w:pPr>
        <w:pStyle w:val="PargrafodaLista"/>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classificação (400 unidades de Bois) com peso mínimo de 12 arrobas.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Locação de semoventes</w:t>
      </w:r>
      <w:r w:rsidRPr="002150BA">
        <w:rPr>
          <w:rFonts w:ascii="Times New Roman" w:hAnsi="Times New Roman"/>
          <w:color w:val="000000"/>
          <w:sz w:val="24"/>
          <w:szCs w:val="24"/>
          <w:lang w:val="pt-BR"/>
        </w:rPr>
        <w:t xml:space="preserve"> para disputa (150 unidades de Bois) com o peso mínimo de 18 arrobas.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Transporte</w:t>
      </w:r>
      <w:r w:rsidRPr="002150BA">
        <w:rPr>
          <w:rFonts w:ascii="Times New Roman" w:hAnsi="Times New Roman"/>
          <w:color w:val="000000"/>
          <w:sz w:val="24"/>
          <w:szCs w:val="24"/>
          <w:lang w:val="pt-BR"/>
        </w:rPr>
        <w:t xml:space="preserve"> para o que seachar necessário (semoventes)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Som tipo 2x2</w:t>
      </w:r>
      <w:r w:rsidRPr="002150BA">
        <w:rPr>
          <w:rFonts w:ascii="Times New Roman" w:hAnsi="Times New Roman"/>
          <w:color w:val="000000"/>
          <w:sz w:val="24"/>
          <w:szCs w:val="24"/>
          <w:lang w:val="pt-BR"/>
        </w:rPr>
        <w:t xml:space="preserve"> devendo atender toda a área da competição, compreende como área de competição: Pista, Estacionamento e Alojamento de vaqueiros e arquibancada.</w:t>
      </w:r>
    </w:p>
    <w:p w:rsidR="00644F86" w:rsidRPr="002150BA" w:rsidRDefault="00644F86" w:rsidP="00644F86">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 xml:space="preserve">Tendas </w:t>
      </w:r>
      <w:r w:rsidRPr="002150BA">
        <w:rPr>
          <w:rFonts w:ascii="Times New Roman" w:hAnsi="Times New Roman"/>
          <w:color w:val="000000"/>
          <w:sz w:val="24"/>
          <w:szCs w:val="24"/>
          <w:lang w:val="pt-BR"/>
        </w:rPr>
        <w:t>10x10m para uso de vaqueiros e juízes do bem estar animal.</w:t>
      </w:r>
      <w:r w:rsidR="00E4578F">
        <w:rPr>
          <w:rFonts w:ascii="Times New Roman" w:hAnsi="Times New Roman"/>
          <w:color w:val="000000"/>
          <w:sz w:val="24"/>
          <w:szCs w:val="24"/>
          <w:lang w:val="pt-BR"/>
        </w:rPr>
        <w:t xml:space="preserve"> (no mínimo de 2</w:t>
      </w:r>
      <w:r w:rsidRPr="002150BA">
        <w:rPr>
          <w:rFonts w:ascii="Times New Roman" w:hAnsi="Times New Roman"/>
          <w:color w:val="000000"/>
          <w:sz w:val="24"/>
          <w:szCs w:val="24"/>
          <w:lang w:val="pt-BR"/>
        </w:rPr>
        <w:t xml:space="preserve"> tendas)</w:t>
      </w:r>
    </w:p>
    <w:p w:rsidR="00644F86" w:rsidRPr="002150BA" w:rsidRDefault="00644F86" w:rsidP="00644F86">
      <w:pPr>
        <w:numPr>
          <w:ilvl w:val="0"/>
          <w:numId w:val="7"/>
        </w:numPr>
        <w:spacing w:after="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lastRenderedPageBreak/>
        <w:t xml:space="preserve">Serviços de locução profissional </w:t>
      </w:r>
      <w:r w:rsidRPr="002150BA">
        <w:rPr>
          <w:rFonts w:ascii="Times New Roman" w:hAnsi="Times New Roman"/>
          <w:color w:val="000000"/>
          <w:sz w:val="24"/>
          <w:szCs w:val="24"/>
          <w:lang w:val="pt-BR"/>
        </w:rPr>
        <w:t>no mínimo de 3 profissionais.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julgamento</w:t>
      </w:r>
      <w:r w:rsidRPr="002150BA">
        <w:rPr>
          <w:rFonts w:ascii="Times New Roman" w:hAnsi="Times New Roman"/>
          <w:color w:val="000000"/>
          <w:sz w:val="24"/>
          <w:szCs w:val="24"/>
          <w:lang w:val="pt-BR"/>
        </w:rPr>
        <w:t xml:space="preserve"> (juízes, devendo o mesmo estar ciente e qualificado para julgar de acordo com a lei do bem estar físico dos animais) </w:t>
      </w:r>
      <w:r w:rsidR="000C25EF">
        <w:rPr>
          <w:rFonts w:ascii="Times New Roman" w:hAnsi="Times New Roman"/>
          <w:b/>
          <w:color w:val="000000"/>
          <w:sz w:val="24"/>
          <w:szCs w:val="24"/>
          <w:lang w:val="pt-BR"/>
        </w:rPr>
        <w:t>2</w:t>
      </w:r>
      <w:r w:rsidRPr="002150BA">
        <w:rPr>
          <w:rFonts w:ascii="Times New Roman" w:hAnsi="Times New Roman"/>
          <w:b/>
          <w:color w:val="000000"/>
          <w:sz w:val="24"/>
          <w:szCs w:val="24"/>
          <w:lang w:val="pt-BR"/>
        </w:rPr>
        <w:t xml:space="preserve"> (três) no mínimo</w:t>
      </w:r>
      <w:r w:rsidRPr="002150BA">
        <w:rPr>
          <w:rFonts w:ascii="Times New Roman" w:hAnsi="Times New Roman"/>
          <w:color w:val="000000"/>
          <w:sz w:val="24"/>
          <w:szCs w:val="24"/>
          <w:lang w:val="pt-BR"/>
        </w:rPr>
        <w:t>.</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filmagem</w:t>
      </w:r>
      <w:r w:rsidR="000C25EF">
        <w:rPr>
          <w:rFonts w:ascii="Times New Roman" w:hAnsi="Times New Roman"/>
          <w:color w:val="000000"/>
          <w:sz w:val="24"/>
          <w:szCs w:val="24"/>
          <w:lang w:val="pt-BR"/>
        </w:rPr>
        <w:t xml:space="preserve"> (3 Tres</w:t>
      </w:r>
      <w:r w:rsidRPr="002150BA">
        <w:rPr>
          <w:rFonts w:ascii="Times New Roman" w:hAnsi="Times New Roman"/>
          <w:color w:val="000000"/>
          <w:sz w:val="24"/>
          <w:szCs w:val="24"/>
          <w:lang w:val="pt-BR"/>
        </w:rPr>
        <w:t xml:space="preserve"> câmeras no mínimo)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para o manejo do gado</w:t>
      </w:r>
      <w:r w:rsidRPr="002150BA">
        <w:rPr>
          <w:rFonts w:ascii="Times New Roman" w:hAnsi="Times New Roman"/>
          <w:color w:val="000000"/>
          <w:sz w:val="24"/>
          <w:szCs w:val="24"/>
          <w:lang w:val="pt-BR"/>
        </w:rPr>
        <w:t xml:space="preserve"> (</w:t>
      </w:r>
      <w:r w:rsidR="000C25EF">
        <w:rPr>
          <w:rFonts w:ascii="Times New Roman" w:hAnsi="Times New Roman"/>
          <w:color w:val="000000"/>
          <w:sz w:val="24"/>
          <w:szCs w:val="24"/>
          <w:lang w:val="pt-BR"/>
        </w:rPr>
        <w:t xml:space="preserve">Manejo dos semoventes nos </w:t>
      </w:r>
      <w:r w:rsidRPr="002150BA">
        <w:rPr>
          <w:rFonts w:ascii="Times New Roman" w:hAnsi="Times New Roman"/>
          <w:color w:val="000000"/>
          <w:sz w:val="24"/>
          <w:szCs w:val="24"/>
          <w:lang w:val="pt-BR"/>
        </w:rPr>
        <w:t>Currais, retorno, embarque e desembarque</w:t>
      </w:r>
      <w:r w:rsidR="000C25EF">
        <w:rPr>
          <w:rFonts w:ascii="Times New Roman" w:hAnsi="Times New Roman"/>
          <w:color w:val="000000"/>
          <w:sz w:val="24"/>
          <w:szCs w:val="24"/>
          <w:lang w:val="pt-BR"/>
        </w:rPr>
        <w:t xml:space="preserve"> comno mínimo de 10 profissionais</w:t>
      </w:r>
      <w:r w:rsidRPr="002150BA">
        <w:rPr>
          <w:rFonts w:ascii="Times New Roman" w:hAnsi="Times New Roman"/>
          <w:color w:val="000000"/>
          <w:sz w:val="24"/>
          <w:szCs w:val="24"/>
          <w:lang w:val="pt-BR"/>
        </w:rPr>
        <w:t>)</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demarcação de faixas</w:t>
      </w:r>
      <w:r w:rsidRPr="002150BA">
        <w:rPr>
          <w:rFonts w:ascii="Times New Roman" w:hAnsi="Times New Roman"/>
          <w:color w:val="000000"/>
          <w:sz w:val="24"/>
          <w:szCs w:val="24"/>
          <w:lang w:val="pt-BR"/>
        </w:rPr>
        <w:t>. (Com gesso)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Serviços de secretaria</w:t>
      </w:r>
      <w:r w:rsidRPr="002150BA">
        <w:rPr>
          <w:rFonts w:ascii="Times New Roman" w:hAnsi="Times New Roman"/>
          <w:color w:val="000000"/>
          <w:sz w:val="24"/>
          <w:szCs w:val="24"/>
          <w:lang w:val="pt-BR"/>
        </w:rPr>
        <w:t xml:space="preserve"> (inscrições dos competidores) com horário de abertura e encerramento da mesma, devendo o encerramento não ultrapassar as</w:t>
      </w:r>
      <w:r w:rsidR="000C25EF">
        <w:rPr>
          <w:rFonts w:ascii="Times New Roman" w:hAnsi="Times New Roman"/>
          <w:color w:val="000000"/>
          <w:sz w:val="24"/>
          <w:szCs w:val="24"/>
          <w:lang w:val="pt-BR"/>
        </w:rPr>
        <w:t>18:00 (dezoito) horas do dia 1</w:t>
      </w:r>
      <w:r>
        <w:rPr>
          <w:rFonts w:ascii="Times New Roman" w:hAnsi="Times New Roman"/>
          <w:color w:val="000000"/>
          <w:sz w:val="24"/>
          <w:szCs w:val="24"/>
          <w:lang w:val="pt-BR"/>
        </w:rPr>
        <w:t xml:space="preserve">1 de junho de </w:t>
      </w:r>
      <w:r w:rsidR="00EE5A31">
        <w:rPr>
          <w:rFonts w:ascii="Times New Roman" w:hAnsi="Times New Roman"/>
          <w:color w:val="000000"/>
          <w:sz w:val="24"/>
          <w:szCs w:val="24"/>
          <w:lang w:val="pt-BR"/>
        </w:rPr>
        <w:t>2022</w:t>
      </w:r>
      <w:r w:rsidRPr="002150BA">
        <w:rPr>
          <w:rFonts w:ascii="Times New Roman" w:hAnsi="Times New Roman"/>
          <w:color w:val="000000"/>
          <w:sz w:val="24"/>
          <w:szCs w:val="24"/>
          <w:lang w:val="pt-BR"/>
        </w:rPr>
        <w:t>.</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Alimentação para o gado</w:t>
      </w:r>
      <w:r w:rsidRPr="002150BA">
        <w:rPr>
          <w:rFonts w:ascii="Times New Roman" w:hAnsi="Times New Roman"/>
          <w:color w:val="000000"/>
          <w:sz w:val="24"/>
          <w:szCs w:val="24"/>
          <w:lang w:val="pt-BR"/>
        </w:rPr>
        <w:t>. (Agua a vontade, Volumoso e o que se fizer necessário)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Iluminação</w:t>
      </w:r>
      <w:r w:rsidRPr="002150BA">
        <w:rPr>
          <w:rFonts w:ascii="Times New Roman" w:hAnsi="Times New Roman"/>
          <w:color w:val="000000"/>
          <w:sz w:val="24"/>
          <w:szCs w:val="24"/>
          <w:lang w:val="pt-BR"/>
        </w:rPr>
        <w:t>. (na Pista, Arquibancada e Currais)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Troféus para todas as categorias</w:t>
      </w:r>
      <w:r w:rsidRPr="002150BA">
        <w:rPr>
          <w:rFonts w:ascii="Times New Roman" w:hAnsi="Times New Roman"/>
          <w:color w:val="000000"/>
          <w:sz w:val="24"/>
          <w:szCs w:val="24"/>
          <w:lang w:val="pt-BR"/>
        </w:rPr>
        <w:t xml:space="preserve"> (Mínimo de 5 vagas cada)</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Premiação em dinheiro</w:t>
      </w:r>
      <w:r w:rsidRPr="002150BA">
        <w:rPr>
          <w:rFonts w:ascii="Times New Roman" w:hAnsi="Times New Roman"/>
          <w:color w:val="000000"/>
          <w:sz w:val="24"/>
          <w:szCs w:val="24"/>
          <w:lang w:val="pt-BR"/>
        </w:rPr>
        <w:t xml:space="preserve"> com o valor mínimo de </w:t>
      </w:r>
      <w:r>
        <w:rPr>
          <w:rFonts w:ascii="Times New Roman" w:hAnsi="Times New Roman"/>
          <w:b/>
          <w:color w:val="000000"/>
          <w:sz w:val="24"/>
          <w:szCs w:val="24"/>
          <w:lang w:val="pt-BR"/>
        </w:rPr>
        <w:t xml:space="preserve">R$: </w:t>
      </w:r>
      <w:r w:rsidR="000C25EF">
        <w:rPr>
          <w:rFonts w:ascii="Times New Roman" w:hAnsi="Times New Roman"/>
          <w:b/>
          <w:color w:val="000000"/>
          <w:sz w:val="24"/>
          <w:szCs w:val="24"/>
          <w:lang w:val="pt-BR"/>
        </w:rPr>
        <w:t xml:space="preserve">50.000,00 </w:t>
      </w:r>
      <w:r>
        <w:rPr>
          <w:rFonts w:ascii="Times New Roman" w:hAnsi="Times New Roman"/>
          <w:color w:val="000000"/>
          <w:sz w:val="24"/>
          <w:szCs w:val="24"/>
          <w:lang w:val="pt-BR"/>
        </w:rPr>
        <w:t>(Vinte e Cinco</w:t>
      </w:r>
      <w:r w:rsidRPr="002150BA">
        <w:rPr>
          <w:rFonts w:ascii="Times New Roman" w:hAnsi="Times New Roman"/>
          <w:color w:val="000000"/>
          <w:sz w:val="24"/>
          <w:szCs w:val="24"/>
          <w:lang w:val="pt-BR"/>
        </w:rPr>
        <w:t xml:space="preserve"> Mil Reais) para todas as categorias.</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1 (um) Profissional Veterinário</w:t>
      </w:r>
      <w:r w:rsidRPr="002150BA">
        <w:rPr>
          <w:rFonts w:ascii="Times New Roman" w:hAnsi="Times New Roman"/>
          <w:color w:val="000000"/>
          <w:sz w:val="24"/>
          <w:szCs w:val="24"/>
          <w:lang w:val="pt-BR"/>
        </w:rPr>
        <w:t xml:space="preserve"> (Devidamente liberado pelo órgão de fiscalização)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Projetos de liberação</w:t>
      </w:r>
      <w:r w:rsidRPr="002150BA">
        <w:rPr>
          <w:rFonts w:ascii="Times New Roman" w:hAnsi="Times New Roman"/>
          <w:color w:val="000000"/>
          <w:sz w:val="24"/>
          <w:szCs w:val="24"/>
          <w:lang w:val="pt-BR"/>
        </w:rPr>
        <w:t xml:space="preserve"> junto as órgãos de liberação e fiscalização.</w:t>
      </w:r>
    </w:p>
    <w:p w:rsidR="00644F86" w:rsidRPr="002150BA" w:rsidRDefault="00644F86" w:rsidP="00644F86">
      <w:pPr>
        <w:numPr>
          <w:ilvl w:val="0"/>
          <w:numId w:val="7"/>
        </w:numPr>
        <w:spacing w:after="0"/>
        <w:jc w:val="both"/>
        <w:rPr>
          <w:rFonts w:ascii="Times New Roman" w:hAnsi="Times New Roman"/>
          <w:color w:val="000000"/>
          <w:sz w:val="24"/>
          <w:szCs w:val="24"/>
          <w:lang w:val="pt-BR"/>
        </w:rPr>
      </w:pPr>
      <w:r w:rsidRPr="002150BA">
        <w:rPr>
          <w:rFonts w:ascii="Times New Roman" w:hAnsi="Times New Roman"/>
          <w:b/>
          <w:color w:val="000000"/>
          <w:sz w:val="24"/>
          <w:szCs w:val="24"/>
          <w:lang w:val="pt-BR"/>
        </w:rPr>
        <w:t xml:space="preserve">Trator com Grade </w:t>
      </w:r>
      <w:r w:rsidRPr="002150BA">
        <w:rPr>
          <w:rFonts w:ascii="Times New Roman" w:hAnsi="Times New Roman"/>
          <w:color w:val="000000"/>
          <w:sz w:val="24"/>
          <w:szCs w:val="24"/>
          <w:lang w:val="pt-BR"/>
        </w:rPr>
        <w:t xml:space="preserve">para manutenção corretiva do colchão de areia na pista para visando a segurança dos vaqueiros e o bem estar físico dos animais. </w:t>
      </w:r>
    </w:p>
    <w:p w:rsidR="00644F86" w:rsidRPr="002150BA" w:rsidRDefault="00644F86" w:rsidP="00644F86">
      <w:pPr>
        <w:spacing w:after="0"/>
        <w:ind w:left="1068"/>
        <w:jc w:val="both"/>
        <w:rPr>
          <w:rFonts w:ascii="Times New Roman" w:hAnsi="Times New Roman"/>
          <w:color w:val="000000"/>
          <w:sz w:val="24"/>
          <w:szCs w:val="24"/>
          <w:lang w:val="pt-BR"/>
        </w:rPr>
      </w:pPr>
    </w:p>
    <w:p w:rsidR="00644F86" w:rsidRPr="002150BA" w:rsidRDefault="00644F86" w:rsidP="00644F86">
      <w:pPr>
        <w:ind w:firstLine="708"/>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EXIGENCIAS PARA A LICITANTE VENCEDORA:</w:t>
      </w:r>
    </w:p>
    <w:p w:rsidR="00644F86" w:rsidRPr="002150BA" w:rsidRDefault="00644F86" w:rsidP="00644F86">
      <w:pPr>
        <w:spacing w:after="0"/>
        <w:ind w:firstLine="708"/>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P</w:t>
      </w:r>
      <w:r>
        <w:rPr>
          <w:rFonts w:ascii="Times New Roman" w:hAnsi="Times New Roman"/>
          <w:b/>
          <w:color w:val="000000"/>
          <w:sz w:val="24"/>
          <w:szCs w:val="24"/>
          <w:u w:val="single"/>
          <w:lang w:val="pt-BR"/>
        </w:rPr>
        <w:t>ú</w:t>
      </w:r>
      <w:r w:rsidRPr="002150BA">
        <w:rPr>
          <w:rFonts w:ascii="Times New Roman" w:hAnsi="Times New Roman"/>
          <w:b/>
          <w:color w:val="000000"/>
          <w:sz w:val="24"/>
          <w:szCs w:val="24"/>
          <w:u w:val="single"/>
          <w:lang w:val="pt-BR"/>
        </w:rPr>
        <w:t>blico</w:t>
      </w:r>
      <w:r w:rsidRPr="002150BA">
        <w:rPr>
          <w:rFonts w:ascii="Times New Roman" w:hAnsi="Times New Roman"/>
          <w:color w:val="000000"/>
          <w:sz w:val="24"/>
          <w:szCs w:val="24"/>
          <w:lang w:val="pt-BR"/>
        </w:rPr>
        <w:t xml:space="preserve">: A entrada para o evento </w:t>
      </w:r>
      <w:r>
        <w:rPr>
          <w:rFonts w:ascii="Times New Roman" w:hAnsi="Times New Roman"/>
          <w:color w:val="000000"/>
          <w:sz w:val="24"/>
          <w:szCs w:val="24"/>
          <w:lang w:val="pt-BR"/>
        </w:rPr>
        <w:t xml:space="preserve">Vaquejada (competição) </w:t>
      </w:r>
      <w:r w:rsidRPr="002150BA">
        <w:rPr>
          <w:rFonts w:ascii="Times New Roman" w:hAnsi="Times New Roman"/>
          <w:color w:val="000000"/>
          <w:sz w:val="24"/>
          <w:szCs w:val="24"/>
          <w:lang w:val="pt-BR"/>
        </w:rPr>
        <w:t xml:space="preserve">deverá ser inteiramente gratuita todos os dias do evento, </w:t>
      </w:r>
      <w:r>
        <w:rPr>
          <w:rFonts w:ascii="Times New Roman" w:hAnsi="Times New Roman"/>
          <w:color w:val="000000"/>
          <w:sz w:val="24"/>
          <w:szCs w:val="24"/>
          <w:lang w:val="pt-BR"/>
        </w:rPr>
        <w:t xml:space="preserve">que compreende o período de </w:t>
      </w:r>
      <w:r w:rsidR="000C25EF">
        <w:rPr>
          <w:rFonts w:ascii="Times New Roman" w:hAnsi="Times New Roman"/>
          <w:color w:val="000000"/>
          <w:sz w:val="24"/>
          <w:szCs w:val="24"/>
          <w:lang w:val="pt-BR"/>
        </w:rPr>
        <w:t>09, 10, 11 e 12</w:t>
      </w:r>
      <w:r w:rsidRPr="002150BA">
        <w:rPr>
          <w:rFonts w:ascii="Times New Roman" w:hAnsi="Times New Roman"/>
          <w:color w:val="000000"/>
          <w:sz w:val="24"/>
          <w:szCs w:val="24"/>
          <w:lang w:val="pt-BR"/>
        </w:rPr>
        <w:t xml:space="preserve"> d</w:t>
      </w:r>
      <w:r>
        <w:rPr>
          <w:rFonts w:ascii="Times New Roman" w:hAnsi="Times New Roman"/>
          <w:color w:val="000000"/>
          <w:sz w:val="24"/>
          <w:szCs w:val="24"/>
          <w:lang w:val="pt-BR"/>
        </w:rPr>
        <w:t xml:space="preserve">e junho de </w:t>
      </w:r>
      <w:r w:rsidR="00EE5A31">
        <w:rPr>
          <w:rFonts w:ascii="Times New Roman" w:hAnsi="Times New Roman"/>
          <w:color w:val="000000"/>
          <w:sz w:val="24"/>
          <w:szCs w:val="24"/>
          <w:lang w:val="pt-BR"/>
        </w:rPr>
        <w:t>2022</w:t>
      </w:r>
      <w:r w:rsidRPr="002150BA">
        <w:rPr>
          <w:rFonts w:ascii="Times New Roman" w:hAnsi="Times New Roman"/>
          <w:color w:val="000000"/>
          <w:sz w:val="24"/>
          <w:szCs w:val="24"/>
          <w:lang w:val="pt-BR"/>
        </w:rPr>
        <w:t xml:space="preserve">, em toda a programação apresentada pela </w:t>
      </w:r>
      <w:r>
        <w:rPr>
          <w:rFonts w:ascii="Times New Roman" w:hAnsi="Times New Roman"/>
          <w:color w:val="000000"/>
          <w:sz w:val="24"/>
          <w:szCs w:val="24"/>
          <w:lang w:val="pt-BR"/>
        </w:rPr>
        <w:t>licitante vencedora</w:t>
      </w:r>
      <w:r w:rsidRPr="002150BA">
        <w:rPr>
          <w:rFonts w:ascii="Times New Roman" w:hAnsi="Times New Roman"/>
          <w:color w:val="000000"/>
          <w:sz w:val="24"/>
          <w:szCs w:val="24"/>
          <w:lang w:val="pt-BR"/>
        </w:rPr>
        <w:t xml:space="preserve">. </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Contratações</w:t>
      </w:r>
      <w:r w:rsidRPr="002150BA">
        <w:rPr>
          <w:rFonts w:ascii="Times New Roman" w:hAnsi="Times New Roman"/>
          <w:color w:val="000000"/>
          <w:sz w:val="24"/>
          <w:szCs w:val="24"/>
          <w:lang w:val="pt-BR"/>
        </w:rPr>
        <w:t xml:space="preserve">: A empresa que ganhar a licitação será responsável pela contratação e encargos de todos os funcionários e serviços para o bom funcionamento do evento, durante todos os dias de sua realização, que compreende o período de </w:t>
      </w:r>
      <w:r w:rsidR="000C25EF">
        <w:rPr>
          <w:rFonts w:ascii="Times New Roman" w:hAnsi="Times New Roman"/>
          <w:color w:val="000000"/>
          <w:sz w:val="24"/>
          <w:szCs w:val="24"/>
          <w:lang w:val="pt-BR"/>
        </w:rPr>
        <w:t>09, 10, 11 e 12</w:t>
      </w:r>
      <w:r w:rsidR="000C25EF" w:rsidRPr="002150BA">
        <w:rPr>
          <w:rFonts w:ascii="Times New Roman" w:hAnsi="Times New Roman"/>
          <w:color w:val="000000"/>
          <w:sz w:val="24"/>
          <w:szCs w:val="24"/>
          <w:lang w:val="pt-BR"/>
        </w:rPr>
        <w:t xml:space="preserve"> d</w:t>
      </w:r>
      <w:r w:rsidR="000C25EF">
        <w:rPr>
          <w:rFonts w:ascii="Times New Roman" w:hAnsi="Times New Roman"/>
          <w:color w:val="000000"/>
          <w:sz w:val="24"/>
          <w:szCs w:val="24"/>
          <w:lang w:val="pt-BR"/>
        </w:rPr>
        <w:t>e junho de 2022</w:t>
      </w:r>
      <w:r w:rsidRPr="002150BA">
        <w:rPr>
          <w:rFonts w:ascii="Times New Roman" w:hAnsi="Times New Roman"/>
          <w:color w:val="000000"/>
          <w:sz w:val="24"/>
          <w:szCs w:val="24"/>
          <w:lang w:val="pt-BR"/>
        </w:rPr>
        <w:t>.</w:t>
      </w:r>
    </w:p>
    <w:p w:rsidR="00644F86" w:rsidRPr="002150BA" w:rsidRDefault="00644F86" w:rsidP="00644F86">
      <w:pPr>
        <w:spacing w:after="0"/>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u w:val="single"/>
          <w:lang w:val="pt-BR"/>
        </w:rPr>
        <w:t>Premiação</w:t>
      </w:r>
      <w:r w:rsidRPr="002150BA">
        <w:rPr>
          <w:rFonts w:ascii="Times New Roman" w:hAnsi="Times New Roman"/>
          <w:color w:val="000000"/>
          <w:sz w:val="24"/>
          <w:szCs w:val="24"/>
          <w:lang w:val="pt-BR"/>
        </w:rPr>
        <w:t>: O premio oferecido será de inteira responsabilidade da empresa que vencer a licitação, ficando assim a mesma de arca com todas a</w:t>
      </w:r>
      <w:r>
        <w:rPr>
          <w:rFonts w:ascii="Times New Roman" w:hAnsi="Times New Roman"/>
          <w:color w:val="000000"/>
          <w:sz w:val="24"/>
          <w:szCs w:val="24"/>
          <w:lang w:val="pt-BR"/>
        </w:rPr>
        <w:t>s</w:t>
      </w:r>
      <w:r w:rsidRPr="002150BA">
        <w:rPr>
          <w:rFonts w:ascii="Times New Roman" w:hAnsi="Times New Roman"/>
          <w:color w:val="000000"/>
          <w:sz w:val="24"/>
          <w:szCs w:val="24"/>
          <w:lang w:val="pt-BR"/>
        </w:rPr>
        <w:t xml:space="preserve"> despeças referente a esta item.</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t>Inscrições:</w:t>
      </w:r>
      <w:r w:rsidRPr="002150BA">
        <w:rPr>
          <w:rFonts w:ascii="Times New Roman" w:hAnsi="Times New Roman"/>
          <w:color w:val="000000"/>
          <w:sz w:val="24"/>
          <w:szCs w:val="24"/>
          <w:lang w:val="pt-BR"/>
        </w:rPr>
        <w:t>Os valores de inscrições</w:t>
      </w:r>
      <w:r>
        <w:rPr>
          <w:rFonts w:ascii="Times New Roman" w:hAnsi="Times New Roman"/>
          <w:color w:val="000000"/>
          <w:sz w:val="24"/>
          <w:szCs w:val="24"/>
          <w:lang w:val="pt-BR"/>
        </w:rPr>
        <w:t>deveram</w:t>
      </w:r>
      <w:r w:rsidRPr="002150BA">
        <w:rPr>
          <w:rFonts w:ascii="Times New Roman" w:hAnsi="Times New Roman"/>
          <w:color w:val="000000"/>
          <w:sz w:val="24"/>
          <w:szCs w:val="24"/>
          <w:lang w:val="pt-BR"/>
        </w:rPr>
        <w:t xml:space="preserve"> se apresentado e divulgado previamente em cartas junto com valores de Premiação. Cada </w:t>
      </w:r>
      <w:r w:rsidR="000C25EF">
        <w:rPr>
          <w:rFonts w:ascii="Times New Roman" w:hAnsi="Times New Roman"/>
          <w:color w:val="000000"/>
          <w:sz w:val="24"/>
          <w:szCs w:val="24"/>
          <w:lang w:val="pt-BR"/>
        </w:rPr>
        <w:t>inscrição</w:t>
      </w:r>
      <w:r w:rsidRPr="002150BA">
        <w:rPr>
          <w:rFonts w:ascii="Times New Roman" w:hAnsi="Times New Roman"/>
          <w:color w:val="000000"/>
          <w:sz w:val="24"/>
          <w:szCs w:val="24"/>
          <w:lang w:val="pt-BR"/>
        </w:rPr>
        <w:t xml:space="preserve"> terá direito a um </w:t>
      </w:r>
      <w:r w:rsidR="000C25EF">
        <w:rPr>
          <w:rFonts w:ascii="Times New Roman" w:hAnsi="Times New Roman"/>
          <w:color w:val="000000"/>
          <w:sz w:val="24"/>
          <w:szCs w:val="24"/>
          <w:lang w:val="pt-BR"/>
        </w:rPr>
        <w:t>ingresso</w:t>
      </w:r>
      <w:r w:rsidRPr="002150BA">
        <w:rPr>
          <w:rFonts w:ascii="Times New Roman" w:hAnsi="Times New Roman"/>
          <w:color w:val="000000"/>
          <w:sz w:val="24"/>
          <w:szCs w:val="24"/>
          <w:lang w:val="pt-BR"/>
        </w:rPr>
        <w:t xml:space="preserve"> para a apresent</w:t>
      </w:r>
      <w:r w:rsidR="000C25EF">
        <w:rPr>
          <w:rFonts w:ascii="Times New Roman" w:hAnsi="Times New Roman"/>
          <w:color w:val="000000"/>
          <w:sz w:val="24"/>
          <w:szCs w:val="24"/>
          <w:lang w:val="pt-BR"/>
        </w:rPr>
        <w:t>ação do show artístico do dia 11</w:t>
      </w:r>
      <w:r>
        <w:rPr>
          <w:rFonts w:ascii="Times New Roman" w:hAnsi="Times New Roman"/>
          <w:color w:val="000000"/>
          <w:sz w:val="24"/>
          <w:szCs w:val="24"/>
          <w:lang w:val="pt-BR"/>
        </w:rPr>
        <w:t xml:space="preserve"> de junho de </w:t>
      </w:r>
      <w:r w:rsidR="00EE5A31">
        <w:rPr>
          <w:rFonts w:ascii="Times New Roman" w:hAnsi="Times New Roman"/>
          <w:color w:val="000000"/>
          <w:sz w:val="24"/>
          <w:szCs w:val="24"/>
          <w:lang w:val="pt-BR"/>
        </w:rPr>
        <w:t>2022</w:t>
      </w:r>
      <w:r w:rsidRPr="002150BA">
        <w:rPr>
          <w:rFonts w:ascii="Times New Roman" w:hAnsi="Times New Roman"/>
          <w:color w:val="000000"/>
          <w:sz w:val="24"/>
          <w:szCs w:val="24"/>
          <w:lang w:val="pt-BR"/>
        </w:rPr>
        <w:t>.</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bCs/>
          <w:color w:val="000000"/>
          <w:sz w:val="24"/>
          <w:szCs w:val="24"/>
          <w:u w:val="single"/>
          <w:lang w:val="pt-BR"/>
        </w:rPr>
        <w:t>Limpeza</w:t>
      </w:r>
      <w:r w:rsidRPr="002150BA">
        <w:rPr>
          <w:rFonts w:ascii="Times New Roman" w:hAnsi="Times New Roman"/>
          <w:color w:val="000000"/>
          <w:sz w:val="24"/>
          <w:szCs w:val="24"/>
          <w:lang w:val="pt-BR"/>
        </w:rPr>
        <w:t>: A empresa que ganhar a licitação deverá manter uma equipe permanentede limpeza na parte interna do evento.</w:t>
      </w:r>
    </w:p>
    <w:p w:rsidR="00644F86" w:rsidRPr="002150BA" w:rsidRDefault="00644F86" w:rsidP="00644F86">
      <w:pPr>
        <w:spacing w:after="0"/>
        <w:ind w:firstLine="720"/>
        <w:jc w:val="both"/>
        <w:rPr>
          <w:rFonts w:ascii="Times New Roman" w:hAnsi="Times New Roman"/>
          <w:color w:val="000000"/>
          <w:sz w:val="24"/>
          <w:szCs w:val="24"/>
          <w:lang w:val="pt-BR"/>
        </w:rPr>
      </w:pPr>
      <w:r w:rsidRPr="002150BA">
        <w:rPr>
          <w:rFonts w:ascii="Times New Roman" w:hAnsi="Times New Roman"/>
          <w:b/>
          <w:color w:val="000000"/>
          <w:sz w:val="24"/>
          <w:szCs w:val="24"/>
          <w:u w:val="single"/>
          <w:lang w:val="pt-BR"/>
        </w:rPr>
        <w:lastRenderedPageBreak/>
        <w:t>Banheiros químicos</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A empresa que ganhar a licitação deverá manter no local do evento um mínimo de 4 banheiros comuns e 02 banheiros especiais, que deverão permanecer limpos e com papel higiênico, todos os dias do evento.</w:t>
      </w:r>
    </w:p>
    <w:p w:rsidR="00644F86" w:rsidRPr="002150BA" w:rsidRDefault="00644F86" w:rsidP="00644F86">
      <w:pPr>
        <w:pStyle w:val="Rodap"/>
        <w:tabs>
          <w:tab w:val="clear" w:pos="4252"/>
          <w:tab w:val="clear" w:pos="8504"/>
        </w:tabs>
        <w:spacing w:after="0"/>
        <w:ind w:firstLine="720"/>
        <w:jc w:val="both"/>
        <w:rPr>
          <w:rFonts w:ascii="Times New Roman" w:hAnsi="Times New Roman"/>
          <w:sz w:val="24"/>
          <w:szCs w:val="24"/>
          <w:lang w:val="pt-BR"/>
        </w:rPr>
      </w:pPr>
      <w:r w:rsidRPr="002150BA">
        <w:rPr>
          <w:rFonts w:ascii="Times New Roman" w:hAnsi="Times New Roman"/>
          <w:b/>
          <w:color w:val="000000"/>
          <w:sz w:val="24"/>
          <w:szCs w:val="24"/>
          <w:u w:val="single"/>
          <w:lang w:val="pt-BR"/>
        </w:rPr>
        <w:t>Tendas:</w:t>
      </w:r>
      <w:r w:rsidRPr="002150BA">
        <w:rPr>
          <w:rFonts w:ascii="Times New Roman" w:hAnsi="Times New Roman"/>
          <w:color w:val="000000"/>
          <w:sz w:val="24"/>
          <w:szCs w:val="24"/>
          <w:lang w:val="pt-BR"/>
        </w:rPr>
        <w:t>A empresa que ganhar a licitação deverá montar dentro do evento, 03 tendas abertas no tamanho 10</w:t>
      </w:r>
      <w:r w:rsidRPr="002150BA">
        <w:rPr>
          <w:rFonts w:ascii="Times New Roman" w:hAnsi="Times New Roman"/>
          <w:sz w:val="24"/>
          <w:szCs w:val="24"/>
          <w:lang w:val="pt-BR"/>
        </w:rPr>
        <w:t>m x 10m, com altura mínima de 3m: para atender aos competidores que irão aguardar por sua vez no hall de espera, 01 tenda fechada no tamanho 4mx4m para equipe de saúde enquanto presente no local.</w:t>
      </w:r>
    </w:p>
    <w:p w:rsidR="00644F86" w:rsidRPr="002150BA" w:rsidRDefault="00644F86" w:rsidP="00644F86">
      <w:pPr>
        <w:spacing w:after="0"/>
        <w:ind w:firstLine="720"/>
        <w:jc w:val="both"/>
        <w:rPr>
          <w:rFonts w:ascii="Times New Roman" w:hAnsi="Times New Roman"/>
          <w:b/>
          <w:color w:val="000000"/>
          <w:sz w:val="24"/>
          <w:szCs w:val="24"/>
          <w:u w:val="single"/>
          <w:lang w:val="pt-BR"/>
        </w:rPr>
      </w:pPr>
      <w:r w:rsidRPr="002150BA">
        <w:rPr>
          <w:rFonts w:ascii="Times New Roman" w:hAnsi="Times New Roman"/>
          <w:b/>
          <w:color w:val="000000"/>
          <w:sz w:val="24"/>
          <w:szCs w:val="24"/>
          <w:u w:val="single"/>
          <w:lang w:val="pt-BR"/>
        </w:rPr>
        <w:t>Sonorização</w:t>
      </w:r>
      <w:r w:rsidRPr="002150BA">
        <w:rPr>
          <w:rFonts w:ascii="Times New Roman" w:hAnsi="Times New Roman"/>
          <w:b/>
          <w:color w:val="000000"/>
          <w:sz w:val="24"/>
          <w:szCs w:val="24"/>
          <w:lang w:val="pt-BR"/>
        </w:rPr>
        <w:t xml:space="preserve">: </w:t>
      </w:r>
      <w:r w:rsidRPr="002150BA">
        <w:rPr>
          <w:rFonts w:ascii="Times New Roman" w:hAnsi="Times New Roman"/>
          <w:color w:val="000000"/>
          <w:sz w:val="24"/>
          <w:szCs w:val="24"/>
          <w:lang w:val="pt-BR"/>
        </w:rPr>
        <w:t>A empresa que ganhar a licitação deverá contratar Sonorização para atender as necessidades, assim como som para toda a extensão do evento, e demais lugares assim como desejar a contratante.</w:t>
      </w:r>
    </w:p>
    <w:p w:rsidR="00644F86" w:rsidRPr="002150BA" w:rsidRDefault="00644F86" w:rsidP="00644F86">
      <w:pPr>
        <w:pStyle w:val="PargrafodaLista"/>
        <w:spacing w:after="0"/>
        <w:ind w:left="0" w:firstLine="720"/>
        <w:jc w:val="both"/>
        <w:rPr>
          <w:rFonts w:ascii="Times New Roman" w:hAnsi="Times New Roman"/>
          <w:sz w:val="24"/>
          <w:szCs w:val="24"/>
          <w:lang w:val="pt-BR"/>
        </w:rPr>
      </w:pPr>
      <w:r>
        <w:rPr>
          <w:rFonts w:ascii="Times New Roman" w:hAnsi="Times New Roman"/>
          <w:b/>
          <w:sz w:val="24"/>
          <w:szCs w:val="24"/>
          <w:u w:val="single"/>
          <w:lang w:val="pt-BR"/>
        </w:rPr>
        <w:t>Geradores de energia</w:t>
      </w:r>
      <w:r w:rsidRPr="002150BA">
        <w:rPr>
          <w:rFonts w:ascii="Times New Roman" w:hAnsi="Times New Roman"/>
          <w:b/>
          <w:sz w:val="24"/>
          <w:szCs w:val="24"/>
          <w:u w:val="single"/>
          <w:lang w:val="pt-BR"/>
        </w:rPr>
        <w:t>:</w:t>
      </w:r>
      <w:r w:rsidRPr="002150BA">
        <w:rPr>
          <w:rFonts w:ascii="Times New Roman" w:hAnsi="Times New Roman"/>
          <w:sz w:val="24"/>
          <w:szCs w:val="24"/>
          <w:lang w:val="pt-BR"/>
        </w:rPr>
        <w:t xml:space="preserve">Locação de 01 (um) geradores de energia com mínimo de 300Kva; motor super silenciado com tecnologia de combustão que assegure potencia estável, baixos níveis de emissão e respostas rápidas; </w:t>
      </w:r>
    </w:p>
    <w:p w:rsidR="00644F86" w:rsidRPr="002150BA" w:rsidRDefault="00644F86" w:rsidP="00644F86">
      <w:pPr>
        <w:pStyle w:val="PargrafodaLista"/>
        <w:spacing w:after="0"/>
        <w:ind w:left="0"/>
        <w:jc w:val="both"/>
        <w:rPr>
          <w:rFonts w:ascii="Times New Roman" w:hAnsi="Times New Roman"/>
          <w:b/>
          <w:sz w:val="24"/>
          <w:szCs w:val="24"/>
          <w:lang w:val="pt-BR"/>
        </w:rPr>
      </w:pPr>
      <w:r>
        <w:rPr>
          <w:rFonts w:ascii="Times New Roman" w:hAnsi="Times New Roman"/>
          <w:b/>
          <w:sz w:val="24"/>
          <w:szCs w:val="24"/>
          <w:lang w:val="pt-BR"/>
        </w:rPr>
        <w:t xml:space="preserve">OBS: </w:t>
      </w:r>
      <w:r w:rsidRPr="002150BA">
        <w:rPr>
          <w:rFonts w:ascii="Times New Roman" w:hAnsi="Times New Roman"/>
          <w:b/>
          <w:sz w:val="24"/>
          <w:szCs w:val="24"/>
          <w:lang w:val="pt-BR"/>
        </w:rPr>
        <w:t xml:space="preserve">Contratação de 01 (um) eletricista para ficar a disposição para atender eventuais necessidades durante o evento; </w:t>
      </w:r>
    </w:p>
    <w:p w:rsidR="00644F86" w:rsidRPr="002150BA" w:rsidRDefault="00644F86" w:rsidP="00644F86">
      <w:pPr>
        <w:spacing w:after="0"/>
        <w:ind w:firstLine="720"/>
        <w:jc w:val="both"/>
        <w:rPr>
          <w:rFonts w:ascii="Times New Roman" w:hAnsi="Times New Roman"/>
          <w:smallCaps/>
          <w:color w:val="000000"/>
          <w:sz w:val="24"/>
          <w:szCs w:val="24"/>
          <w:lang w:val="pt-BR"/>
        </w:rPr>
      </w:pPr>
      <w:r w:rsidRPr="002150BA">
        <w:rPr>
          <w:rFonts w:ascii="Times New Roman" w:hAnsi="Times New Roman"/>
          <w:b/>
          <w:sz w:val="24"/>
          <w:szCs w:val="24"/>
          <w:u w:val="single"/>
          <w:lang w:val="pt-BR"/>
        </w:rPr>
        <w:t>Licenciamento:</w:t>
      </w:r>
      <w:r w:rsidRPr="002150BA">
        <w:rPr>
          <w:rFonts w:ascii="Times New Roman" w:hAnsi="Times New Roman"/>
          <w:sz w:val="24"/>
          <w:szCs w:val="24"/>
          <w:lang w:val="pt-BR"/>
        </w:rPr>
        <w:t xml:space="preserve"> Será de inteira responsabilidade da empresa que vencer a licitação a obtenção de todas as licenças e autorização, tais como: Corpo de Bombeiros, Instituído Mineiro de Agropecuária (IMA), Policia Civil, Policia Militar, Secretaria de Defesa Civil, Secretaria de Ordem Urbana, Secretaria de Saúde e quaisquer outras que se fizerem necessárias. As licenças e autorizações deverão ser entregues em xerox autenticadas à Secretaria de Cultura e esporte, até o dia 30 de </w:t>
      </w:r>
      <w:r>
        <w:rPr>
          <w:rFonts w:ascii="Times New Roman" w:hAnsi="Times New Roman"/>
          <w:sz w:val="24"/>
          <w:szCs w:val="24"/>
          <w:lang w:val="pt-BR"/>
        </w:rPr>
        <w:t xml:space="preserve">Abril de </w:t>
      </w:r>
      <w:r w:rsidR="00EE5A31">
        <w:rPr>
          <w:rFonts w:ascii="Times New Roman" w:hAnsi="Times New Roman"/>
          <w:sz w:val="24"/>
          <w:szCs w:val="24"/>
          <w:lang w:val="pt-BR"/>
        </w:rPr>
        <w:t>2022</w:t>
      </w:r>
      <w:r w:rsidRPr="002150BA">
        <w:rPr>
          <w:rFonts w:ascii="Times New Roman" w:hAnsi="Times New Roman"/>
          <w:sz w:val="24"/>
          <w:szCs w:val="24"/>
          <w:lang w:val="pt-BR"/>
        </w:rPr>
        <w:t>, impreterivelmente, no horário de expediente da Secretaria de Turismo, das 09:00 horas às 17:00 horas.</w:t>
      </w:r>
    </w:p>
    <w:p w:rsidR="00644F86" w:rsidRPr="002150BA" w:rsidRDefault="00644F86" w:rsidP="00644F86">
      <w:pPr>
        <w:spacing w:after="0"/>
        <w:ind w:firstLine="720"/>
        <w:jc w:val="both"/>
        <w:rPr>
          <w:rFonts w:ascii="Times New Roman" w:hAnsi="Times New Roman"/>
          <w:smallCaps/>
          <w:color w:val="000000"/>
          <w:sz w:val="24"/>
          <w:szCs w:val="24"/>
          <w:lang w:val="pt-BR"/>
        </w:rPr>
      </w:pPr>
      <w:r w:rsidRPr="002150BA">
        <w:rPr>
          <w:rFonts w:ascii="Times New Roman" w:hAnsi="Times New Roman"/>
          <w:b/>
          <w:color w:val="000000"/>
          <w:sz w:val="24"/>
          <w:szCs w:val="24"/>
          <w:u w:val="single"/>
          <w:lang w:val="pt-BR"/>
        </w:rPr>
        <w:t>Divulgação:</w:t>
      </w:r>
      <w:r w:rsidRPr="002150BA">
        <w:rPr>
          <w:rFonts w:ascii="Times New Roman" w:hAnsi="Times New Roman"/>
          <w:color w:val="000000"/>
          <w:sz w:val="24"/>
          <w:szCs w:val="24"/>
          <w:lang w:val="pt-BR"/>
        </w:rPr>
        <w:t xml:space="preserve"> Toda a divulgação, assim como peças promocionais: cartazes, filipetas, outdoors, banners dentre outras, e a transmissão de anúncios em rádios e emissoras de TV locais e regionais, bem como a mídia impressa, ficará a cargo da empresa licitada, com prévio conhecimento e aprovação da Secretaria Municipal de Cultura. </w:t>
      </w:r>
    </w:p>
    <w:p w:rsidR="00644F86" w:rsidRPr="002150BA" w:rsidRDefault="00644F86" w:rsidP="00644F86">
      <w:pPr>
        <w:pStyle w:val="PargrafodaLista"/>
        <w:ind w:left="0"/>
        <w:jc w:val="both"/>
        <w:rPr>
          <w:rFonts w:ascii="Times New Roman" w:hAnsi="Times New Roman"/>
          <w:smallCaps/>
          <w:color w:val="000000"/>
          <w:sz w:val="24"/>
          <w:szCs w:val="24"/>
          <w:lang w:val="pt-BR"/>
        </w:rPr>
      </w:pPr>
    </w:p>
    <w:p w:rsidR="00644F86" w:rsidRPr="002150BA" w:rsidRDefault="00644F86" w:rsidP="00644F86">
      <w:pPr>
        <w:jc w:val="both"/>
        <w:rPr>
          <w:rFonts w:ascii="Times New Roman" w:hAnsi="Times New Roman"/>
          <w:b/>
          <w:bCs/>
          <w:smallCaps/>
          <w:color w:val="000000"/>
          <w:sz w:val="24"/>
          <w:szCs w:val="24"/>
          <w:lang w:val="pt-BR"/>
        </w:rPr>
      </w:pPr>
      <w:r w:rsidRPr="002150BA">
        <w:rPr>
          <w:rFonts w:ascii="Times New Roman" w:hAnsi="Times New Roman"/>
          <w:b/>
          <w:bCs/>
          <w:smallCaps/>
          <w:color w:val="000000"/>
          <w:sz w:val="24"/>
          <w:szCs w:val="24"/>
          <w:lang w:val="pt-BR"/>
        </w:rPr>
        <w:t>OBS: Todas as peças publicitárias deverão ser reproduzidas com a logo marca da Prefeitura Municipal de CORAÇÃO DE JESUS.</w:t>
      </w:r>
    </w:p>
    <w:p w:rsidR="00644F86" w:rsidRPr="002150BA" w:rsidRDefault="00644F86" w:rsidP="00644F86">
      <w:pPr>
        <w:ind w:firstLine="720"/>
        <w:jc w:val="both"/>
        <w:rPr>
          <w:rFonts w:ascii="Times New Roman" w:hAnsi="Times New Roman"/>
          <w:color w:val="000000"/>
          <w:sz w:val="24"/>
          <w:szCs w:val="24"/>
          <w:u w:val="single"/>
          <w:lang w:val="pt-BR" w:eastAsia="pt-BR"/>
        </w:rPr>
      </w:pPr>
      <w:r w:rsidRPr="002150BA">
        <w:rPr>
          <w:rFonts w:ascii="Times New Roman" w:hAnsi="Times New Roman"/>
          <w:b/>
          <w:sz w:val="24"/>
          <w:szCs w:val="24"/>
          <w:u w:val="single"/>
          <w:lang w:val="pt-BR"/>
        </w:rPr>
        <w:t xml:space="preserve">A MONTAGEM, DESMONTAGEM, TRANSPORTE DE IDA E VOLTA DOS EQUIPAMENTOS E FUNCIONÁRIOS EM GERAL, ASSIM COMO A ALIMENTAÇÃO DE TODOS OSFUNCIONÁRIOS CONTRATADOS PARA TODOS OS DIAS DE EVENTO </w:t>
      </w:r>
      <w:r w:rsidR="00EE5A31">
        <w:rPr>
          <w:rFonts w:ascii="Times New Roman" w:hAnsi="Times New Roman"/>
          <w:b/>
          <w:sz w:val="24"/>
          <w:szCs w:val="24"/>
          <w:u w:val="single"/>
          <w:lang w:val="pt-BR"/>
        </w:rPr>
        <w:t>QUE COMPREENDE O PERÍODO DE 09 DE MAIO A 1</w:t>
      </w:r>
      <w:r>
        <w:rPr>
          <w:rFonts w:ascii="Times New Roman" w:hAnsi="Times New Roman"/>
          <w:b/>
          <w:sz w:val="24"/>
          <w:szCs w:val="24"/>
          <w:u w:val="single"/>
          <w:lang w:val="pt-BR"/>
        </w:rPr>
        <w:t xml:space="preserve">2 DE JUNHO DE </w:t>
      </w:r>
      <w:r w:rsidR="00EE5A31">
        <w:rPr>
          <w:rFonts w:ascii="Times New Roman" w:hAnsi="Times New Roman"/>
          <w:b/>
          <w:sz w:val="24"/>
          <w:szCs w:val="24"/>
          <w:u w:val="single"/>
          <w:lang w:val="pt-BR"/>
        </w:rPr>
        <w:t>2022</w:t>
      </w:r>
      <w:r w:rsidRPr="002150BA">
        <w:rPr>
          <w:rFonts w:ascii="Times New Roman" w:hAnsi="Times New Roman"/>
          <w:b/>
          <w:sz w:val="24"/>
          <w:szCs w:val="24"/>
          <w:u w:val="single"/>
          <w:lang w:val="pt-BR"/>
        </w:rPr>
        <w:t xml:space="preserve">, OU OUTRAS EVENTUAIS DESPESAS,SERÁ DE INTEIRA RESPONSABILIDADE DA EMPRESA QUE VENCER O PROCESSO DE LICITAÇÃO. </w:t>
      </w:r>
    </w:p>
    <w:p w:rsidR="00644F86" w:rsidRPr="002150BA" w:rsidRDefault="00644F86" w:rsidP="00644F86">
      <w:pPr>
        <w:ind w:firstLine="720"/>
        <w:jc w:val="both"/>
        <w:rPr>
          <w:rFonts w:ascii="Times New Roman" w:hAnsi="Times New Roman"/>
          <w:b/>
          <w:color w:val="000000"/>
          <w:sz w:val="24"/>
          <w:szCs w:val="24"/>
          <w:lang w:val="pt-BR" w:eastAsia="pt-BR"/>
        </w:rPr>
      </w:pPr>
      <w:r w:rsidRPr="002150BA">
        <w:rPr>
          <w:rFonts w:ascii="Times New Roman" w:hAnsi="Times New Roman"/>
          <w:b/>
          <w:color w:val="000000"/>
          <w:sz w:val="24"/>
          <w:szCs w:val="24"/>
          <w:lang w:val="pt-BR" w:eastAsia="pt-BR"/>
        </w:rPr>
        <w:t>BENEFICIOS CONSEDIDO A LICITANTE VENCEDORA:</w:t>
      </w:r>
    </w:p>
    <w:p w:rsidR="00644F86" w:rsidRPr="006A0126" w:rsidRDefault="00644F86" w:rsidP="00644F86">
      <w:pPr>
        <w:pStyle w:val="PargrafodaLista"/>
        <w:numPr>
          <w:ilvl w:val="0"/>
          <w:numId w:val="10"/>
        </w:numPr>
        <w:spacing w:after="0"/>
        <w:jc w:val="both"/>
        <w:rPr>
          <w:rFonts w:ascii="Times New Roman" w:hAnsi="Times New Roman"/>
          <w:color w:val="FF0000"/>
          <w:sz w:val="24"/>
          <w:szCs w:val="24"/>
          <w:lang w:val="pt-BR"/>
        </w:rPr>
      </w:pPr>
      <w:r w:rsidRPr="006A0126">
        <w:rPr>
          <w:rFonts w:ascii="Times New Roman" w:hAnsi="Times New Roman"/>
          <w:color w:val="000000"/>
          <w:sz w:val="24"/>
          <w:szCs w:val="24"/>
          <w:lang w:val="pt-BR"/>
        </w:rPr>
        <w:t>Cessão sem ônus do espaço público para a realização</w:t>
      </w:r>
      <w:r w:rsidR="00EE5A31">
        <w:rPr>
          <w:rFonts w:ascii="Times New Roman" w:hAnsi="Times New Roman"/>
          <w:color w:val="000000"/>
          <w:sz w:val="24"/>
          <w:szCs w:val="24"/>
          <w:lang w:val="pt-BR"/>
        </w:rPr>
        <w:t xml:space="preserve">do evento , concedido nos dia </w:t>
      </w:r>
      <w:r w:rsidR="00766EFE">
        <w:rPr>
          <w:rFonts w:ascii="Times New Roman" w:hAnsi="Times New Roman"/>
          <w:color w:val="000000"/>
          <w:sz w:val="24"/>
          <w:szCs w:val="24"/>
          <w:lang w:val="pt-BR"/>
        </w:rPr>
        <w:t>08, 09, 10, 11 e 12</w:t>
      </w:r>
      <w:r w:rsidR="00766EFE" w:rsidRPr="002150BA">
        <w:rPr>
          <w:rFonts w:ascii="Times New Roman" w:hAnsi="Times New Roman"/>
          <w:color w:val="000000"/>
          <w:sz w:val="24"/>
          <w:szCs w:val="24"/>
          <w:lang w:val="pt-BR"/>
        </w:rPr>
        <w:t xml:space="preserve"> d</w:t>
      </w:r>
      <w:r w:rsidR="00766EFE">
        <w:rPr>
          <w:rFonts w:ascii="Times New Roman" w:hAnsi="Times New Roman"/>
          <w:color w:val="000000"/>
          <w:sz w:val="24"/>
          <w:szCs w:val="24"/>
          <w:lang w:val="pt-BR"/>
        </w:rPr>
        <w:t>e junho de 2022</w:t>
      </w:r>
      <w:r w:rsidRPr="006A0126">
        <w:rPr>
          <w:rFonts w:ascii="Times New Roman" w:hAnsi="Times New Roman"/>
          <w:sz w:val="24"/>
          <w:szCs w:val="24"/>
          <w:lang w:val="pt-BR"/>
        </w:rPr>
        <w:t xml:space="preserve">.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lastRenderedPageBreak/>
        <w:t xml:space="preserve">A Prefeitura Municipal se responsabiliza por toda a limpeza externa do entorno do evento.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A Prefeitura Municipal se responsabiliza por fazer a solicitação da segurança externa do local do evento através da, Polícia Militar e apoio ao trânsito.</w:t>
      </w:r>
    </w:p>
    <w:p w:rsidR="00644F86" w:rsidRPr="006A0126" w:rsidRDefault="00644F86" w:rsidP="00644F86">
      <w:pPr>
        <w:pStyle w:val="PargrafodaLista"/>
        <w:numPr>
          <w:ilvl w:val="0"/>
          <w:numId w:val="10"/>
        </w:numPr>
        <w:spacing w:after="0"/>
        <w:jc w:val="both"/>
        <w:rPr>
          <w:rFonts w:ascii="Times New Roman" w:hAnsi="Times New Roman"/>
          <w:b/>
          <w:color w:val="000000"/>
          <w:sz w:val="24"/>
          <w:szCs w:val="24"/>
          <w:lang w:val="pt-BR"/>
        </w:rPr>
      </w:pPr>
      <w:r w:rsidRPr="006A0126">
        <w:rPr>
          <w:rFonts w:ascii="Times New Roman" w:hAnsi="Times New Roman"/>
          <w:color w:val="000000"/>
          <w:sz w:val="24"/>
          <w:szCs w:val="24"/>
          <w:lang w:val="pt-BR"/>
        </w:rPr>
        <w:t xml:space="preserve"> A </w:t>
      </w:r>
      <w:r>
        <w:rPr>
          <w:rFonts w:ascii="Times New Roman" w:hAnsi="Times New Roman"/>
          <w:color w:val="000000"/>
          <w:sz w:val="24"/>
          <w:szCs w:val="24"/>
          <w:lang w:val="pt-BR"/>
        </w:rPr>
        <w:t>Prefeitura Municipal fornecerá (01) uma Ambulância</w:t>
      </w:r>
      <w:r w:rsidRPr="006A0126">
        <w:rPr>
          <w:rFonts w:ascii="Times New Roman" w:hAnsi="Times New Roman"/>
          <w:color w:val="000000"/>
          <w:sz w:val="24"/>
          <w:szCs w:val="24"/>
          <w:lang w:val="pt-BR"/>
        </w:rPr>
        <w:t xml:space="preserve"> para atendimento e remoção de emergência, durante todos os dias do evento. </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Direito de explorar a propaganda visual na festa e em todo o entorno, dentro das regras definidas pela Secretaria Municipal de Cultura.</w:t>
      </w:r>
    </w:p>
    <w:p w:rsidR="00644F8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Explorar a secretaria do Evento bem como arrecadação de senhas vendidas para os competidores, classificados em 3 (três) categorias, sendo elas; P</w:t>
      </w:r>
      <w:r w:rsidR="00766EFE">
        <w:rPr>
          <w:rFonts w:ascii="Times New Roman" w:hAnsi="Times New Roman"/>
          <w:color w:val="000000"/>
          <w:sz w:val="24"/>
          <w:szCs w:val="24"/>
          <w:lang w:val="pt-BR"/>
        </w:rPr>
        <w:t>ROFISSIONAL, AMADOR e INICIANTE.</w:t>
      </w:r>
    </w:p>
    <w:p w:rsidR="00644F86" w:rsidRPr="006A0126" w:rsidRDefault="00644F86" w:rsidP="00644F86">
      <w:pPr>
        <w:pStyle w:val="PargrafodaLista"/>
        <w:numPr>
          <w:ilvl w:val="0"/>
          <w:numId w:val="10"/>
        </w:numPr>
        <w:spacing w:after="0"/>
        <w:jc w:val="both"/>
        <w:rPr>
          <w:rFonts w:ascii="Times New Roman" w:hAnsi="Times New Roman"/>
          <w:color w:val="000000"/>
          <w:sz w:val="24"/>
          <w:szCs w:val="24"/>
          <w:lang w:val="pt-BR"/>
        </w:rPr>
      </w:pPr>
      <w:r w:rsidRPr="006A0126">
        <w:rPr>
          <w:rFonts w:ascii="Times New Roman" w:hAnsi="Times New Roman"/>
          <w:color w:val="000000"/>
          <w:sz w:val="24"/>
          <w:szCs w:val="24"/>
          <w:lang w:val="pt-BR"/>
        </w:rPr>
        <w:t xml:space="preserve"> Explorar a venda de produtos do evento</w:t>
      </w:r>
      <w:r w:rsidRPr="006A0126">
        <w:rPr>
          <w:rFonts w:ascii="Times New Roman" w:hAnsi="Times New Roman"/>
          <w:b/>
          <w:color w:val="000000"/>
          <w:sz w:val="24"/>
          <w:szCs w:val="24"/>
          <w:lang w:val="pt-BR"/>
        </w:rPr>
        <w:t xml:space="preserve">. </w:t>
      </w:r>
      <w:r w:rsidRPr="006A0126">
        <w:rPr>
          <w:rFonts w:ascii="Times New Roman" w:hAnsi="Times New Roman"/>
          <w:color w:val="000000"/>
          <w:sz w:val="24"/>
          <w:szCs w:val="24"/>
          <w:lang w:val="pt-BR"/>
        </w:rPr>
        <w:t>Camisetas, bonés, etc., contendo a logomarca do evento. Poderão ser vendidos ou distribuídos ao público em geral pela empresa que vencer alicitação.</w:t>
      </w:r>
    </w:p>
    <w:p w:rsidR="00644F86" w:rsidRPr="002150BA" w:rsidRDefault="00644F86" w:rsidP="00644F86">
      <w:pPr>
        <w:spacing w:after="0"/>
        <w:jc w:val="both"/>
        <w:rPr>
          <w:rFonts w:ascii="Times New Roman" w:hAnsi="Times New Roman"/>
          <w:color w:val="000000"/>
          <w:sz w:val="24"/>
          <w:szCs w:val="24"/>
          <w:lang w:val="pt-BR"/>
        </w:rPr>
      </w:pPr>
    </w:p>
    <w:p w:rsidR="00644F86" w:rsidRPr="002150BA" w:rsidRDefault="00644F86" w:rsidP="00644F86">
      <w:pPr>
        <w:ind w:firstLine="720"/>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PROGRAMAÇÃO:</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lang w:val="pt-BR"/>
        </w:rPr>
        <w:t>Deverá a empresa que vencer a licitação apresentar à Secretaria Municipal de Cultura no prazo máximo de 05 (cinco) dias, após o resultado da licitação, uma programação mínima, atendendo a exigência;</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Premiaç</w:t>
      </w:r>
      <w:r>
        <w:rPr>
          <w:rFonts w:ascii="Times New Roman" w:hAnsi="Times New Roman"/>
          <w:noProof/>
          <w:color w:val="000000"/>
          <w:sz w:val="24"/>
          <w:szCs w:val="24"/>
          <w:lang w:val="pt-BR" w:eastAsia="pt-BR"/>
        </w:rPr>
        <w:t>ã</w:t>
      </w:r>
      <w:r w:rsidRPr="002150BA">
        <w:rPr>
          <w:rFonts w:ascii="Times New Roman" w:hAnsi="Times New Roman"/>
          <w:color w:val="000000"/>
          <w:sz w:val="24"/>
          <w:szCs w:val="24"/>
          <w:lang w:val="pt-BR"/>
        </w:rPr>
        <w:t>oMínima e Máxima aos Competidores separados conforme categoria disputada.</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Valores de Senhas (inscrições para Competidores)</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 Meios de Divulgação.</w:t>
      </w:r>
    </w:p>
    <w:p w:rsidR="00644F86" w:rsidRPr="002150BA" w:rsidRDefault="00644F86" w:rsidP="00644F86">
      <w:pPr>
        <w:jc w:val="both"/>
        <w:rPr>
          <w:rFonts w:ascii="Times New Roman" w:hAnsi="Times New Roman"/>
          <w:color w:val="000000"/>
          <w:sz w:val="24"/>
          <w:szCs w:val="24"/>
          <w:lang w:val="pt-BR"/>
        </w:rPr>
      </w:pPr>
      <w:r w:rsidRPr="002150BA">
        <w:rPr>
          <w:rFonts w:ascii="Times New Roman" w:hAnsi="Times New Roman"/>
          <w:color w:val="000000"/>
          <w:sz w:val="24"/>
          <w:szCs w:val="24"/>
        </w:rPr>
        <w:sym w:font="Wingdings" w:char="F0E8"/>
      </w:r>
      <w:r w:rsidRPr="002150BA">
        <w:rPr>
          <w:rFonts w:ascii="Times New Roman" w:hAnsi="Times New Roman"/>
          <w:color w:val="000000"/>
          <w:sz w:val="24"/>
          <w:szCs w:val="24"/>
          <w:lang w:val="pt-BR"/>
        </w:rPr>
        <w:t xml:space="preserve">Horários para inicio e termino de inscrição não ultrapassando as 18h00min (dezoito) </w:t>
      </w:r>
      <w:r w:rsidR="00766EFE">
        <w:rPr>
          <w:rFonts w:ascii="Times New Roman" w:hAnsi="Times New Roman"/>
          <w:color w:val="000000"/>
          <w:sz w:val="24"/>
          <w:szCs w:val="24"/>
          <w:lang w:val="pt-BR"/>
        </w:rPr>
        <w:t>horas do dia 11</w:t>
      </w:r>
      <w:r>
        <w:rPr>
          <w:rFonts w:ascii="Times New Roman" w:hAnsi="Times New Roman"/>
          <w:color w:val="000000"/>
          <w:sz w:val="24"/>
          <w:szCs w:val="24"/>
          <w:lang w:val="pt-BR"/>
        </w:rPr>
        <w:t xml:space="preserve"> de junho de </w:t>
      </w:r>
      <w:r w:rsidR="00EE5A31">
        <w:rPr>
          <w:rFonts w:ascii="Times New Roman" w:hAnsi="Times New Roman"/>
          <w:color w:val="000000"/>
          <w:sz w:val="24"/>
          <w:szCs w:val="24"/>
          <w:lang w:val="pt-BR"/>
        </w:rPr>
        <w:t>2022</w:t>
      </w:r>
    </w:p>
    <w:p w:rsidR="00644F86" w:rsidRPr="002150BA" w:rsidRDefault="00644F86" w:rsidP="00644F86">
      <w:pPr>
        <w:pStyle w:val="Recuodecorpodetexto2"/>
        <w:spacing w:line="276" w:lineRule="auto"/>
        <w:ind w:firstLine="720"/>
        <w:jc w:val="both"/>
        <w:rPr>
          <w:b/>
          <w:color w:val="000000"/>
        </w:rPr>
      </w:pPr>
      <w:r w:rsidRPr="002150BA">
        <w:rPr>
          <w:b/>
          <w:color w:val="000000"/>
        </w:rPr>
        <w:t>PARA CONCORRE</w:t>
      </w:r>
      <w:r>
        <w:rPr>
          <w:b/>
          <w:color w:val="000000"/>
        </w:rPr>
        <w:t>R</w:t>
      </w:r>
      <w:r w:rsidRPr="002150BA">
        <w:rPr>
          <w:b/>
          <w:color w:val="000000"/>
        </w:rPr>
        <w:t xml:space="preserve"> A LICITAÇÃO:</w:t>
      </w:r>
    </w:p>
    <w:p w:rsidR="00644F86" w:rsidRPr="002150BA" w:rsidRDefault="00644F86" w:rsidP="00644F86">
      <w:pPr>
        <w:pStyle w:val="Recuodecorpodetexto2"/>
        <w:spacing w:line="276" w:lineRule="auto"/>
        <w:ind w:firstLine="720"/>
        <w:jc w:val="both"/>
        <w:rPr>
          <w:b/>
          <w:color w:val="000000"/>
        </w:rPr>
      </w:pPr>
    </w:p>
    <w:p w:rsidR="00644F86" w:rsidRPr="002150BA" w:rsidRDefault="00644F86" w:rsidP="00644F86">
      <w:pPr>
        <w:pStyle w:val="Recuodecorpodetexto2"/>
        <w:spacing w:line="276" w:lineRule="auto"/>
        <w:ind w:firstLine="720"/>
        <w:jc w:val="both"/>
        <w:rPr>
          <w:color w:val="000000"/>
        </w:rPr>
      </w:pPr>
      <w:r w:rsidRPr="002150BA">
        <w:rPr>
          <w:color w:val="000000"/>
        </w:rPr>
        <w:t>A Festa da cidade, denominada “</w:t>
      </w:r>
      <w:r w:rsidR="00766EFE">
        <w:rPr>
          <w:color w:val="000000"/>
        </w:rPr>
        <w:t>XXXV</w:t>
      </w:r>
      <w:r w:rsidRPr="002150BA">
        <w:rPr>
          <w:color w:val="000000"/>
        </w:rPr>
        <w:t xml:space="preserve"> VAQUEJADA NACIONAL DE CORAÇÃO DE JESUS”, que será realizada no</w:t>
      </w:r>
      <w:r>
        <w:rPr>
          <w:color w:val="000000"/>
        </w:rPr>
        <w:t>s</w:t>
      </w:r>
      <w:r w:rsidRPr="002150BA">
        <w:rPr>
          <w:color w:val="000000"/>
        </w:rPr>
        <w:t xml:space="preserve"> dia </w:t>
      </w:r>
      <w:r w:rsidR="00A429C7">
        <w:rPr>
          <w:color w:val="000000"/>
        </w:rPr>
        <w:t>09, 10, 11 e 12</w:t>
      </w:r>
      <w:r w:rsidR="00A429C7" w:rsidRPr="002150BA">
        <w:rPr>
          <w:color w:val="000000"/>
        </w:rPr>
        <w:t xml:space="preserve"> d</w:t>
      </w:r>
      <w:r w:rsidR="00A429C7">
        <w:rPr>
          <w:color w:val="000000"/>
        </w:rPr>
        <w:t>e junho de 2022</w:t>
      </w:r>
      <w:r w:rsidRPr="002150BA">
        <w:rPr>
          <w:color w:val="000000"/>
        </w:rPr>
        <w:t xml:space="preserve">. O evento terá a duração de 04 (quatro) dias. </w:t>
      </w:r>
    </w:p>
    <w:p w:rsidR="00644F86" w:rsidRPr="002150BA" w:rsidRDefault="00644F86" w:rsidP="00644F86">
      <w:pPr>
        <w:pStyle w:val="Recuodecorpodetexto2"/>
        <w:spacing w:line="276" w:lineRule="auto"/>
        <w:ind w:firstLine="720"/>
        <w:jc w:val="both"/>
        <w:rPr>
          <w:color w:val="000000"/>
        </w:rPr>
      </w:pPr>
      <w:r w:rsidRPr="002150BA">
        <w:rPr>
          <w:color w:val="000000"/>
        </w:rPr>
        <w:t xml:space="preserve">A empresa terá que apresentar obrigatoriamente para concorrer a licitação, comprovação de que possui condições de realizar o evento. </w:t>
      </w:r>
    </w:p>
    <w:p w:rsidR="00644F86" w:rsidRPr="002150BA" w:rsidRDefault="00644F86" w:rsidP="00644F86">
      <w:pPr>
        <w:pStyle w:val="Recuodecorpodetexto2"/>
        <w:spacing w:line="276" w:lineRule="auto"/>
        <w:ind w:firstLine="720"/>
        <w:jc w:val="both"/>
        <w:rPr>
          <w:color w:val="000000"/>
        </w:rPr>
      </w:pPr>
      <w:r w:rsidRPr="002150BA">
        <w:rPr>
          <w:color w:val="000000"/>
        </w:rPr>
        <w:t>A empresa vencedora deverá apresentar a melhor proposta financeira de acordo o item “exigências para empresa / requisitos de proposta”.</w:t>
      </w:r>
    </w:p>
    <w:p w:rsidR="00644F86" w:rsidRPr="002150BA" w:rsidRDefault="00644F86" w:rsidP="00644F86">
      <w:pPr>
        <w:pStyle w:val="Recuodecorpodetexto2"/>
        <w:spacing w:line="276" w:lineRule="auto"/>
        <w:ind w:firstLine="720"/>
        <w:jc w:val="both"/>
        <w:rPr>
          <w:color w:val="000000"/>
        </w:rPr>
      </w:pPr>
      <w:r w:rsidRPr="002150BA">
        <w:rPr>
          <w:color w:val="000000"/>
        </w:rPr>
        <w:t xml:space="preserve">Apresentar toda a documentação exigida em Lei para concorrer a licitação. </w:t>
      </w:r>
    </w:p>
    <w:p w:rsidR="00644F86" w:rsidRPr="002150BA" w:rsidRDefault="00644F86" w:rsidP="00644F86">
      <w:pPr>
        <w:pStyle w:val="Recuodecorpodetexto2"/>
        <w:spacing w:line="276" w:lineRule="auto"/>
        <w:ind w:firstLine="0"/>
        <w:jc w:val="both"/>
        <w:rPr>
          <w:color w:val="000000"/>
        </w:rPr>
      </w:pPr>
      <w:r w:rsidRPr="002F064B">
        <w:rPr>
          <w:b/>
          <w:color w:val="000000"/>
        </w:rPr>
        <w:t>Obs 01:</w:t>
      </w:r>
      <w:r w:rsidRPr="002150BA">
        <w:rPr>
          <w:color w:val="000000"/>
        </w:rPr>
        <w:t xml:space="preserve"> A empresa que vencer a licitação terá um prazo de (05) cinco dias corridos após o termino da licitação, para apresentar à Secretaria de Cultura o croqui completo do evento. </w:t>
      </w:r>
    </w:p>
    <w:p w:rsidR="00644F86" w:rsidRPr="002150BA" w:rsidRDefault="00644F86" w:rsidP="00644F86">
      <w:pPr>
        <w:tabs>
          <w:tab w:val="left" w:pos="1635"/>
        </w:tabs>
        <w:spacing w:after="0"/>
        <w:rPr>
          <w:rFonts w:ascii="Times New Roman" w:hAnsi="Times New Roman"/>
          <w:b/>
          <w:color w:val="000000"/>
          <w:sz w:val="24"/>
          <w:szCs w:val="24"/>
          <w:lang w:val="pt-BR"/>
        </w:rPr>
      </w:pPr>
    </w:p>
    <w:p w:rsidR="00644F86" w:rsidRDefault="00644F86" w:rsidP="00644F86">
      <w:pPr>
        <w:tabs>
          <w:tab w:val="left" w:pos="851"/>
        </w:tabs>
        <w:spacing w:after="0"/>
        <w:rPr>
          <w:rFonts w:ascii="Times New Roman" w:hAnsi="Times New Roman"/>
          <w:b/>
          <w:color w:val="000000"/>
          <w:sz w:val="24"/>
          <w:szCs w:val="24"/>
          <w:lang w:val="pt-BR"/>
        </w:rPr>
      </w:pPr>
      <w:r w:rsidRPr="002150BA">
        <w:rPr>
          <w:rFonts w:ascii="Times New Roman" w:hAnsi="Times New Roman"/>
          <w:b/>
          <w:color w:val="000000"/>
          <w:sz w:val="24"/>
          <w:szCs w:val="24"/>
          <w:lang w:val="pt-BR"/>
        </w:rPr>
        <w:lastRenderedPageBreak/>
        <w:tab/>
        <w:t>CRITERIOS DE JULGAMENTOS DA PROPOSTA</w:t>
      </w:r>
    </w:p>
    <w:p w:rsidR="00644F86" w:rsidRPr="002150BA" w:rsidRDefault="00644F86" w:rsidP="00644F86">
      <w:pPr>
        <w:tabs>
          <w:tab w:val="left" w:pos="851"/>
        </w:tabs>
        <w:spacing w:after="0"/>
        <w:rPr>
          <w:rFonts w:ascii="Times New Roman" w:hAnsi="Times New Roman"/>
          <w:sz w:val="24"/>
          <w:szCs w:val="24"/>
          <w:lang w:val="pt-BR"/>
        </w:rPr>
      </w:pPr>
    </w:p>
    <w:p w:rsidR="00644F86" w:rsidRPr="002150BA" w:rsidRDefault="00644F86" w:rsidP="00644F86">
      <w:pPr>
        <w:tabs>
          <w:tab w:val="left" w:pos="851"/>
        </w:tabs>
        <w:spacing w:after="0"/>
        <w:rPr>
          <w:rFonts w:ascii="Times New Roman" w:hAnsi="Times New Roman"/>
          <w:sz w:val="24"/>
          <w:szCs w:val="24"/>
          <w:lang w:val="pt-BR"/>
        </w:rPr>
      </w:pPr>
      <w:r w:rsidRPr="002150BA">
        <w:rPr>
          <w:rFonts w:ascii="Times New Roman" w:hAnsi="Times New Roman"/>
          <w:sz w:val="24"/>
          <w:szCs w:val="24"/>
          <w:lang w:val="pt-BR"/>
        </w:rPr>
        <w:tab/>
        <w:t>A empresa que apresentar melhor proposta financeira para a realização do evento onde será julgado o menor valor apresentado.</w:t>
      </w:r>
    </w:p>
    <w:p w:rsidR="00644F86" w:rsidRPr="002150BA" w:rsidRDefault="00644F86" w:rsidP="00644F86">
      <w:pPr>
        <w:autoSpaceDE w:val="0"/>
        <w:autoSpaceDN w:val="0"/>
        <w:adjustRightInd w:val="0"/>
        <w:ind w:right="207"/>
        <w:jc w:val="both"/>
        <w:rPr>
          <w:rFonts w:ascii="Times New Roman" w:hAnsi="Times New Roman"/>
          <w:b/>
          <w:color w:val="000000"/>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color w:val="000000"/>
          <w:sz w:val="24"/>
          <w:szCs w:val="24"/>
          <w:lang w:val="pt-BR"/>
        </w:rPr>
        <w:tab/>
      </w:r>
      <w:r w:rsidRPr="002150BA">
        <w:rPr>
          <w:rFonts w:ascii="Times New Roman" w:hAnsi="Times New Roman"/>
          <w:b/>
          <w:color w:val="000000"/>
          <w:sz w:val="24"/>
          <w:szCs w:val="24"/>
          <w:lang w:val="pt-BR"/>
        </w:rPr>
        <w:tab/>
        <w:t>PROPOSTA</w:t>
      </w:r>
      <w:r w:rsidRPr="002150BA">
        <w:rPr>
          <w:rFonts w:ascii="Times New Roman" w:hAnsi="Times New Roman"/>
          <w:b/>
          <w:sz w:val="24"/>
          <w:szCs w:val="24"/>
          <w:lang w:val="pt-BR"/>
        </w:rPr>
        <w:t xml:space="preserve"> E PROJETO BASICO: </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152"/>
        <w:gridCol w:w="709"/>
        <w:gridCol w:w="4961"/>
        <w:gridCol w:w="1418"/>
      </w:tblGrid>
      <w:tr w:rsidR="005039FE" w:rsidRPr="005039FE" w:rsidTr="006F14DC">
        <w:tc>
          <w:tcPr>
            <w:tcW w:w="657" w:type="dxa"/>
            <w:tcBorders>
              <w:top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b/>
                <w:sz w:val="18"/>
                <w:szCs w:val="18"/>
              </w:rPr>
            </w:pPr>
            <w:r w:rsidRPr="005039FE">
              <w:rPr>
                <w:rFonts w:ascii="Arial" w:hAnsi="Arial" w:cs="Arial"/>
                <w:b/>
                <w:sz w:val="18"/>
                <w:szCs w:val="18"/>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b/>
                <w:sz w:val="18"/>
                <w:szCs w:val="18"/>
              </w:rPr>
            </w:pPr>
            <w:r w:rsidRPr="005039FE">
              <w:rPr>
                <w:rFonts w:ascii="Arial" w:hAnsi="Arial" w:cs="Arial"/>
                <w:b/>
                <w:sz w:val="18"/>
                <w:szCs w:val="18"/>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b/>
                <w:sz w:val="18"/>
                <w:szCs w:val="18"/>
              </w:rPr>
            </w:pPr>
            <w:r w:rsidRPr="005039FE">
              <w:rPr>
                <w:rFonts w:ascii="Arial" w:hAnsi="Arial" w:cs="Arial"/>
                <w:b/>
                <w:sz w:val="18"/>
                <w:szCs w:val="18"/>
              </w:rPr>
              <w:t>Qtde</w:t>
            </w:r>
          </w:p>
        </w:tc>
        <w:tc>
          <w:tcPr>
            <w:tcW w:w="4961"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b/>
                <w:sz w:val="18"/>
                <w:szCs w:val="18"/>
              </w:rPr>
            </w:pPr>
            <w:r w:rsidRPr="005039FE">
              <w:rPr>
                <w:rFonts w:ascii="Arial" w:hAnsi="Arial" w:cs="Arial"/>
                <w:b/>
                <w:sz w:val="18"/>
                <w:szCs w:val="18"/>
              </w:rPr>
              <w:t>Descrição do Material/Serviço</w:t>
            </w:r>
          </w:p>
        </w:tc>
        <w:tc>
          <w:tcPr>
            <w:tcW w:w="1418"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b/>
                <w:sz w:val="18"/>
                <w:szCs w:val="18"/>
              </w:rPr>
            </w:pPr>
            <w:r w:rsidRPr="005039FE">
              <w:rPr>
                <w:rFonts w:ascii="Arial" w:hAnsi="Arial" w:cs="Arial"/>
                <w:b/>
                <w:sz w:val="18"/>
                <w:szCs w:val="18"/>
              </w:rPr>
              <w:t>Estimado</w:t>
            </w:r>
          </w:p>
        </w:tc>
      </w:tr>
      <w:tr w:rsidR="005039FE" w:rsidRPr="005039FE" w:rsidTr="006F14DC">
        <w:tc>
          <w:tcPr>
            <w:tcW w:w="657" w:type="dxa"/>
            <w:tcBorders>
              <w:top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jc w:val="center"/>
              <w:rPr>
                <w:rFonts w:ascii="Arial" w:hAnsi="Arial" w:cs="Arial"/>
                <w:sz w:val="18"/>
                <w:szCs w:val="18"/>
              </w:rPr>
            </w:pPr>
            <w:r w:rsidRPr="005039FE">
              <w:rPr>
                <w:rFonts w:ascii="Arial" w:hAnsi="Arial" w:cs="Arial"/>
                <w:sz w:val="18"/>
                <w:szCs w:val="18"/>
              </w:rPr>
              <w:t>1</w:t>
            </w:r>
          </w:p>
        </w:tc>
        <w:tc>
          <w:tcPr>
            <w:tcW w:w="1152"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sz w:val="18"/>
                <w:szCs w:val="18"/>
              </w:rPr>
            </w:pPr>
            <w:r w:rsidRPr="005039FE">
              <w:rPr>
                <w:rFonts w:ascii="Arial" w:hAnsi="Arial" w:cs="Arial"/>
                <w:sz w:val="18"/>
                <w:szCs w:val="18"/>
              </w:rPr>
              <w:t>SERVIÇOS</w:t>
            </w:r>
          </w:p>
        </w:tc>
        <w:tc>
          <w:tcPr>
            <w:tcW w:w="709"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jc w:val="center"/>
              <w:rPr>
                <w:rFonts w:ascii="Arial" w:hAnsi="Arial" w:cs="Arial"/>
                <w:sz w:val="18"/>
                <w:szCs w:val="18"/>
              </w:rPr>
            </w:pPr>
            <w:r w:rsidRPr="005039FE">
              <w:rPr>
                <w:rFonts w:ascii="Arial" w:hAnsi="Arial" w:cs="Arial"/>
                <w:sz w:val="18"/>
                <w:szCs w:val="18"/>
              </w:rPr>
              <w:t>1</w:t>
            </w:r>
          </w:p>
        </w:tc>
        <w:tc>
          <w:tcPr>
            <w:tcW w:w="4961"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rPr>
                <w:rFonts w:ascii="Arial" w:hAnsi="Arial" w:cs="Arial"/>
                <w:sz w:val="18"/>
                <w:szCs w:val="18"/>
                <w:lang w:val="pt-BR"/>
              </w:rPr>
            </w:pPr>
            <w:r w:rsidRPr="005039FE">
              <w:rPr>
                <w:rFonts w:ascii="Arial" w:hAnsi="Arial" w:cs="Arial"/>
                <w:sz w:val="18"/>
                <w:szCs w:val="18"/>
                <w:lang w:val="pt-BR"/>
              </w:rPr>
              <w:t>EMPRESA ESPECIALIZADA PARA ORGANIZAR, REALIZAR E EXECUTAR A XXXV VAQUEJADA NACIONAL DE CORAÇÃO DE JESUS LOCAÇÃO DE SEMOVENTES PARA CLASSIFICAÇÃO, COM PESO MINIMO DE 12 ARROBAS, (400 UNIDADES). LOCAÇÃO DE SEMOVENTES PARA DISPUTA, COM PESO MINIMO DE 18 ARROBAS, (150 UNIDADES). CONTRATAÇÃO DE SERVIÇOS DE TRANSPORTE PARA O QUE SE</w:t>
            </w:r>
            <w:r w:rsidR="00503E5B">
              <w:rPr>
                <w:rFonts w:ascii="Arial" w:hAnsi="Arial" w:cs="Arial"/>
                <w:sz w:val="18"/>
                <w:szCs w:val="18"/>
                <w:lang w:val="pt-BR"/>
              </w:rPr>
              <w:t xml:space="preserve"> </w:t>
            </w:r>
            <w:r w:rsidRPr="005039FE">
              <w:rPr>
                <w:rFonts w:ascii="Arial" w:hAnsi="Arial" w:cs="Arial"/>
                <w:sz w:val="18"/>
                <w:szCs w:val="18"/>
                <w:lang w:val="pt-BR"/>
              </w:rPr>
              <w:t>A</w:t>
            </w:r>
            <w:r w:rsidR="00503E5B">
              <w:rPr>
                <w:rFonts w:ascii="Arial" w:hAnsi="Arial" w:cs="Arial"/>
                <w:sz w:val="18"/>
                <w:szCs w:val="18"/>
                <w:lang w:val="pt-BR"/>
              </w:rPr>
              <w:t xml:space="preserve"> </w:t>
            </w:r>
            <w:r w:rsidRPr="005039FE">
              <w:rPr>
                <w:rFonts w:ascii="Arial" w:hAnsi="Arial" w:cs="Arial"/>
                <w:sz w:val="18"/>
                <w:szCs w:val="18"/>
                <w:lang w:val="pt-BR"/>
              </w:rPr>
              <w:t xml:space="preserve">CHAR NECESSARIO (SEMOVENTES) (05 DIÁRIAS). SOM TIPO 2X2, DEVENDO ATENDER TODA A AREA DA COMPETIÇÃO, COMPREENDE-SE COMO AREA DE COMPETIÇÃO: PISTA, ESTACIONAMENTO, ALOJAMENTO DE VAQUEIROS E ARQUIBANCADAS, (06 DIARIAS). TENDAS 10X10M PARA USO DE VAQUEIROS E JUÍZES DO BEM ESTAR ANIMAL, (08 DIARIAS).SERIÇOS DE LOCUÇÃO PROFISSIONAL COM NO MINIMO 03 PROFISSIONAIS (01 UNIDADE). SERVIÇOS DE JULGAMENTO (JUIZES, DEVENDO O MESMO ESTAR CIENTE E QUALIFICADO PARA JULGAR DE ACORDO COM A LEI DDO BEM ESTAR FISICO DOS ANIMAIS), COM NO MINIMO DOIS PROFISSIONAIS, (01 UNIDADE). SERVIÇOS DE FILMAGEM (TRÊS CAMERAS NO MINIMO), (01 UNIDADE). SERVIÇOS PARA O MANEJO DO GADO ( CURRAIS, RETORNO, EMBARQUE E DESEMBARQUE), NO MINIMO 10 PROFISSIONAIS, (01 UNIDADE). SERVIÇOS DE DEMARCAÇÃO DE FAIXAS ( COM GESSO), NO MINIMO 02 PROFISSIONAIS.SERVIÇOS DE SECRETARIA (INSCRIÇÕES DOS COMPETIDORES), COM HORÁRIO DE ABERTURA E ENCERRAMENTO DA MESMA, DEVENDO O ENCERRAMENTO NÃO ULTRAPASSAR AS 17H (DEZESSETE) HORAS DO DIA 11 DE JUNHO DE 2022, (01 UNIDADE). CONTRATAÇÃO DE SERVIÇO DE ALIMENTAÇÃO PARA O GADO (AGUA A VONTADE, VOLUMOSO E O QUE SE FIZER NECESSÁRIO),( 01 UNIDADE). CONTRATAÇÃO DE EMPRESA PARA ILUMINAÇÃO DA PISTA DE VAQUEJADA, ARQUIBANCADAS E CURRAIS,(06 DIÁRIAS). AQUISIÇÃO DE TROFEUS PARA TODAS AS CATEGORIAS (MINIMO DE 5 VAGAS CADA), NO MINIMO 03 CATEGORIAS, (01 SERVIÇO). PREMIAÇÃO EM DINHEIRO COM VALOR MINIMO DE 50.000,00 (CINQUENTA MIL REAIS), A SER RATEADO ENTRE TODAS AS CATEGORIAS,( 01 SERVIÇO).01 (UM) </w:t>
            </w:r>
            <w:r w:rsidRPr="005039FE">
              <w:rPr>
                <w:rFonts w:ascii="Arial" w:hAnsi="Arial" w:cs="Arial"/>
                <w:sz w:val="18"/>
                <w:szCs w:val="18"/>
                <w:lang w:val="pt-BR"/>
              </w:rPr>
              <w:lastRenderedPageBreak/>
              <w:t>PROFISSIONAL VETERINARIO (DEVIDAMENTE CREDENCIADO E LIBERADO PELO ÓRGÃO DE FISCALIZAÇÃO DA CATEGORIA, (01 SERVIÇO). PROJETOS DE LIBERAÇÃO DA VAQUEJADA AUTORIZADOS PELOS ÓRGÃOS DE LIBERAÇÃO E FISCALIZAÇÃO PRÓPRIOS, (01 SERVIÇO). TRATOR COM GRADE PARA MANUTENÇÃO CORRETIVA DO COLCHÃO DE AREIA NA PISTA, VISANDO A SEGURANÇA DOS VAQUEIROS E O BEM ESTAR FISICO DOS ANIMAIS, (04 DIÁRIAS). FORNECIMENTO DE REFEIÇÕES, TIPO PF, E LANCHES (PELA MANHÃ E TARDE) PARA OS PROFISSIONAIS QUE DESEMPENHARÃO SUAS ATIVIDADES DURANTE O EVENTO, (01 SERVIÇO).SERVIÇO DE HOSPEDAGEM PARA OS PROFISSIONAIS QUE DESEMPENHARÃO SUAS ATIVIDADES FORA DOMICILIO, (01 SERVIÇO). SERVIÇO DE DIVULGAÇÃO DO EVENTO, COM MIDIAS DIGITAIS (CARDS, E-MAILS, REDES SOCIAIS, CARTAZES), FISICAS, FOLDER, CARTAZES, (01 SERVIÇO). AQUISIÇÃO DE INSUMOS: CAL/GESSO, MATERIAL DE EXPEDIENTE, CREDENCIAIS E CRACHAS E DEMAIS ITENS QUE SE FIZERAM NECESSARIOS PARA A REALIZAÇÃO ADEQUADA DO EVENTO.</w:t>
            </w:r>
          </w:p>
        </w:tc>
        <w:tc>
          <w:tcPr>
            <w:tcW w:w="1418" w:type="dxa"/>
            <w:tcBorders>
              <w:top w:val="single" w:sz="4" w:space="0" w:color="000000"/>
              <w:left w:val="single" w:sz="4" w:space="0" w:color="000000"/>
              <w:bottom w:val="single" w:sz="4" w:space="0" w:color="000000"/>
              <w:right w:val="single" w:sz="4" w:space="0" w:color="000000"/>
            </w:tcBorders>
            <w:vAlign w:val="center"/>
          </w:tcPr>
          <w:p w:rsidR="005039FE" w:rsidRPr="005039FE" w:rsidRDefault="005039FE" w:rsidP="008E1D71">
            <w:pPr>
              <w:widowControl w:val="0"/>
              <w:autoSpaceDE w:val="0"/>
              <w:autoSpaceDN w:val="0"/>
              <w:adjustRightInd w:val="0"/>
              <w:jc w:val="right"/>
              <w:rPr>
                <w:rFonts w:ascii="Arial" w:hAnsi="Arial" w:cs="Arial"/>
                <w:sz w:val="18"/>
                <w:szCs w:val="18"/>
              </w:rPr>
            </w:pPr>
            <w:r w:rsidRPr="005039FE">
              <w:rPr>
                <w:rFonts w:ascii="Arial" w:hAnsi="Arial" w:cs="Arial"/>
                <w:sz w:val="18"/>
                <w:szCs w:val="18"/>
              </w:rPr>
              <w:lastRenderedPageBreak/>
              <w:t>80.000,00</w:t>
            </w:r>
          </w:p>
        </w:tc>
      </w:tr>
    </w:tbl>
    <w:p w:rsidR="00644F86" w:rsidRPr="002150BA" w:rsidRDefault="00644F86" w:rsidP="00644F86">
      <w:pPr>
        <w:autoSpaceDE w:val="0"/>
        <w:autoSpaceDN w:val="0"/>
        <w:adjustRightInd w:val="0"/>
        <w:ind w:left="-142" w:right="207"/>
        <w:jc w:val="both"/>
        <w:rPr>
          <w:rFonts w:ascii="Times New Roman" w:hAnsi="Times New Roman"/>
          <w:b/>
          <w:bCs/>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Cs/>
          <w:sz w:val="24"/>
          <w:szCs w:val="24"/>
          <w:lang w:val="pt-BR"/>
        </w:rPr>
      </w:pPr>
      <w:r w:rsidRPr="002150BA">
        <w:rPr>
          <w:rFonts w:ascii="Times New Roman" w:hAnsi="Times New Roman"/>
          <w:b/>
          <w:bCs/>
          <w:sz w:val="24"/>
          <w:szCs w:val="24"/>
          <w:lang w:val="pt-BR"/>
        </w:rPr>
        <w:t xml:space="preserve">VALOR GLOBAL ESTIMADO: </w:t>
      </w:r>
      <w:r w:rsidRPr="002150BA">
        <w:rPr>
          <w:rFonts w:ascii="Times New Roman" w:hAnsi="Times New Roman"/>
          <w:bCs/>
          <w:sz w:val="24"/>
          <w:szCs w:val="24"/>
          <w:lang w:val="pt-BR"/>
        </w:rPr>
        <w:t xml:space="preserve">R$ </w:t>
      </w:r>
      <w:r w:rsidR="006F14DC">
        <w:rPr>
          <w:rFonts w:ascii="Times New Roman" w:hAnsi="Times New Roman"/>
          <w:bCs/>
          <w:sz w:val="24"/>
          <w:szCs w:val="24"/>
          <w:lang w:val="pt-BR"/>
        </w:rPr>
        <w:t xml:space="preserve">80.000,00 </w:t>
      </w:r>
      <w:r w:rsidRPr="002150BA">
        <w:rPr>
          <w:rFonts w:ascii="Times New Roman" w:hAnsi="Times New Roman"/>
          <w:bCs/>
          <w:sz w:val="24"/>
          <w:szCs w:val="24"/>
          <w:lang w:val="pt-BR"/>
        </w:rPr>
        <w:t>(</w:t>
      </w:r>
      <w:r w:rsidR="006F14DC">
        <w:rPr>
          <w:rFonts w:ascii="Times New Roman" w:hAnsi="Times New Roman"/>
          <w:bCs/>
          <w:sz w:val="24"/>
          <w:szCs w:val="24"/>
          <w:lang w:val="pt-BR"/>
        </w:rPr>
        <w:t>Oitenta mil reais</w:t>
      </w:r>
      <w:r w:rsidRPr="002150BA">
        <w:rPr>
          <w:rFonts w:ascii="Times New Roman" w:hAnsi="Times New Roman"/>
          <w:bCs/>
          <w:sz w:val="24"/>
          <w:szCs w:val="24"/>
          <w:lang w:val="pt-BR"/>
        </w:rPr>
        <w:t>)</w:t>
      </w:r>
    </w:p>
    <w:p w:rsidR="00644F86" w:rsidRPr="002150BA" w:rsidRDefault="00644F86" w:rsidP="00644F86">
      <w:pPr>
        <w:autoSpaceDE w:val="0"/>
        <w:autoSpaceDN w:val="0"/>
        <w:adjustRightInd w:val="0"/>
        <w:ind w:right="207"/>
        <w:rPr>
          <w:rFonts w:ascii="Times New Roman" w:hAnsi="Times New Roman"/>
          <w:b/>
          <w:bCs/>
          <w:sz w:val="24"/>
          <w:szCs w:val="24"/>
          <w:lang w:val="pt-BR"/>
        </w:rPr>
      </w:pPr>
      <w:r w:rsidRPr="002150BA">
        <w:rPr>
          <w:rFonts w:ascii="Times New Roman" w:hAnsi="Times New Roman"/>
          <w:b/>
          <w:bCs/>
          <w:sz w:val="24"/>
          <w:szCs w:val="24"/>
          <w:lang w:val="pt-BR"/>
        </w:rPr>
        <w:t xml:space="preserve"> DA VALIDADE DA PROPOSTA: </w:t>
      </w:r>
      <w:r w:rsidRPr="002150BA">
        <w:rPr>
          <w:rFonts w:ascii="Times New Roman" w:hAnsi="Times New Roman"/>
          <w:sz w:val="24"/>
          <w:szCs w:val="24"/>
          <w:lang w:val="pt-BR"/>
        </w:rPr>
        <w:t>60 (Sessenta) dias</w:t>
      </w:r>
    </w:p>
    <w:p w:rsidR="00644F86" w:rsidRPr="002150BA" w:rsidRDefault="00644F86" w:rsidP="00644F86">
      <w:pPr>
        <w:autoSpaceDE w:val="0"/>
        <w:autoSpaceDN w:val="0"/>
        <w:adjustRightInd w:val="0"/>
        <w:ind w:left="-142" w:right="207"/>
        <w:jc w:val="both"/>
        <w:rPr>
          <w:rFonts w:ascii="Times New Roman" w:hAnsi="Times New Roman"/>
          <w:sz w:val="24"/>
          <w:szCs w:val="24"/>
          <w:lang w:val="pt-BR"/>
        </w:rPr>
      </w:pPr>
      <w:r w:rsidRPr="002150BA">
        <w:rPr>
          <w:rFonts w:ascii="Times New Roman" w:hAnsi="Times New Roman"/>
          <w:bCs/>
          <w:sz w:val="24"/>
          <w:szCs w:val="24"/>
          <w:lang w:val="pt-BR"/>
        </w:rPr>
        <w:t>a)</w:t>
      </w:r>
      <w:r w:rsidRPr="002150BA">
        <w:rPr>
          <w:rFonts w:ascii="Times New Roman" w:hAnsi="Times New Roman"/>
          <w:sz w:val="24"/>
          <w:szCs w:val="24"/>
          <w:lang w:val="pt-BR"/>
        </w:rPr>
        <w:t>Prazo de Execução: 24 horas após a assinatura do Contrato a contratada deverá já tomar todas as providencias para o bom andamento do evento ate o termino do mesmo,</w:t>
      </w:r>
      <w:r w:rsidR="00A2658A">
        <w:rPr>
          <w:rFonts w:ascii="Times New Roman" w:hAnsi="Times New Roman"/>
          <w:sz w:val="24"/>
          <w:szCs w:val="24"/>
          <w:lang w:val="pt-BR"/>
        </w:rPr>
        <w:t xml:space="preserve"> no 1</w:t>
      </w:r>
      <w:r>
        <w:rPr>
          <w:rFonts w:ascii="Times New Roman" w:hAnsi="Times New Roman"/>
          <w:sz w:val="24"/>
          <w:szCs w:val="24"/>
          <w:lang w:val="pt-BR"/>
        </w:rPr>
        <w:t xml:space="preserve">2 de junho de </w:t>
      </w:r>
      <w:r w:rsidR="00EE5A31">
        <w:rPr>
          <w:rFonts w:ascii="Times New Roman" w:hAnsi="Times New Roman"/>
          <w:sz w:val="24"/>
          <w:szCs w:val="24"/>
          <w:lang w:val="pt-BR"/>
        </w:rPr>
        <w:t>2022</w:t>
      </w:r>
      <w:r w:rsidRPr="002150BA">
        <w:rPr>
          <w:rFonts w:ascii="Times New Roman" w:hAnsi="Times New Roman"/>
          <w:sz w:val="24"/>
          <w:szCs w:val="24"/>
          <w:lang w:val="pt-BR"/>
        </w:rPr>
        <w:t>.</w:t>
      </w:r>
    </w:p>
    <w:p w:rsidR="00644F86" w:rsidRPr="002150BA" w:rsidRDefault="00644F86" w:rsidP="00644F86">
      <w:pPr>
        <w:autoSpaceDE w:val="0"/>
        <w:autoSpaceDN w:val="0"/>
        <w:adjustRightInd w:val="0"/>
        <w:ind w:left="-142" w:right="207"/>
        <w:rPr>
          <w:rFonts w:ascii="Times New Roman" w:hAnsi="Times New Roman"/>
          <w:b/>
          <w:bCs/>
          <w:sz w:val="24"/>
          <w:szCs w:val="24"/>
          <w:lang w:val="pt-BR"/>
        </w:rPr>
      </w:pPr>
      <w:r w:rsidRPr="002150BA">
        <w:rPr>
          <w:rFonts w:ascii="Times New Roman" w:hAnsi="Times New Roman"/>
          <w:bCs/>
          <w:sz w:val="24"/>
          <w:szCs w:val="24"/>
          <w:lang w:val="pt-BR"/>
        </w:rPr>
        <w:t xml:space="preserve">b)Todas </w:t>
      </w:r>
      <w:r w:rsidRPr="002150BA">
        <w:rPr>
          <w:rFonts w:ascii="Times New Roman" w:hAnsi="Times New Roman"/>
          <w:sz w:val="24"/>
          <w:szCs w:val="24"/>
          <w:lang w:val="pt-BR"/>
        </w:rPr>
        <w:t xml:space="preserve">as despesas serão custeadas pela contratada incluindo a Premiação. </w:t>
      </w:r>
    </w:p>
    <w:p w:rsidR="00644F86" w:rsidRDefault="00644F86" w:rsidP="00644F86">
      <w:pPr>
        <w:autoSpaceDE w:val="0"/>
        <w:autoSpaceDN w:val="0"/>
        <w:adjustRightInd w:val="0"/>
        <w:ind w:left="-142" w:right="207"/>
        <w:jc w:val="both"/>
        <w:rPr>
          <w:rFonts w:ascii="Times New Roman" w:hAnsi="Times New Roman"/>
          <w:sz w:val="24"/>
          <w:szCs w:val="24"/>
          <w:lang w:val="pt-BR"/>
        </w:rPr>
      </w:pPr>
      <w:r w:rsidRPr="002150BA">
        <w:rPr>
          <w:rFonts w:ascii="Times New Roman" w:hAnsi="Times New Roman"/>
          <w:bCs/>
          <w:sz w:val="24"/>
          <w:szCs w:val="24"/>
          <w:lang w:val="pt-BR"/>
        </w:rPr>
        <w:t xml:space="preserve">c) </w:t>
      </w:r>
      <w:r w:rsidRPr="002150BA">
        <w:rPr>
          <w:rFonts w:ascii="Times New Roman" w:hAnsi="Times New Roman"/>
          <w:sz w:val="24"/>
          <w:szCs w:val="24"/>
          <w:lang w:val="pt-BR"/>
        </w:rPr>
        <w:t>A manutenção preventiva e corretiva no espaço do evento será de responsabilidade da licitante contratada;</w:t>
      </w:r>
    </w:p>
    <w:p w:rsidR="00644F86" w:rsidRPr="002150BA" w:rsidRDefault="00644F86" w:rsidP="00644F86">
      <w:pPr>
        <w:autoSpaceDE w:val="0"/>
        <w:autoSpaceDN w:val="0"/>
        <w:adjustRightInd w:val="0"/>
        <w:ind w:left="-142" w:right="207"/>
        <w:jc w:val="both"/>
        <w:rPr>
          <w:rFonts w:ascii="Times New Roman" w:hAnsi="Times New Roman"/>
          <w:sz w:val="24"/>
          <w:szCs w:val="24"/>
          <w:lang w:val="pt-BR"/>
        </w:rPr>
      </w:pPr>
    </w:p>
    <w:p w:rsidR="00644F86" w:rsidRPr="002150BA" w:rsidRDefault="00644F86" w:rsidP="00644F86">
      <w:pPr>
        <w:autoSpaceDE w:val="0"/>
        <w:autoSpaceDN w:val="0"/>
        <w:adjustRightInd w:val="0"/>
        <w:ind w:left="-142" w:right="207"/>
        <w:jc w:val="both"/>
        <w:rPr>
          <w:rFonts w:ascii="Times New Roman" w:hAnsi="Times New Roman"/>
          <w:b/>
          <w:color w:val="000000"/>
          <w:sz w:val="24"/>
          <w:szCs w:val="24"/>
          <w:lang w:val="pt-BR"/>
        </w:rPr>
      </w:pPr>
      <w:r w:rsidRPr="002150BA">
        <w:rPr>
          <w:rFonts w:ascii="Times New Roman" w:hAnsi="Times New Roman"/>
          <w:b/>
          <w:sz w:val="24"/>
          <w:szCs w:val="24"/>
          <w:lang w:val="pt-BR"/>
        </w:rPr>
        <w:t>CONSIDERAÇÕES GERAIS:</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a) É vedada a cobrança de ingresso para entrada na Festa</w:t>
      </w:r>
      <w:r>
        <w:rPr>
          <w:rFonts w:ascii="Times New Roman" w:hAnsi="Times New Roman"/>
          <w:sz w:val="24"/>
          <w:szCs w:val="24"/>
          <w:lang w:val="pt-BR"/>
        </w:rPr>
        <w:t xml:space="preserve"> (vaquejada)</w:t>
      </w:r>
      <w:r w:rsidRPr="002150BA">
        <w:rPr>
          <w:rFonts w:ascii="Times New Roman" w:hAnsi="Times New Roman"/>
          <w:sz w:val="24"/>
          <w:szCs w:val="24"/>
          <w:lang w:val="pt-BR"/>
        </w:rPr>
        <w:t>.</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 xml:space="preserve">b) Será de responsabilidade da Prefeitura Municipal de Coração de Jesus o fornecimento de ambulância e Limpeza externa do recinto da Festa. </w:t>
      </w:r>
    </w:p>
    <w:p w:rsidR="00644F86" w:rsidRPr="002150BA" w:rsidRDefault="00644F86" w:rsidP="00644F86">
      <w:pPr>
        <w:jc w:val="both"/>
        <w:rPr>
          <w:rFonts w:ascii="Times New Roman" w:hAnsi="Times New Roman"/>
          <w:sz w:val="24"/>
          <w:szCs w:val="24"/>
          <w:lang w:val="pt-BR"/>
        </w:rPr>
      </w:pPr>
      <w:r w:rsidRPr="002150BA">
        <w:rPr>
          <w:rFonts w:ascii="Times New Roman" w:hAnsi="Times New Roman"/>
          <w:sz w:val="24"/>
          <w:szCs w:val="24"/>
          <w:lang w:val="pt-BR"/>
        </w:rPr>
        <w:t>c) A empresa licitante vencedora deverá fornecer os laudos e todas as ARTs junto aos órgãos competentes.</w:t>
      </w:r>
    </w:p>
    <w:p w:rsidR="00644F86" w:rsidRPr="00E051CA" w:rsidRDefault="00644F86" w:rsidP="00644F86">
      <w:pPr>
        <w:pBdr>
          <w:top w:val="single" w:sz="4" w:space="0" w:color="auto"/>
          <w:left w:val="single" w:sz="4" w:space="4" w:color="auto"/>
          <w:bottom w:val="single" w:sz="4" w:space="0" w:color="auto"/>
          <w:right w:val="single" w:sz="4" w:space="4" w:color="auto"/>
        </w:pBdr>
        <w:shd w:val="pct20" w:color="000000" w:fill="FFFFFF"/>
        <w:jc w:val="center"/>
        <w:rPr>
          <w:rFonts w:ascii="Times New Roman" w:hAnsi="Times New Roman"/>
          <w:b/>
          <w:color w:val="000000"/>
          <w:sz w:val="24"/>
          <w:szCs w:val="24"/>
          <w:lang w:val="pt-BR"/>
        </w:rPr>
      </w:pPr>
      <w:r>
        <w:rPr>
          <w:rFonts w:ascii="Times New Roman" w:hAnsi="Times New Roman"/>
          <w:b/>
          <w:color w:val="000000"/>
          <w:sz w:val="24"/>
          <w:szCs w:val="24"/>
          <w:lang w:val="pt-BR"/>
        </w:rPr>
        <w:t>FISCALIZAÇÃO</w:t>
      </w:r>
    </w:p>
    <w:p w:rsidR="00644F86" w:rsidRPr="00FF2C2D" w:rsidRDefault="00644F86" w:rsidP="00644F86">
      <w:pPr>
        <w:autoSpaceDE w:val="0"/>
        <w:autoSpaceDN w:val="0"/>
        <w:adjustRightInd w:val="0"/>
        <w:ind w:right="207" w:firstLine="720"/>
        <w:jc w:val="both"/>
        <w:rPr>
          <w:rFonts w:ascii="Times New Roman" w:hAnsi="Times New Roman"/>
          <w:lang w:val="pt-BR"/>
        </w:rPr>
      </w:pPr>
      <w:r w:rsidRPr="00FF2C2D">
        <w:rPr>
          <w:rFonts w:ascii="Times New Roman" w:hAnsi="Times New Roman"/>
          <w:sz w:val="24"/>
          <w:szCs w:val="24"/>
          <w:lang w:val="pt-BR"/>
        </w:rPr>
        <w:lastRenderedPageBreak/>
        <w:t>A fiscalização dos serviços ficará a cargo da Secretaria Municipal de Cultura ou de quem esta determinar. A existência da fiscalização não eximirá a ADJUDICATÁRIA de nenhuma responsabilidade pela execução do Contrato nos aspectos de qualidade e segurança.</w:t>
      </w:r>
    </w:p>
    <w:p w:rsidR="00E051CA" w:rsidRDefault="00E051C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FF2C2D" w:rsidRDefault="00FF2C2D"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6F14DC" w:rsidRDefault="006F14DC"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2658A" w:rsidRDefault="00A2658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2658A" w:rsidRDefault="00A2658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2658A" w:rsidRDefault="00A2658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AB3AAA" w:rsidRDefault="00AB3AAA" w:rsidP="00D67E87">
      <w:pPr>
        <w:tabs>
          <w:tab w:val="left" w:pos="9356"/>
          <w:tab w:val="left" w:pos="9781"/>
        </w:tabs>
        <w:autoSpaceDE w:val="0"/>
        <w:autoSpaceDN w:val="0"/>
        <w:adjustRightInd w:val="0"/>
        <w:spacing w:after="0" w:line="360" w:lineRule="auto"/>
        <w:ind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CREDENCIAMENTO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Por este instrumento particular de Procuração, a (Razão Social da empresa), com sede (endereço completo da matriz), inscrita no CNPJ sob o n° ............................ e Inscrição Estadual sob o n° ..........................., representada neste ato por seu(s) (qualificação(ões) d(os) outragante(s)) Sr(a) ......................................., portador(a) da Cédula de Identidade RG n°........................ e CPF n° ......................,nomeia(m) e constitui(em) seu bastante procurador(a) o(a) Sr(a) ....................................., portador(a) da cédula de Identidade RG n° ......................... e CPF n° ........................, a quem confere(irmos) amplos poderes para representar a (razão Social da Empresa) perante à PREFEITURA MUNICIPAL DE CORAÇÃO DE JESUS/MG, </w:t>
      </w:r>
      <w:r w:rsidRPr="00166407">
        <w:rPr>
          <w:rFonts w:ascii="Arial" w:hAnsi="Arial" w:cs="Arial"/>
          <w:b/>
          <w:lang w:val="pt-BR"/>
        </w:rPr>
        <w:t>no que se referir ao presente PREGÃO PRESENCIAL n° ___/___</w:t>
      </w:r>
      <w:r w:rsidRPr="00166407">
        <w:rPr>
          <w:rFonts w:ascii="Arial" w:hAnsi="Arial" w:cs="Arial"/>
          <w:lang w:val="pt-BR"/>
        </w:rPr>
        <w:t xml:space="preserve">, com poderes para tomar qualquer decisão durante todas as fase do </w:t>
      </w:r>
      <w:r w:rsidRPr="00166407">
        <w:rPr>
          <w:rFonts w:ascii="Arial" w:hAnsi="Arial" w:cs="Arial"/>
          <w:b/>
          <w:lang w:val="pt-BR"/>
        </w:rPr>
        <w:t>PREGÃO</w:t>
      </w:r>
      <w:r w:rsidRPr="00166407">
        <w:rPr>
          <w:rFonts w:ascii="Arial" w:hAnsi="Arial" w:cs="Arial"/>
          <w:lang w:val="pt-BR"/>
        </w:rPr>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277B7F">
        <w:rPr>
          <w:rFonts w:ascii="Arial" w:hAnsi="Arial" w:cs="Arial"/>
          <w:lang w:val="pt-BR"/>
        </w:rPr>
        <w:t>esclarecimentos solicitados pelo PREGOEIRO</w:t>
      </w:r>
      <w:r w:rsidRPr="00166407">
        <w:rPr>
          <w:rFonts w:ascii="Arial" w:hAnsi="Arial" w:cs="Arial"/>
          <w:lang w:val="pt-BR"/>
        </w:rPr>
        <w:t>, enfim, praticar todos os demais atos pertinentes ao certame, em nome da Outorgante.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BD5150" w:rsidRPr="00277B7F" w:rsidRDefault="004458E9" w:rsidP="00277B7F">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(firma reconhecida como pessoa jurídica)</w:t>
      </w: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BD5150" w:rsidRDefault="00BD5150" w:rsidP="00277B7F">
      <w:pPr>
        <w:tabs>
          <w:tab w:val="left" w:pos="9356"/>
          <w:tab w:val="left" w:pos="9781"/>
        </w:tabs>
        <w:autoSpaceDE w:val="0"/>
        <w:autoSpaceDN w:val="0"/>
        <w:adjustRightInd w:val="0"/>
        <w:spacing w:after="0" w:line="360" w:lineRule="auto"/>
        <w:ind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III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REFERENTE À HABILITAÇÃO (EM ATENDIMENTO AO INCISO</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VII DO ART. 4º DA LEI Nº 10.520/2002)</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 inscrita no CNPJ sob o nº_______________________, sediada __________________________, </w:t>
      </w:r>
      <w:r w:rsidRPr="00166407">
        <w:rPr>
          <w:rFonts w:ascii="Arial" w:hAnsi="Arial" w:cs="Arial"/>
          <w:b/>
          <w:bCs/>
          <w:lang w:val="pt-BR"/>
        </w:rPr>
        <w:t>DECLARA</w:t>
      </w:r>
      <w:r w:rsidRPr="00166407">
        <w:rPr>
          <w:rFonts w:ascii="Arial" w:hAnsi="Arial" w:cs="Arial"/>
          <w:lang w:val="pt-BR"/>
        </w:rPr>
        <w:t xml:space="preserve">, que </w:t>
      </w:r>
      <w:r w:rsidRPr="00166407">
        <w:rPr>
          <w:rFonts w:ascii="Arial" w:hAnsi="Arial" w:cs="Arial"/>
          <w:b/>
          <w:bCs/>
          <w:lang w:val="pt-BR"/>
        </w:rPr>
        <w:t>cumpre plenamente os requisitos exigidos para sua habilitação</w:t>
      </w:r>
      <w:r w:rsidRPr="00166407">
        <w:rPr>
          <w:rFonts w:ascii="Arial" w:hAnsi="Arial" w:cs="Arial"/>
          <w:lang w:val="pt-BR"/>
        </w:rPr>
        <w:t xml:space="preserve">, conforme prescreve o inciso VII, do artigo 4º, da Lei 10.520, de 17 de julho de 2002, referente ao </w:t>
      </w:r>
      <w:r w:rsidR="00131FA6">
        <w:rPr>
          <w:rFonts w:ascii="Arial" w:hAnsi="Arial" w:cs="Arial"/>
          <w:b/>
          <w:bCs/>
          <w:lang w:val="pt-BR"/>
        </w:rPr>
        <w:t>PREGÃO PRESENCIAL Nº 017</w:t>
      </w:r>
      <w:r w:rsidRPr="00166407">
        <w:rPr>
          <w:rFonts w:ascii="Arial" w:hAnsi="Arial" w:cs="Arial"/>
          <w:b/>
          <w:bCs/>
          <w:lang w:val="pt-BR"/>
        </w:rPr>
        <w:t>/</w:t>
      </w:r>
      <w:r w:rsidR="00EE5A31">
        <w:rPr>
          <w:rFonts w:ascii="Arial" w:hAnsi="Arial" w:cs="Arial"/>
          <w:b/>
          <w:bCs/>
          <w:lang w:val="pt-BR"/>
        </w:rPr>
        <w:t>2022</w:t>
      </w:r>
      <w:r w:rsidRPr="00166407">
        <w:rPr>
          <w:rFonts w:ascii="Arial" w:hAnsi="Arial" w:cs="Arial"/>
          <w:lang w:val="pt-BR"/>
        </w:rPr>
        <w:t>, estando ciente das penalidades aplicáveis nos casos de descumprimento.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ESTE DOCUMENTO, TAMBÉM, DEVERÁ SER ENTREGUE NO ATO DO CREDENCIAMENTO, OU SEJA, FORA DOS ENVELOPES.</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IV</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MICROEMPRESA OU EMPRESA DE PEQUENO PORTE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r w:rsidRPr="00166407">
        <w:rPr>
          <w:rFonts w:ascii="Arial" w:hAnsi="Arial" w:cs="Arial"/>
          <w:b/>
          <w:bCs/>
          <w:lang w:val="pt-BR"/>
        </w:rPr>
        <w:t xml:space="preserve">DECLARO, </w:t>
      </w:r>
      <w:r w:rsidRPr="00166407">
        <w:rPr>
          <w:rFonts w:ascii="Arial" w:hAnsi="Arial" w:cs="Arial"/>
          <w:bCs/>
          <w:lang w:val="pt-BR"/>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w:t>
      </w:r>
      <w:r w:rsidR="00131FA6">
        <w:rPr>
          <w:rFonts w:ascii="Arial" w:hAnsi="Arial" w:cs="Arial"/>
          <w:bCs/>
          <w:lang w:val="pt-BR"/>
        </w:rPr>
        <w:t>017/</w:t>
      </w:r>
      <w:r w:rsidR="00EE5A31">
        <w:rPr>
          <w:rFonts w:ascii="Arial" w:hAnsi="Arial" w:cs="Arial"/>
          <w:bCs/>
          <w:lang w:val="pt-BR"/>
        </w:rPr>
        <w:t>2022</w:t>
      </w:r>
      <w:r w:rsidRPr="00166407">
        <w:rPr>
          <w:rFonts w:ascii="Arial" w:hAnsi="Arial" w:cs="Arial"/>
          <w:bCs/>
          <w:lang w:val="pt-BR"/>
        </w:rPr>
        <w:t>, realizado pela Prefeitura Municipal de Coração de Jesus – MG.</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Local e data</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________________________</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center"/>
        <w:rPr>
          <w:rFonts w:ascii="Arial" w:hAnsi="Arial" w:cs="Arial"/>
          <w:bCs/>
          <w:lang w:val="pt-BR"/>
        </w:rPr>
      </w:pPr>
      <w:r w:rsidRPr="00166407">
        <w:rPr>
          <w:rFonts w:ascii="Arial" w:hAnsi="Arial" w:cs="Arial"/>
          <w:bCs/>
          <w:lang w:val="pt-BR"/>
        </w:rPr>
        <w:t>Assinatura do representante</w:t>
      </w:r>
    </w:p>
    <w:p w:rsidR="004458E9" w:rsidRPr="00166407" w:rsidRDefault="004458E9" w:rsidP="00166407">
      <w:pPr>
        <w:keepNext/>
        <w:widowControl w:val="0"/>
        <w:tabs>
          <w:tab w:val="left" w:pos="9356"/>
          <w:tab w:val="left" w:pos="9781"/>
        </w:tabs>
        <w:autoSpaceDE w:val="0"/>
        <w:autoSpaceDN w:val="0"/>
        <w:adjustRightInd w:val="0"/>
        <w:spacing w:after="0" w:line="360" w:lineRule="auto"/>
        <w:ind w:left="-142" w:right="-166"/>
        <w:jc w:val="both"/>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277B7F" w:rsidRPr="00166407" w:rsidRDefault="00277B7F"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ANEXO V</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 xml:space="preserve">DECLARAÇÃO </w:t>
      </w:r>
      <w:smartTag w:uri="urn:schemas-microsoft-com:office:smarttags" w:element="PersonName">
        <w:smartTagPr>
          <w:attr w:name="ProductID" w:val="EM ATENDIMENTO AO ART."/>
        </w:smartTagPr>
        <w:r w:rsidRPr="00166407">
          <w:rPr>
            <w:rFonts w:ascii="Arial" w:hAnsi="Arial" w:cs="Arial"/>
            <w:b/>
            <w:bCs/>
            <w:lang w:val="pt-BR"/>
          </w:rPr>
          <w:t>EM ATENDIMENTO AO ART.</w:t>
        </w:r>
      </w:smartTag>
      <w:r w:rsidRPr="00166407">
        <w:rPr>
          <w:rFonts w:ascii="Arial" w:hAnsi="Arial" w:cs="Arial"/>
          <w:b/>
          <w:bCs/>
          <w:lang w:val="pt-BR"/>
        </w:rPr>
        <w:t xml:space="preserve"> 27, INCISO V, DA LEI Nº 8.666/93 E ART. 7º, INCISO XXXIII, DA CF.</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166407">
        <w:rPr>
          <w:rFonts w:ascii="Arial" w:hAnsi="Arial" w:cs="Arial"/>
          <w:b/>
          <w:bCs/>
          <w:lang w:val="pt-BR"/>
        </w:rPr>
        <w:t xml:space="preserve">DECLARA </w:t>
      </w:r>
      <w:r w:rsidRPr="00166407">
        <w:rPr>
          <w:rFonts w:ascii="Arial" w:hAnsi="Arial" w:cs="Arial"/>
          <w:lang w:val="pt-BR"/>
        </w:rPr>
        <w:t xml:space="preserve">para fins do disposto no inciso V, do art. 27, da Lei 8.666/93, acrescido pela Lei 9.854/99, que </w:t>
      </w:r>
      <w:r w:rsidRPr="00166407">
        <w:rPr>
          <w:rFonts w:ascii="Arial" w:hAnsi="Arial" w:cs="Arial"/>
          <w:b/>
          <w:bCs/>
          <w:lang w:val="pt-BR"/>
        </w:rPr>
        <w:t>não emprega menor de 18 (dezoito) anos em trabalho noturno, perigoso ou insalubre, e não emprega menor de 16 (dezesseis)</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xml:space="preserve">*Ressalva: </w:t>
      </w:r>
      <w:r w:rsidRPr="00166407">
        <w:rPr>
          <w:rFonts w:ascii="Arial" w:hAnsi="Arial" w:cs="Arial"/>
          <w:lang w:val="pt-BR"/>
        </w:rPr>
        <w:t xml:space="preserve">emprega menor, a partir de 14 (quatorze) anos, na condição de aprendiz </w:t>
      </w:r>
      <w:r w:rsidRPr="00166407">
        <w:rPr>
          <w:rFonts w:ascii="Arial" w:hAnsi="Arial" w:cs="Arial"/>
          <w:b/>
          <w:bCs/>
          <w:lang w:val="pt-BR"/>
        </w:rPr>
        <w:t>(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do Representante Legal</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OBS.: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ESTA DECLARAÇÃO DEVERÁ ESTAR CONTIDA NO ENVELOPE Nº 2 – DOCUMENTAÇÃO.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 OBSERVAÇÃO: </w:t>
      </w:r>
      <w:smartTag w:uri="urn:schemas-microsoft-com:office:smarttags" w:element="PersonName">
        <w:smartTagPr>
          <w:attr w:name="ProductID" w:val="EM CASO AFIRMATIVO"/>
        </w:smartTagPr>
        <w:r w:rsidRPr="00166407">
          <w:rPr>
            <w:rFonts w:ascii="Arial" w:hAnsi="Arial" w:cs="Arial"/>
            <w:b/>
            <w:bCs/>
            <w:lang w:val="pt-BR"/>
          </w:rPr>
          <w:t>EM CASO AFIRMATIVO</w:t>
        </w:r>
      </w:smartTag>
      <w:r w:rsidRPr="00166407">
        <w:rPr>
          <w:rFonts w:ascii="Arial" w:hAnsi="Arial" w:cs="Arial"/>
          <w:b/>
          <w:bCs/>
          <w:lang w:val="pt-BR"/>
        </w:rPr>
        <w:t>, ASSINALAR A RESSALVA ACIMA.</w:t>
      </w: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lastRenderedPageBreak/>
        <w:t>ANEXO VI</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w:t>
      </w:r>
      <w:r w:rsidRPr="00166407">
        <w:rPr>
          <w:rFonts w:ascii="Arial" w:hAnsi="Arial" w:cs="Arial"/>
          <w:b/>
          <w:bCs/>
          <w:i/>
          <w:iCs/>
          <w:lang w:val="pt-BR"/>
        </w:rPr>
        <w:t>MODELO</w:t>
      </w:r>
      <w:r w:rsidRPr="00166407">
        <w:rPr>
          <w:rFonts w:ascii="Arial" w:hAnsi="Arial" w:cs="Arial"/>
          <w:b/>
          <w:bCs/>
          <w:lang w:val="pt-BR"/>
        </w:rPr>
        <w:t xml:space="preserve">) </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lang w:val="pt-BR"/>
        </w:rPr>
      </w:pPr>
      <w:r w:rsidRPr="00166407">
        <w:rPr>
          <w:rFonts w:ascii="Arial" w:hAnsi="Arial" w:cs="Arial"/>
          <w:b/>
          <w:bCs/>
          <w:lang w:val="pt-BR"/>
        </w:rPr>
        <w:t>DECLARAÇÃO DE CUMPRIMENTO DO ARTIGO 30, III DA LEI Nº 8.666/93</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r w:rsidRPr="00166407">
        <w:rPr>
          <w:rFonts w:ascii="Arial" w:hAnsi="Arial" w:cs="Arial"/>
          <w:i/>
          <w:iCs/>
          <w:lang w:val="pt-BR"/>
        </w:rPr>
        <w:t>(em papel timbrado da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i/>
          <w:iCs/>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166407">
        <w:rPr>
          <w:rFonts w:ascii="Arial" w:hAnsi="Arial" w:cs="Arial"/>
          <w:b/>
          <w:bCs/>
          <w:lang w:val="pt-BR"/>
        </w:rPr>
        <w:t xml:space="preserve">PREGÃO PRESENCIAL Nº </w:t>
      </w:r>
      <w:r w:rsidR="00131FA6">
        <w:rPr>
          <w:rFonts w:ascii="Arial" w:hAnsi="Arial" w:cs="Arial"/>
          <w:b/>
          <w:bCs/>
          <w:lang w:val="pt-BR"/>
        </w:rPr>
        <w:t>017/</w:t>
      </w:r>
      <w:r w:rsidR="00EE5A31">
        <w:rPr>
          <w:rFonts w:ascii="Arial" w:hAnsi="Arial" w:cs="Arial"/>
          <w:b/>
          <w:bCs/>
          <w:lang w:val="pt-BR"/>
        </w:rPr>
        <w:t>2022</w:t>
      </w:r>
      <w:r w:rsidR="00A2658A">
        <w:rPr>
          <w:rFonts w:ascii="Arial" w:hAnsi="Arial" w:cs="Arial"/>
          <w:b/>
          <w:bCs/>
          <w:lang w:val="pt-BR"/>
        </w:rPr>
        <w:t xml:space="preserve"> </w:t>
      </w:r>
      <w:r w:rsidRPr="00166407">
        <w:rPr>
          <w:rFonts w:ascii="Arial" w:hAnsi="Arial" w:cs="Arial"/>
          <w:lang w:val="pt-BR"/>
        </w:rPr>
        <w:t>da PREFEITURA MUNICIPAL DE CORAÇÃO DE JESUS/MG que: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os documentos que compõem o Edital foram colocados à disposição e tomamos conhecimento de todas as informações, condições locais e grau de dificuldade dos serviços a serem executados;</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não nos encontramos declarada inidônea para licitar ou contratar com órgãos da Administração Pública Federal, Estadual, Municipal e do Distrito Federal;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inexiste fato superveniente impeditivo de habilitação.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rPr>
          <w:rFonts w:ascii="Arial" w:hAnsi="Arial" w:cs="Arial"/>
          <w:b/>
          <w:bCs/>
          <w:lang w:val="pt-BR"/>
        </w:rPr>
      </w:pPr>
      <w:r w:rsidRPr="00166407">
        <w:rPr>
          <w:rFonts w:ascii="Arial" w:hAnsi="Arial" w:cs="Arial"/>
          <w:b/>
          <w:bCs/>
          <w:lang w:val="pt-BR"/>
        </w:rPr>
        <w:t>OBS:</w:t>
      </w:r>
    </w:p>
    <w:p w:rsidR="00F979B0" w:rsidRPr="00166407" w:rsidRDefault="00F979B0" w:rsidP="00166407">
      <w:pPr>
        <w:tabs>
          <w:tab w:val="left" w:pos="9356"/>
          <w:tab w:val="left" w:pos="9781"/>
        </w:tabs>
        <w:autoSpaceDE w:val="0"/>
        <w:autoSpaceDN w:val="0"/>
        <w:adjustRightInd w:val="0"/>
        <w:spacing w:after="0" w:line="360" w:lineRule="auto"/>
        <w:ind w:left="-142" w:right="-166"/>
        <w:jc w:val="both"/>
        <w:rPr>
          <w:rFonts w:ascii="Arial" w:hAnsi="Arial" w:cs="Arial"/>
          <w:b/>
          <w:bCs/>
          <w:lang w:val="pt-BR"/>
        </w:rPr>
      </w:pPr>
      <w:r w:rsidRPr="00166407">
        <w:rPr>
          <w:rFonts w:ascii="Arial" w:hAnsi="Arial" w:cs="Arial"/>
          <w:b/>
          <w:bCs/>
          <w:lang w:val="pt-BR"/>
        </w:rPr>
        <w:t xml:space="preserve">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166407">
            <w:rPr>
              <w:rFonts w:ascii="Arial" w:hAnsi="Arial" w:cs="Arial"/>
              <w:b/>
              <w:bCs/>
              <w:lang w:val="pt-BR"/>
            </w:rPr>
            <w:t>EM PAPEL TIMBRADO</w:t>
          </w:r>
        </w:smartTag>
        <w:r w:rsidRPr="00166407">
          <w:rPr>
            <w:rFonts w:ascii="Arial" w:hAnsi="Arial" w:cs="Arial"/>
            <w:b/>
            <w:bCs/>
            <w:lang w:val="pt-BR"/>
          </w:rPr>
          <w:t xml:space="preserve"> DA</w:t>
        </w:r>
      </w:smartTag>
      <w:r w:rsidRPr="00166407">
        <w:rPr>
          <w:rFonts w:ascii="Arial" w:hAnsi="Arial" w:cs="Arial"/>
          <w:b/>
          <w:bCs/>
          <w:lang w:val="pt-BR"/>
        </w:rPr>
        <w:t xml:space="preserve"> EMPRESA;</w:t>
      </w:r>
    </w:p>
    <w:p w:rsidR="00277B7F" w:rsidRDefault="00F979B0" w:rsidP="0099470F">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b/>
          <w:bCs/>
          <w:lang w:val="pt-BR"/>
        </w:rPr>
        <w:t>- ESTA DECLARAÇÃO DEVERÁ ESTAR CONTIDA NO ENVELOPE Nº 2 – DOCUMENTAÇÃO</w:t>
      </w:r>
      <w:r w:rsidRPr="00166407">
        <w:rPr>
          <w:rFonts w:ascii="Arial" w:hAnsi="Arial" w:cs="Arial"/>
          <w:lang w:val="pt-BR"/>
        </w:rPr>
        <w:t>.</w:t>
      </w:r>
    </w:p>
    <w:p w:rsidR="004458E9" w:rsidRPr="00166407" w:rsidRDefault="00DD165E"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Pr>
          <w:rFonts w:ascii="Arial" w:hAnsi="Arial" w:cs="Arial"/>
          <w:b/>
          <w:lang w:val="pt-BR"/>
        </w:rPr>
        <w:lastRenderedPageBreak/>
        <w:t>ANEXO VII</w:t>
      </w:r>
    </w:p>
    <w:p w:rsidR="004458E9" w:rsidRPr="00D67E8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i/>
          <w:lang w:val="pt-BR"/>
        </w:rPr>
      </w:pPr>
      <w:r w:rsidRPr="00D67E87">
        <w:rPr>
          <w:rFonts w:ascii="Arial" w:hAnsi="Arial" w:cs="Arial"/>
          <w:b/>
          <w:i/>
          <w:lang w:val="pt-BR"/>
        </w:rPr>
        <w:t>PROPOSTA DE PREÇOS</w:t>
      </w:r>
    </w:p>
    <w:p w:rsidR="004458E9" w:rsidRPr="00D67E87" w:rsidRDefault="004458E9" w:rsidP="00166407">
      <w:pPr>
        <w:tabs>
          <w:tab w:val="left" w:pos="9356"/>
          <w:tab w:val="left" w:pos="9781"/>
        </w:tabs>
        <w:spacing w:after="0" w:line="360" w:lineRule="auto"/>
        <w:ind w:left="-142" w:right="-166"/>
        <w:jc w:val="center"/>
        <w:rPr>
          <w:rFonts w:ascii="Arial" w:hAnsi="Arial" w:cs="Arial"/>
          <w:b/>
          <w:i/>
          <w:lang w:val="pt-BR"/>
        </w:rPr>
      </w:pPr>
      <w:r w:rsidRPr="00D67E87">
        <w:rPr>
          <w:rFonts w:ascii="Arial" w:hAnsi="Arial" w:cs="Arial"/>
          <w:b/>
          <w:i/>
          <w:lang w:val="pt-BR"/>
        </w:rPr>
        <w:t>(MODELO)</w:t>
      </w:r>
    </w:p>
    <w:p w:rsidR="009F789E" w:rsidRPr="00D67E87" w:rsidRDefault="009F789E" w:rsidP="00166407">
      <w:pPr>
        <w:tabs>
          <w:tab w:val="left" w:pos="9356"/>
          <w:tab w:val="left" w:pos="9781"/>
        </w:tabs>
        <w:spacing w:after="0" w:line="360" w:lineRule="auto"/>
        <w:ind w:left="-142" w:right="-166"/>
        <w:jc w:val="center"/>
        <w:rPr>
          <w:rFonts w:ascii="Arial" w:hAnsi="Arial" w:cs="Arial"/>
          <w:b/>
          <w:i/>
          <w:lang w:val="pt-BR"/>
        </w:rPr>
      </w:pP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ÀPREFEITURA MUNICIPAL DE CORAÇÃO DE JESUS</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r w:rsidRPr="00D67E87">
        <w:rPr>
          <w:rFonts w:ascii="Arial" w:hAnsi="Arial" w:cs="Arial"/>
          <w:i/>
          <w:lang w:val="pt-BR"/>
        </w:rPr>
        <w:t>Praça Dr. Samuel Barreto, s/n - Centro - 39.340-000</w:t>
      </w:r>
    </w:p>
    <w:p w:rsidR="009A6805" w:rsidRPr="00D67E87" w:rsidRDefault="009A6805" w:rsidP="00166407">
      <w:pPr>
        <w:tabs>
          <w:tab w:val="left" w:pos="9356"/>
          <w:tab w:val="left" w:pos="9781"/>
        </w:tabs>
        <w:spacing w:after="0" w:line="360" w:lineRule="auto"/>
        <w:ind w:left="-142" w:right="-166"/>
        <w:jc w:val="both"/>
        <w:rPr>
          <w:rFonts w:ascii="Arial" w:hAnsi="Arial" w:cs="Arial"/>
          <w:i/>
          <w:u w:val="single"/>
          <w:lang w:val="pt-BR"/>
        </w:rPr>
      </w:pPr>
      <w:r w:rsidRPr="00D67E87">
        <w:rPr>
          <w:rFonts w:ascii="Arial" w:hAnsi="Arial" w:cs="Arial"/>
          <w:i/>
          <w:u w:val="single"/>
          <w:lang w:val="pt-BR"/>
        </w:rPr>
        <w:t>Coração de Jesus - MG.</w:t>
      </w:r>
    </w:p>
    <w:p w:rsidR="009A6805" w:rsidRPr="00D67E87" w:rsidRDefault="009A6805" w:rsidP="00166407">
      <w:pPr>
        <w:tabs>
          <w:tab w:val="left" w:pos="9356"/>
          <w:tab w:val="left" w:pos="9781"/>
        </w:tabs>
        <w:spacing w:after="0" w:line="360" w:lineRule="auto"/>
        <w:ind w:left="-142" w:right="-166"/>
        <w:jc w:val="both"/>
        <w:rPr>
          <w:rFonts w:ascii="Arial" w:hAnsi="Arial" w:cs="Arial"/>
          <w:i/>
          <w:lang w:val="pt-BR"/>
        </w:rPr>
      </w:pPr>
    </w:p>
    <w:p w:rsidR="009A6805" w:rsidRPr="00D67E87" w:rsidRDefault="009A6805" w:rsidP="00166407">
      <w:pPr>
        <w:tabs>
          <w:tab w:val="left" w:pos="9356"/>
          <w:tab w:val="left" w:pos="9781"/>
        </w:tabs>
        <w:spacing w:after="0" w:line="360" w:lineRule="auto"/>
        <w:ind w:left="-142" w:right="-166"/>
        <w:rPr>
          <w:rFonts w:ascii="Arial" w:hAnsi="Arial" w:cs="Arial"/>
          <w:b/>
          <w:i/>
          <w:lang w:val="pt-BR"/>
        </w:rPr>
      </w:pPr>
      <w:r w:rsidRPr="00D67E87">
        <w:rPr>
          <w:rFonts w:ascii="Arial" w:hAnsi="Arial" w:cs="Arial"/>
          <w:b/>
          <w:i/>
          <w:lang w:val="pt-BR"/>
        </w:rPr>
        <w:t xml:space="preserve">Ref.: Pregão Presencial nº. </w:t>
      </w:r>
      <w:r w:rsidR="00131FA6">
        <w:rPr>
          <w:rFonts w:ascii="Arial" w:hAnsi="Arial" w:cs="Arial"/>
          <w:b/>
          <w:i/>
          <w:lang w:val="pt-BR"/>
        </w:rPr>
        <w:t>017/</w:t>
      </w:r>
      <w:r w:rsidR="00EE5A31">
        <w:rPr>
          <w:rFonts w:ascii="Arial" w:hAnsi="Arial" w:cs="Arial"/>
          <w:b/>
          <w:i/>
          <w:lang w:val="pt-BR"/>
        </w:rPr>
        <w:t>2022</w:t>
      </w:r>
    </w:p>
    <w:p w:rsidR="0099470F" w:rsidRPr="0099470F" w:rsidRDefault="00166407" w:rsidP="0099470F">
      <w:pPr>
        <w:spacing w:line="360" w:lineRule="auto"/>
        <w:ind w:left="-142"/>
        <w:jc w:val="both"/>
        <w:rPr>
          <w:rFonts w:ascii="Times New Roman" w:hAnsi="Times New Roman"/>
          <w:b/>
          <w:sz w:val="24"/>
          <w:szCs w:val="24"/>
          <w:lang w:val="pt-BR"/>
        </w:rPr>
      </w:pPr>
      <w:r w:rsidRPr="005A2D5F">
        <w:rPr>
          <w:rFonts w:ascii="Times New Roman" w:hAnsi="Times New Roman"/>
          <w:b/>
          <w:bCs/>
          <w:sz w:val="24"/>
          <w:szCs w:val="24"/>
          <w:lang w:val="pt-BR"/>
        </w:rPr>
        <w:t>OBJETO:</w:t>
      </w:r>
      <w:r w:rsidR="00D32EA6">
        <w:rPr>
          <w:rFonts w:ascii="Times New Roman" w:hAnsi="Times New Roman"/>
          <w:b/>
          <w:bCs/>
          <w:sz w:val="24"/>
          <w:szCs w:val="24"/>
          <w:lang w:val="pt-BR"/>
        </w:rPr>
        <w:t xml:space="preserve"> </w:t>
      </w:r>
      <w:r w:rsidR="00D32EA6" w:rsidRPr="00D32EA6">
        <w:rPr>
          <w:rFonts w:ascii="Times New Roman" w:hAnsi="Times New Roman"/>
          <w:b/>
          <w:color w:val="000000"/>
          <w:sz w:val="24"/>
          <w:szCs w:val="24"/>
          <w:lang w:val="pt-BR"/>
        </w:rPr>
        <w:t>REFERENTE E A CONTRATAÇÃO DE EMPRESA ESPECIALIZADA PARA ORGANIZAR, REALIZAR E EXECUTAR A XXXV VAQUEJADA NACIONAL DE CORAÇÃO DE JESUS, QUE SERÁ REALIZADA NO PERIODO DE 09, 10, 11 E 12 DE JUNHO DE 2022.</w:t>
      </w:r>
    </w:p>
    <w:p w:rsidR="009A6805" w:rsidRDefault="009A6805" w:rsidP="0099470F">
      <w:pPr>
        <w:spacing w:line="360" w:lineRule="auto"/>
        <w:ind w:left="-142"/>
        <w:jc w:val="both"/>
        <w:rPr>
          <w:rFonts w:ascii="Arial" w:hAnsi="Arial" w:cs="Arial"/>
          <w:lang w:val="pt-BR"/>
        </w:rPr>
      </w:pPr>
      <w:r w:rsidRPr="00166407">
        <w:rPr>
          <w:rFonts w:ascii="Arial" w:hAnsi="Arial" w:cs="Arial"/>
          <w:lang w:val="pt-BR"/>
        </w:rPr>
        <w:t xml:space="preserve">Apresentamos e submetemos à apreciação de V. Sa. nossa proposta de preços relativa à licitação em epígrafe, assumindo a inteira responsabilidade por qualquer erro ou omissão que venha a ser verificada na sua preparação.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900"/>
        <w:gridCol w:w="828"/>
        <w:gridCol w:w="4500"/>
        <w:gridCol w:w="1440"/>
        <w:gridCol w:w="1573"/>
      </w:tblGrid>
      <w:tr w:rsidR="00131FA6" w:rsidRPr="002150BA" w:rsidTr="00131FA6">
        <w:trPr>
          <w:trHeight w:val="472"/>
        </w:trPr>
        <w:tc>
          <w:tcPr>
            <w:tcW w:w="824" w:type="dxa"/>
          </w:tcPr>
          <w:p w:rsidR="00131FA6" w:rsidRPr="002150BA" w:rsidRDefault="00131FA6" w:rsidP="00131FA6">
            <w:pPr>
              <w:tabs>
                <w:tab w:val="left" w:pos="864"/>
              </w:tabs>
              <w:ind w:left="-142" w:right="6"/>
              <w:jc w:val="center"/>
              <w:rPr>
                <w:rFonts w:ascii="Times New Roman" w:hAnsi="Times New Roman"/>
                <w:sz w:val="24"/>
                <w:szCs w:val="24"/>
              </w:rPr>
            </w:pPr>
            <w:r w:rsidRPr="002150BA">
              <w:rPr>
                <w:rFonts w:ascii="Times New Roman" w:hAnsi="Times New Roman"/>
                <w:b/>
                <w:bCs/>
                <w:sz w:val="24"/>
                <w:szCs w:val="24"/>
              </w:rPr>
              <w:t>ITEM</w:t>
            </w:r>
          </w:p>
        </w:tc>
        <w:tc>
          <w:tcPr>
            <w:tcW w:w="900" w:type="dxa"/>
          </w:tcPr>
          <w:p w:rsidR="00131FA6" w:rsidRPr="002150BA" w:rsidRDefault="00131FA6" w:rsidP="00131FA6">
            <w:pPr>
              <w:ind w:left="-142" w:right="-86"/>
              <w:jc w:val="center"/>
              <w:rPr>
                <w:rFonts w:ascii="Times New Roman" w:hAnsi="Times New Roman"/>
                <w:sz w:val="24"/>
                <w:szCs w:val="24"/>
              </w:rPr>
            </w:pPr>
            <w:r w:rsidRPr="002150BA">
              <w:rPr>
                <w:rFonts w:ascii="Times New Roman" w:hAnsi="Times New Roman"/>
                <w:b/>
                <w:bCs/>
                <w:sz w:val="24"/>
                <w:szCs w:val="24"/>
              </w:rPr>
              <w:t>QTD</w:t>
            </w:r>
          </w:p>
        </w:tc>
        <w:tc>
          <w:tcPr>
            <w:tcW w:w="828" w:type="dxa"/>
          </w:tcPr>
          <w:p w:rsidR="00131FA6" w:rsidRPr="002150BA" w:rsidRDefault="00131FA6" w:rsidP="00131FA6">
            <w:pPr>
              <w:ind w:left="-142" w:right="-36"/>
              <w:jc w:val="center"/>
              <w:rPr>
                <w:rFonts w:ascii="Times New Roman" w:hAnsi="Times New Roman"/>
                <w:sz w:val="24"/>
                <w:szCs w:val="24"/>
              </w:rPr>
            </w:pPr>
            <w:r w:rsidRPr="002150BA">
              <w:rPr>
                <w:rFonts w:ascii="Times New Roman" w:hAnsi="Times New Roman"/>
                <w:b/>
                <w:bCs/>
                <w:sz w:val="24"/>
                <w:szCs w:val="24"/>
              </w:rPr>
              <w:t>UNID</w:t>
            </w:r>
          </w:p>
        </w:tc>
        <w:tc>
          <w:tcPr>
            <w:tcW w:w="4500" w:type="dxa"/>
          </w:tcPr>
          <w:p w:rsidR="00131FA6" w:rsidRPr="002150BA" w:rsidRDefault="00131FA6" w:rsidP="00131FA6">
            <w:pPr>
              <w:ind w:left="-142"/>
              <w:jc w:val="center"/>
              <w:rPr>
                <w:rFonts w:ascii="Times New Roman" w:hAnsi="Times New Roman"/>
                <w:sz w:val="24"/>
                <w:szCs w:val="24"/>
              </w:rPr>
            </w:pPr>
            <w:r w:rsidRPr="002150BA">
              <w:rPr>
                <w:rFonts w:ascii="Times New Roman" w:hAnsi="Times New Roman"/>
                <w:b/>
                <w:bCs/>
                <w:sz w:val="24"/>
                <w:szCs w:val="24"/>
              </w:rPr>
              <w:t>ESPECIFICAÇÃO</w:t>
            </w:r>
          </w:p>
        </w:tc>
        <w:tc>
          <w:tcPr>
            <w:tcW w:w="1440" w:type="dxa"/>
          </w:tcPr>
          <w:p w:rsidR="00131FA6" w:rsidRPr="002150BA" w:rsidRDefault="00131FA6" w:rsidP="00131FA6">
            <w:pPr>
              <w:ind w:left="-142" w:right="-50"/>
              <w:jc w:val="center"/>
              <w:rPr>
                <w:rFonts w:ascii="Times New Roman" w:hAnsi="Times New Roman"/>
                <w:sz w:val="24"/>
                <w:szCs w:val="24"/>
              </w:rPr>
            </w:pPr>
            <w:r w:rsidRPr="002150BA">
              <w:rPr>
                <w:rFonts w:ascii="Times New Roman" w:hAnsi="Times New Roman"/>
                <w:b/>
                <w:bCs/>
                <w:sz w:val="24"/>
                <w:szCs w:val="24"/>
              </w:rPr>
              <w:t>VLR UNITÁRI</w:t>
            </w:r>
          </w:p>
        </w:tc>
        <w:tc>
          <w:tcPr>
            <w:tcW w:w="1573" w:type="dxa"/>
          </w:tcPr>
          <w:p w:rsidR="00131FA6" w:rsidRPr="002150BA" w:rsidRDefault="00131FA6" w:rsidP="00131FA6">
            <w:pPr>
              <w:ind w:left="-142" w:right="-50"/>
              <w:jc w:val="center"/>
              <w:rPr>
                <w:rFonts w:ascii="Times New Roman" w:hAnsi="Times New Roman"/>
                <w:b/>
                <w:bCs/>
                <w:sz w:val="24"/>
                <w:szCs w:val="24"/>
                <w:lang w:val="pt-BR"/>
              </w:rPr>
            </w:pPr>
            <w:r w:rsidRPr="002150BA">
              <w:rPr>
                <w:rFonts w:ascii="Times New Roman" w:hAnsi="Times New Roman"/>
                <w:b/>
                <w:bCs/>
                <w:sz w:val="24"/>
                <w:szCs w:val="24"/>
                <w:lang w:val="pt-BR"/>
              </w:rPr>
              <w:t>VLR TOTAL</w:t>
            </w:r>
          </w:p>
        </w:tc>
      </w:tr>
      <w:tr w:rsidR="00131FA6" w:rsidRPr="002150BA" w:rsidTr="00131FA6">
        <w:trPr>
          <w:trHeight w:val="442"/>
        </w:trPr>
        <w:tc>
          <w:tcPr>
            <w:tcW w:w="824" w:type="dxa"/>
          </w:tcPr>
          <w:p w:rsidR="00131FA6" w:rsidRPr="002150BA" w:rsidRDefault="00131FA6" w:rsidP="00131FA6">
            <w:pPr>
              <w:tabs>
                <w:tab w:val="left" w:pos="188"/>
                <w:tab w:val="center" w:pos="442"/>
                <w:tab w:val="left" w:pos="864"/>
              </w:tabs>
              <w:autoSpaceDE w:val="0"/>
              <w:autoSpaceDN w:val="0"/>
              <w:adjustRightInd w:val="0"/>
              <w:ind w:left="-142" w:right="6"/>
              <w:jc w:val="center"/>
              <w:rPr>
                <w:rFonts w:ascii="Times New Roman" w:hAnsi="Times New Roman"/>
                <w:sz w:val="24"/>
                <w:szCs w:val="24"/>
              </w:rPr>
            </w:pPr>
          </w:p>
        </w:tc>
        <w:tc>
          <w:tcPr>
            <w:tcW w:w="900" w:type="dxa"/>
          </w:tcPr>
          <w:p w:rsidR="00131FA6" w:rsidRPr="002150BA" w:rsidRDefault="00131FA6" w:rsidP="00131FA6">
            <w:pPr>
              <w:autoSpaceDE w:val="0"/>
              <w:autoSpaceDN w:val="0"/>
              <w:adjustRightInd w:val="0"/>
              <w:ind w:left="-142" w:right="-86"/>
              <w:jc w:val="center"/>
              <w:rPr>
                <w:rFonts w:ascii="Times New Roman" w:hAnsi="Times New Roman"/>
                <w:sz w:val="24"/>
                <w:szCs w:val="24"/>
              </w:rPr>
            </w:pPr>
          </w:p>
        </w:tc>
        <w:tc>
          <w:tcPr>
            <w:tcW w:w="828" w:type="dxa"/>
          </w:tcPr>
          <w:p w:rsidR="00131FA6" w:rsidRPr="002150BA" w:rsidRDefault="00131FA6" w:rsidP="00131FA6">
            <w:pPr>
              <w:autoSpaceDE w:val="0"/>
              <w:autoSpaceDN w:val="0"/>
              <w:adjustRightInd w:val="0"/>
              <w:ind w:left="-142" w:right="-36"/>
              <w:jc w:val="center"/>
              <w:rPr>
                <w:rFonts w:ascii="Times New Roman" w:hAnsi="Times New Roman"/>
                <w:sz w:val="24"/>
                <w:szCs w:val="24"/>
              </w:rPr>
            </w:pPr>
          </w:p>
        </w:tc>
        <w:tc>
          <w:tcPr>
            <w:tcW w:w="4500" w:type="dxa"/>
          </w:tcPr>
          <w:p w:rsidR="00131FA6" w:rsidRPr="002150BA" w:rsidRDefault="00131FA6" w:rsidP="00131FA6">
            <w:pPr>
              <w:autoSpaceDE w:val="0"/>
              <w:autoSpaceDN w:val="0"/>
              <w:adjustRightInd w:val="0"/>
              <w:jc w:val="both"/>
              <w:rPr>
                <w:rFonts w:ascii="Times New Roman" w:hAnsi="Times New Roman"/>
                <w:sz w:val="24"/>
                <w:szCs w:val="24"/>
                <w:lang w:val="pt-BR"/>
              </w:rPr>
            </w:pPr>
          </w:p>
        </w:tc>
        <w:tc>
          <w:tcPr>
            <w:tcW w:w="1440" w:type="dxa"/>
          </w:tcPr>
          <w:p w:rsidR="00131FA6" w:rsidRPr="002150BA" w:rsidRDefault="00131FA6" w:rsidP="00131FA6">
            <w:pPr>
              <w:autoSpaceDE w:val="0"/>
              <w:autoSpaceDN w:val="0"/>
              <w:adjustRightInd w:val="0"/>
              <w:ind w:left="-142" w:right="-50"/>
              <w:rPr>
                <w:rFonts w:ascii="Times New Roman" w:hAnsi="Times New Roman"/>
                <w:b/>
                <w:sz w:val="24"/>
                <w:szCs w:val="24"/>
                <w:lang w:val="pt-BR"/>
              </w:rPr>
            </w:pPr>
          </w:p>
        </w:tc>
        <w:tc>
          <w:tcPr>
            <w:tcW w:w="1573" w:type="dxa"/>
          </w:tcPr>
          <w:p w:rsidR="00131FA6" w:rsidRPr="002150BA" w:rsidRDefault="00131FA6" w:rsidP="00131FA6">
            <w:pPr>
              <w:autoSpaceDE w:val="0"/>
              <w:autoSpaceDN w:val="0"/>
              <w:adjustRightInd w:val="0"/>
              <w:ind w:left="-142" w:right="-50"/>
              <w:rPr>
                <w:rFonts w:ascii="Times New Roman" w:hAnsi="Times New Roman"/>
                <w:sz w:val="24"/>
                <w:szCs w:val="24"/>
                <w:lang w:val="pt-BR"/>
              </w:rPr>
            </w:pPr>
          </w:p>
        </w:tc>
      </w:tr>
    </w:tbl>
    <w:p w:rsidR="00131FA6" w:rsidRPr="00166407" w:rsidRDefault="00131FA6" w:rsidP="0099470F">
      <w:pPr>
        <w:spacing w:line="360" w:lineRule="auto"/>
        <w:ind w:left="-142"/>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Default="00261C7F" w:rsidP="00166407">
      <w:pPr>
        <w:tabs>
          <w:tab w:val="left" w:pos="9356"/>
          <w:tab w:val="left" w:pos="9781"/>
        </w:tabs>
        <w:spacing w:after="0" w:line="360" w:lineRule="auto"/>
        <w:ind w:left="-142" w:right="-166"/>
        <w:jc w:val="both"/>
        <w:rPr>
          <w:rFonts w:ascii="Arial" w:hAnsi="Arial" w:cs="Arial"/>
          <w:lang w:val="pt-BR"/>
        </w:rPr>
      </w:pPr>
      <w:r>
        <w:rPr>
          <w:rFonts w:ascii="Arial" w:hAnsi="Arial" w:cs="Arial"/>
          <w:lang w:val="pt-BR"/>
        </w:rPr>
        <w:t xml:space="preserve">O preço </w:t>
      </w:r>
      <w:r w:rsidR="009A6805" w:rsidRPr="00166407">
        <w:rPr>
          <w:rFonts w:ascii="Arial" w:hAnsi="Arial" w:cs="Arial"/>
          <w:lang w:val="pt-BR"/>
        </w:rPr>
        <w:t>desta proposta é de R$_________________ (e por extenso), conforme preços unitários constantes da Planilha de Serviços, Preços Unitários</w:t>
      </w:r>
      <w:r w:rsidR="00166407">
        <w:rPr>
          <w:rFonts w:ascii="Arial" w:hAnsi="Arial" w:cs="Arial"/>
          <w:lang w:val="pt-BR"/>
        </w:rPr>
        <w:t>.</w:t>
      </w:r>
    </w:p>
    <w:p w:rsidR="00166407" w:rsidRPr="00166407" w:rsidRDefault="00166407"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Declaramos que em nossos preços unitários estão incluídos todos os custos diretos e indiretos para perfeita execução </w:t>
      </w:r>
      <w:r w:rsidR="00166407">
        <w:rPr>
          <w:rFonts w:ascii="Arial" w:hAnsi="Arial" w:cs="Arial"/>
          <w:lang w:val="pt-BR"/>
        </w:rPr>
        <w:t>dos serviços</w:t>
      </w:r>
      <w:r w:rsidRPr="00166407">
        <w:rPr>
          <w:rFonts w:ascii="Arial" w:hAnsi="Arial" w:cs="Arial"/>
          <w:lang w:val="pt-BR"/>
        </w:rPr>
        <w:t xml:space="preserve">, inclusive as despesas com materiais e/ou equipamentos, mão de 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que for necessário para a execução total e completa </w:t>
      </w:r>
      <w:r w:rsidR="002F63CD" w:rsidRPr="00166407">
        <w:rPr>
          <w:rFonts w:ascii="Arial" w:hAnsi="Arial" w:cs="Arial"/>
          <w:lang w:val="pt-BR"/>
        </w:rPr>
        <w:t>do serviço</w:t>
      </w:r>
      <w:r w:rsidRPr="00166407">
        <w:rPr>
          <w:rFonts w:ascii="Arial" w:hAnsi="Arial" w:cs="Arial"/>
          <w:lang w:val="pt-BR"/>
        </w:rPr>
        <w:t xml:space="preserve">, bem </w:t>
      </w:r>
      <w:r w:rsidRPr="00166407">
        <w:rPr>
          <w:rFonts w:ascii="Arial" w:hAnsi="Arial" w:cs="Arial"/>
          <w:lang w:val="pt-BR"/>
        </w:rPr>
        <w:lastRenderedPageBreak/>
        <w:t xml:space="preserve">como nosso lucro, conforme projetos e especificações constantes do Edital, sem que nos caiba, em qualquer caso, direito regressivo em relação ao CONTRATANTE. </w:t>
      </w:r>
    </w:p>
    <w:p w:rsidR="007E4885" w:rsidRDefault="007E488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O prazo de validade desta proposta é de 60 (sessenta) dias corridos a contar do dia da apresentação da Documentação e Propostas.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7E4885">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 xml:space="preserve">Acompanham a nossa Proposta de Preços os documentos previstos neste Edital, bem como todos os demais julgados oportunos para perfeita compreensão e avaliação da proposta. </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r w:rsidRPr="00166407">
        <w:rPr>
          <w:rFonts w:ascii="Arial" w:hAnsi="Arial" w:cs="Arial"/>
          <w:lang w:val="pt-BR"/>
        </w:rPr>
        <w:t>Atenciosamente,</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____________________________________</w:t>
      </w:r>
    </w:p>
    <w:p w:rsidR="009A6805" w:rsidRPr="00166407" w:rsidRDefault="009A6805" w:rsidP="00DD165E">
      <w:pPr>
        <w:tabs>
          <w:tab w:val="left" w:pos="9356"/>
          <w:tab w:val="left" w:pos="9781"/>
        </w:tabs>
        <w:spacing w:after="0" w:line="360" w:lineRule="auto"/>
        <w:ind w:left="-142" w:right="-166"/>
        <w:jc w:val="center"/>
        <w:rPr>
          <w:rFonts w:ascii="Arial" w:hAnsi="Arial" w:cs="Arial"/>
          <w:lang w:val="pt-BR"/>
        </w:rPr>
      </w:pPr>
      <w:r w:rsidRPr="00166407">
        <w:rPr>
          <w:rFonts w:ascii="Arial" w:hAnsi="Arial" w:cs="Arial"/>
          <w:lang w:val="pt-BR"/>
        </w:rPr>
        <w:t>Assinatura do Diretor/Sócio</w:t>
      </w:r>
      <w:r w:rsidR="007E4885">
        <w:rPr>
          <w:rFonts w:ascii="Arial" w:hAnsi="Arial" w:cs="Arial"/>
          <w:lang w:val="pt-BR"/>
        </w:rPr>
        <w:t>/Pessoa Física</w:t>
      </w:r>
      <w:r w:rsidRPr="00166407">
        <w:rPr>
          <w:rFonts w:ascii="Arial" w:hAnsi="Arial" w:cs="Arial"/>
          <w:lang w:val="pt-BR"/>
        </w:rPr>
        <w:t xml:space="preserve"> - Reconhecer Firma da Assinatura</w:t>
      </w:r>
    </w:p>
    <w:p w:rsidR="009A6805" w:rsidRPr="00166407" w:rsidRDefault="009A6805" w:rsidP="00166407">
      <w:pPr>
        <w:tabs>
          <w:tab w:val="left" w:pos="9356"/>
          <w:tab w:val="left" w:pos="9781"/>
        </w:tabs>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CNPJ</w:t>
      </w:r>
      <w:r w:rsidR="007E4885">
        <w:rPr>
          <w:rFonts w:ascii="Arial" w:hAnsi="Arial" w:cs="Arial"/>
          <w:lang w:val="pt-BR"/>
        </w:rPr>
        <w:t xml:space="preserve"> OU CPF </w:t>
      </w:r>
      <w:r w:rsidRPr="00166407">
        <w:rPr>
          <w:rFonts w:ascii="Arial" w:hAnsi="Arial" w:cs="Arial"/>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E-mail: </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Telefone / fac símile:</w:t>
      </w:r>
    </w:p>
    <w:p w:rsidR="00E90456"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 xml:space="preserve">Representante:   </w:t>
      </w:r>
    </w:p>
    <w:p w:rsidR="00E90456"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Nome:</w:t>
      </w:r>
    </w:p>
    <w:p w:rsidR="004458E9" w:rsidRPr="00166407" w:rsidRDefault="004458E9" w:rsidP="00E90456">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lang w:val="pt-BR"/>
        </w:rPr>
        <w:t>Identificação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Local e data.</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____________________________________________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lang w:val="pt-BR"/>
        </w:rPr>
      </w:pPr>
      <w:r w:rsidRPr="00166407">
        <w:rPr>
          <w:rFonts w:ascii="Arial" w:hAnsi="Arial" w:cs="Arial"/>
          <w:lang w:val="pt-BR"/>
        </w:rPr>
        <w:t>(Assinatura, nome, cargo, RG do representante legal e carimbo da empresa).</w:t>
      </w:r>
    </w:p>
    <w:p w:rsidR="004458E9" w:rsidRDefault="004458E9" w:rsidP="00166407">
      <w:pPr>
        <w:tabs>
          <w:tab w:val="left" w:pos="9356"/>
          <w:tab w:val="left" w:pos="9781"/>
        </w:tabs>
        <w:spacing w:after="0" w:line="360" w:lineRule="auto"/>
        <w:ind w:left="-142" w:right="-166"/>
        <w:rPr>
          <w:rFonts w:ascii="Arial" w:hAnsi="Arial" w:cs="Arial"/>
          <w:lang w:val="pt-BR" w:eastAsia="ar-SA"/>
        </w:rPr>
      </w:pPr>
    </w:p>
    <w:p w:rsidR="00DD165E" w:rsidRDefault="00DD165E"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7E4885" w:rsidRDefault="007E4885" w:rsidP="0002283E">
      <w:pPr>
        <w:tabs>
          <w:tab w:val="left" w:pos="9356"/>
          <w:tab w:val="left" w:pos="9781"/>
        </w:tabs>
        <w:spacing w:after="0" w:line="360" w:lineRule="auto"/>
        <w:ind w:right="-166"/>
        <w:rPr>
          <w:rFonts w:ascii="Arial" w:hAnsi="Arial" w:cs="Arial"/>
          <w:lang w:val="pt-BR" w:eastAsia="ar-SA"/>
        </w:rPr>
      </w:pPr>
    </w:p>
    <w:p w:rsidR="00131FA6" w:rsidRDefault="00131FA6" w:rsidP="0002283E">
      <w:pPr>
        <w:tabs>
          <w:tab w:val="left" w:pos="9356"/>
          <w:tab w:val="left" w:pos="9781"/>
        </w:tabs>
        <w:spacing w:after="0" w:line="360" w:lineRule="auto"/>
        <w:ind w:right="-166"/>
        <w:rPr>
          <w:rFonts w:ascii="Arial" w:hAnsi="Arial" w:cs="Arial"/>
          <w:lang w:val="pt-BR" w:eastAsia="ar-SA"/>
        </w:rPr>
      </w:pPr>
    </w:p>
    <w:p w:rsidR="0099470F" w:rsidRDefault="0099470F" w:rsidP="0002283E">
      <w:pPr>
        <w:tabs>
          <w:tab w:val="left" w:pos="9356"/>
          <w:tab w:val="left" w:pos="9781"/>
        </w:tabs>
        <w:spacing w:after="0" w:line="360" w:lineRule="auto"/>
        <w:ind w:right="-166"/>
        <w:rPr>
          <w:rFonts w:ascii="Arial" w:hAnsi="Arial" w:cs="Arial"/>
          <w:lang w:val="pt-BR" w:eastAsia="ar-SA"/>
        </w:rPr>
      </w:pPr>
    </w:p>
    <w:p w:rsidR="004458E9" w:rsidRPr="00166407" w:rsidRDefault="004458E9" w:rsidP="00166407">
      <w:pPr>
        <w:pStyle w:val="Ttulo1"/>
        <w:tabs>
          <w:tab w:val="left" w:pos="9356"/>
          <w:tab w:val="left" w:pos="9781"/>
        </w:tabs>
        <w:spacing w:line="360" w:lineRule="auto"/>
        <w:ind w:left="-142" w:right="-166"/>
        <w:rPr>
          <w:rFonts w:ascii="Arial" w:hAnsi="Arial" w:cs="Arial"/>
          <w:b/>
          <w:i w:val="0"/>
          <w:sz w:val="22"/>
          <w:szCs w:val="22"/>
        </w:rPr>
      </w:pPr>
      <w:r w:rsidRPr="00166407">
        <w:rPr>
          <w:rFonts w:ascii="Arial" w:hAnsi="Arial" w:cs="Arial"/>
          <w:b/>
          <w:i w:val="0"/>
          <w:sz w:val="22"/>
          <w:szCs w:val="22"/>
        </w:rPr>
        <w:lastRenderedPageBreak/>
        <w:t xml:space="preserve">ANEXO </w:t>
      </w:r>
      <w:r w:rsidR="00FE591C">
        <w:rPr>
          <w:rFonts w:ascii="Arial" w:hAnsi="Arial" w:cs="Arial"/>
          <w:b/>
          <w:i w:val="0"/>
          <w:sz w:val="22"/>
          <w:szCs w:val="22"/>
        </w:rPr>
        <w:t>VIII</w:t>
      </w:r>
      <w:r w:rsidRPr="00166407">
        <w:rPr>
          <w:rFonts w:ascii="Arial" w:hAnsi="Arial" w:cs="Arial"/>
          <w:b/>
          <w:i w:val="0"/>
          <w:sz w:val="22"/>
          <w:szCs w:val="22"/>
        </w:rPr>
        <w:t xml:space="preserve"> - MINUTA DO CONTRATO</w:t>
      </w:r>
    </w:p>
    <w:p w:rsidR="006A0126" w:rsidRDefault="006A0126" w:rsidP="006A0126">
      <w:pPr>
        <w:spacing w:line="360" w:lineRule="auto"/>
        <w:ind w:left="2268"/>
        <w:rPr>
          <w:rFonts w:ascii="Arial" w:hAnsi="Arial" w:cs="Arial"/>
          <w:lang w:val="pt-BR" w:eastAsia="pt-BR"/>
        </w:rPr>
      </w:pPr>
    </w:p>
    <w:p w:rsidR="00E90456"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PROCESSO Nº </w:t>
      </w:r>
      <w:r w:rsidR="00EE5A31">
        <w:rPr>
          <w:rFonts w:ascii="Arial" w:hAnsi="Arial" w:cs="Arial"/>
          <w:b/>
          <w:lang w:val="pt-BR" w:eastAsia="ar-SA"/>
        </w:rPr>
        <w:t>034/2022</w:t>
      </w:r>
    </w:p>
    <w:p w:rsidR="002F034C" w:rsidRPr="00166407" w:rsidRDefault="002F034C" w:rsidP="006A0126">
      <w:pPr>
        <w:spacing w:line="360" w:lineRule="auto"/>
        <w:ind w:left="2268"/>
        <w:rPr>
          <w:rFonts w:ascii="Arial" w:hAnsi="Arial" w:cs="Arial"/>
          <w:b/>
          <w:lang w:val="pt-BR" w:eastAsia="ar-SA"/>
        </w:rPr>
      </w:pPr>
      <w:r w:rsidRPr="00166407">
        <w:rPr>
          <w:rFonts w:ascii="Arial" w:hAnsi="Arial" w:cs="Arial"/>
          <w:b/>
          <w:lang w:val="pt-BR" w:eastAsia="ar-SA"/>
        </w:rPr>
        <w:t xml:space="preserve">PREGÃO PRESENCIAL Nº </w:t>
      </w:r>
      <w:r w:rsidR="00E90456">
        <w:rPr>
          <w:rFonts w:ascii="Arial" w:hAnsi="Arial" w:cs="Arial"/>
          <w:b/>
          <w:lang w:val="pt-BR" w:eastAsia="ar-SA"/>
        </w:rPr>
        <w:t>017</w:t>
      </w:r>
      <w:r w:rsidRPr="00166407">
        <w:rPr>
          <w:rFonts w:ascii="Arial" w:hAnsi="Arial" w:cs="Arial"/>
          <w:b/>
          <w:lang w:val="pt-BR" w:eastAsia="ar-SA"/>
        </w:rPr>
        <w:t>/</w:t>
      </w:r>
      <w:r w:rsidR="00EE5A31">
        <w:rPr>
          <w:rFonts w:ascii="Arial" w:hAnsi="Arial" w:cs="Arial"/>
          <w:b/>
          <w:lang w:val="pt-BR" w:eastAsia="ar-SA"/>
        </w:rPr>
        <w:t>2022</w:t>
      </w:r>
    </w:p>
    <w:p w:rsidR="002F034C" w:rsidRPr="0099470F" w:rsidRDefault="002F034C" w:rsidP="006A0126">
      <w:pPr>
        <w:pStyle w:val="P30"/>
        <w:tabs>
          <w:tab w:val="left" w:pos="9356"/>
          <w:tab w:val="left" w:pos="9781"/>
        </w:tabs>
        <w:spacing w:line="360" w:lineRule="auto"/>
        <w:ind w:left="2268" w:right="-166"/>
        <w:jc w:val="center"/>
        <w:rPr>
          <w:rFonts w:ascii="Arial" w:hAnsi="Arial" w:cs="Arial"/>
          <w:b w:val="0"/>
          <w:sz w:val="22"/>
          <w:szCs w:val="22"/>
        </w:rPr>
      </w:pPr>
    </w:p>
    <w:p w:rsidR="004458E9" w:rsidRPr="006A0126" w:rsidRDefault="00E90456" w:rsidP="006A0126">
      <w:pPr>
        <w:pStyle w:val="P30"/>
        <w:tabs>
          <w:tab w:val="left" w:pos="9356"/>
          <w:tab w:val="left" w:pos="9781"/>
        </w:tabs>
        <w:spacing w:line="360" w:lineRule="auto"/>
        <w:ind w:left="2268" w:right="-166"/>
        <w:rPr>
          <w:rFonts w:ascii="Arial" w:hAnsi="Arial" w:cs="Arial"/>
          <w:sz w:val="22"/>
          <w:szCs w:val="22"/>
        </w:rPr>
      </w:pPr>
      <w:r w:rsidRPr="006A0126">
        <w:rPr>
          <w:rFonts w:ascii="Arial" w:hAnsi="Arial" w:cs="Arial"/>
          <w:sz w:val="22"/>
          <w:szCs w:val="22"/>
        </w:rPr>
        <w:t>CONTRATO Nº____</w:t>
      </w:r>
      <w:r w:rsidR="004458E9" w:rsidRPr="006A0126">
        <w:rPr>
          <w:rFonts w:ascii="Arial" w:hAnsi="Arial" w:cs="Arial"/>
          <w:sz w:val="22"/>
          <w:szCs w:val="22"/>
        </w:rPr>
        <w:t xml:space="preserve"> /</w:t>
      </w:r>
      <w:r w:rsidR="00EE5A31">
        <w:rPr>
          <w:rFonts w:ascii="Arial" w:hAnsi="Arial" w:cs="Arial"/>
          <w:sz w:val="22"/>
          <w:szCs w:val="22"/>
        </w:rPr>
        <w:t>2022</w:t>
      </w:r>
    </w:p>
    <w:p w:rsidR="004458E9" w:rsidRPr="0099470F" w:rsidRDefault="004458E9" w:rsidP="006A0126">
      <w:pPr>
        <w:pStyle w:val="P30"/>
        <w:tabs>
          <w:tab w:val="left" w:pos="9356"/>
          <w:tab w:val="left" w:pos="9781"/>
        </w:tabs>
        <w:spacing w:line="360" w:lineRule="auto"/>
        <w:ind w:left="2268" w:right="-166"/>
        <w:rPr>
          <w:rFonts w:ascii="Arial" w:hAnsi="Arial" w:cs="Arial"/>
          <w:b w:val="0"/>
          <w:sz w:val="22"/>
          <w:szCs w:val="22"/>
        </w:rPr>
      </w:pPr>
    </w:p>
    <w:p w:rsidR="004458E9" w:rsidRPr="0099470F" w:rsidRDefault="004458E9" w:rsidP="006A0126">
      <w:pPr>
        <w:tabs>
          <w:tab w:val="left" w:pos="9356"/>
          <w:tab w:val="left" w:pos="9781"/>
        </w:tabs>
        <w:autoSpaceDE w:val="0"/>
        <w:autoSpaceDN w:val="0"/>
        <w:adjustRightInd w:val="0"/>
        <w:spacing w:after="0" w:line="360" w:lineRule="auto"/>
        <w:ind w:left="2268" w:right="-166"/>
        <w:jc w:val="both"/>
        <w:rPr>
          <w:rFonts w:ascii="Arial" w:hAnsi="Arial" w:cs="Arial"/>
          <w:lang w:val="pt-BR"/>
        </w:rPr>
      </w:pPr>
      <w:r w:rsidRPr="0099470F">
        <w:rPr>
          <w:rFonts w:ascii="Arial" w:hAnsi="Arial" w:cs="Arial"/>
          <w:lang w:val="pt-BR"/>
        </w:rPr>
        <w:t>Termo de Contrato que entre si fazem a PREFEITURA MUNICIPAL DE CORAÇÃO DE JESUS e a empresa</w:t>
      </w:r>
      <w:r w:rsidR="007E4885" w:rsidRPr="0099470F">
        <w:rPr>
          <w:rFonts w:ascii="Arial" w:hAnsi="Arial" w:cs="Arial"/>
          <w:lang w:val="pt-BR"/>
        </w:rPr>
        <w:t xml:space="preserve">/pessoa física </w:t>
      </w:r>
      <w:r w:rsidRPr="0099470F">
        <w:rPr>
          <w:rFonts w:ascii="Arial" w:hAnsi="Arial" w:cs="Arial"/>
          <w:lang w:val="pt-BR"/>
        </w:rPr>
        <w:t>.............................................., na forma abaixo aduzida.</w:t>
      </w:r>
    </w:p>
    <w:p w:rsidR="004458E9" w:rsidRPr="00166407" w:rsidRDefault="004458E9" w:rsidP="006A0126">
      <w:pPr>
        <w:tabs>
          <w:tab w:val="left" w:pos="9356"/>
          <w:tab w:val="left" w:pos="9781"/>
        </w:tabs>
        <w:spacing w:after="0" w:line="360" w:lineRule="auto"/>
        <w:ind w:left="2268" w:right="-166"/>
        <w:jc w:val="right"/>
        <w:rPr>
          <w:rFonts w:ascii="Arial" w:hAnsi="Arial" w:cs="Arial"/>
          <w:lang w:val="pt-BR" w:eastAsia="ar-SA"/>
        </w:rPr>
      </w:pPr>
      <w:r w:rsidRPr="0099470F">
        <w:rPr>
          <w:rFonts w:ascii="Arial" w:hAnsi="Arial" w:cs="Arial"/>
          <w:lang w:val="pt-BR" w:eastAsia="ar-SA"/>
        </w:rPr>
        <w:tab/>
      </w:r>
      <w:r w:rsidRPr="00166407">
        <w:rPr>
          <w:rFonts w:ascii="Arial" w:hAnsi="Arial" w:cs="Arial"/>
          <w:lang w:val="pt-BR" w:eastAsia="ar-SA"/>
        </w:rPr>
        <w:tab/>
      </w:r>
    </w:p>
    <w:p w:rsidR="005559D6" w:rsidRPr="00166407" w:rsidRDefault="00131FA6" w:rsidP="006A0126">
      <w:pPr>
        <w:autoSpaceDE w:val="0"/>
        <w:autoSpaceDN w:val="0"/>
        <w:adjustRightInd w:val="0"/>
        <w:spacing w:line="360" w:lineRule="auto"/>
        <w:ind w:left="2268" w:right="-116"/>
        <w:rPr>
          <w:rFonts w:ascii="Arial" w:hAnsi="Arial" w:cs="Arial"/>
          <w:b/>
          <w:bCs/>
          <w:color w:val="000000"/>
          <w:lang w:val="pt-BR"/>
        </w:rPr>
      </w:pPr>
      <w:r>
        <w:rPr>
          <w:rFonts w:ascii="Arial" w:hAnsi="Arial" w:cs="Arial"/>
          <w:b/>
          <w:bCs/>
          <w:color w:val="000000"/>
          <w:lang w:val="pt-BR"/>
        </w:rPr>
        <w:t>MINUTA DE CONTRATO Nº ____/</w:t>
      </w:r>
      <w:r w:rsidR="00EE5A31">
        <w:rPr>
          <w:rFonts w:ascii="Arial" w:hAnsi="Arial" w:cs="Arial"/>
          <w:b/>
          <w:bCs/>
          <w:color w:val="000000"/>
          <w:lang w:val="pt-BR"/>
        </w:rPr>
        <w:t>2022</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Cont</w:t>
      </w:r>
      <w:r w:rsidR="002558B4">
        <w:rPr>
          <w:rFonts w:ascii="Arial" w:hAnsi="Arial" w:cs="Arial"/>
          <w:lang w:val="pt-BR"/>
        </w:rPr>
        <w:t xml:space="preserve">rato de prestação de serviço </w:t>
      </w:r>
      <w:r w:rsidR="00E3653F" w:rsidRPr="00E3653F">
        <w:rPr>
          <w:rFonts w:ascii="Times New Roman" w:hAnsi="Times New Roman"/>
          <w:color w:val="000000"/>
          <w:sz w:val="24"/>
          <w:szCs w:val="24"/>
          <w:lang w:val="pt-BR"/>
        </w:rPr>
        <w:t>PARA ORGANIZAR, REALIZAR E EXECUTAR A XXXV VAQUEJADA NACIONAL DE CORAÇÃO DE JESUS, QUE SERÁ REALIZADA NO PERIODO DE 09, 10, 11 E 12 DE JUNHO DE 2022</w:t>
      </w:r>
      <w:r w:rsidR="00E3653F">
        <w:rPr>
          <w:rFonts w:ascii="Times New Roman" w:hAnsi="Times New Roman"/>
          <w:color w:val="000000"/>
          <w:sz w:val="24"/>
          <w:szCs w:val="24"/>
          <w:lang w:val="pt-BR"/>
        </w:rPr>
        <w:t xml:space="preserve">, </w:t>
      </w:r>
      <w:r w:rsidRPr="00166407">
        <w:rPr>
          <w:rFonts w:ascii="Arial" w:hAnsi="Arial" w:cs="Arial"/>
          <w:lang w:val="pt-BR"/>
        </w:rPr>
        <w:t>que entre si celebram a Prefeitura Municipal de Coração de Jesus – MG e ______________________________.</w:t>
      </w:r>
      <w:r w:rsidR="00F236CC">
        <w:rPr>
          <w:rFonts w:ascii="Arial" w:hAnsi="Arial" w:cs="Arial"/>
          <w:lang w:val="pt-BR"/>
        </w:rPr>
        <w:t xml:space="preserve"> </w:t>
      </w:r>
      <w:r w:rsidRPr="00166407">
        <w:rPr>
          <w:rFonts w:ascii="Arial" w:hAnsi="Arial" w:cs="Arial"/>
          <w:color w:val="000000"/>
          <w:lang w:val="pt-BR"/>
        </w:rPr>
        <w:t xml:space="preserve">Pelo presente instrumento, o </w:t>
      </w:r>
      <w:r w:rsidRPr="00166407">
        <w:rPr>
          <w:rFonts w:ascii="Arial" w:hAnsi="Arial" w:cs="Arial"/>
          <w:b/>
          <w:color w:val="000000"/>
          <w:lang w:val="pt-BR"/>
        </w:rPr>
        <w:t>MUNICÍPIO DE CORAÇÃO DE JESUS/MG</w:t>
      </w:r>
      <w:r w:rsidRPr="00166407">
        <w:rPr>
          <w:rFonts w:ascii="Arial" w:hAnsi="Arial" w:cs="Arial"/>
          <w:color w:val="000000"/>
          <w:lang w:val="pt-BR"/>
        </w:rPr>
        <w:t xml:space="preserve"> com endereço na </w:t>
      </w:r>
      <w:r w:rsidRPr="00166407">
        <w:rPr>
          <w:rFonts w:ascii="Arial" w:hAnsi="Arial" w:cs="Arial"/>
          <w:lang w:val="pt-BR"/>
        </w:rPr>
        <w:t>Praça Dr. Samuel Barreto, s/nº, Centro</w:t>
      </w:r>
      <w:r w:rsidRPr="00166407">
        <w:rPr>
          <w:rFonts w:ascii="Arial" w:hAnsi="Arial" w:cs="Arial"/>
          <w:lang w:val="pt-BR" w:eastAsia="ar-SA"/>
        </w:rPr>
        <w:t>, nesta Cidade</w:t>
      </w:r>
      <w:r w:rsidRPr="00166407">
        <w:rPr>
          <w:rFonts w:ascii="Arial" w:hAnsi="Arial" w:cs="Arial"/>
          <w:color w:val="000000"/>
          <w:lang w:val="pt-BR"/>
        </w:rPr>
        <w:t xml:space="preserve">, inscrito no CNPJ nº </w:t>
      </w:r>
      <w:r w:rsidRPr="00166407">
        <w:rPr>
          <w:rFonts w:ascii="Arial" w:hAnsi="Arial" w:cs="Arial"/>
          <w:lang w:val="pt-BR"/>
        </w:rPr>
        <w:t>22.680.672/0001-</w:t>
      </w:r>
      <w:smartTag w:uri="urn:schemas-microsoft-com:office:smarttags" w:element="metricconverter">
        <w:smartTagPr>
          <w:attr w:name="ProductID" w:val="28, a"/>
        </w:smartTagPr>
        <w:r w:rsidRPr="00166407">
          <w:rPr>
            <w:rFonts w:ascii="Arial" w:hAnsi="Arial" w:cs="Arial"/>
            <w:lang w:val="pt-BR"/>
          </w:rPr>
          <w:t>28</w:t>
        </w:r>
        <w:r w:rsidRPr="00166407">
          <w:rPr>
            <w:rFonts w:ascii="Arial" w:hAnsi="Arial" w:cs="Arial"/>
            <w:color w:val="000000"/>
            <w:lang w:val="pt-BR"/>
          </w:rPr>
          <w:t>, a</w:t>
        </w:r>
      </w:smartTag>
      <w:r w:rsidRPr="00166407">
        <w:rPr>
          <w:rFonts w:ascii="Arial" w:hAnsi="Arial" w:cs="Arial"/>
          <w:color w:val="000000"/>
          <w:lang w:val="pt-BR"/>
        </w:rPr>
        <w:t xml:space="preserve"> seguir denominado MUNICÍPIO, neste ato representado pelo seu </w:t>
      </w:r>
      <w:r w:rsidR="00E3653F">
        <w:rPr>
          <w:rFonts w:ascii="Arial" w:hAnsi="Arial" w:cs="Arial"/>
          <w:color w:val="000000"/>
          <w:lang w:val="pt-BR"/>
        </w:rPr>
        <w:t>Secretario</w:t>
      </w:r>
      <w:r w:rsidRPr="00166407">
        <w:rPr>
          <w:rFonts w:ascii="Arial" w:hAnsi="Arial" w:cs="Arial"/>
          <w:color w:val="000000"/>
          <w:lang w:val="pt-BR"/>
        </w:rPr>
        <w:t xml:space="preserve"> Municipal</w:t>
      </w:r>
      <w:r w:rsidR="00E3653F">
        <w:rPr>
          <w:rFonts w:ascii="Arial" w:hAnsi="Arial" w:cs="Arial"/>
          <w:color w:val="000000"/>
          <w:lang w:val="pt-BR"/>
        </w:rPr>
        <w:t xml:space="preserve"> de Cultura</w:t>
      </w:r>
      <w:r w:rsidRPr="00166407">
        <w:rPr>
          <w:rFonts w:ascii="Arial" w:hAnsi="Arial" w:cs="Arial"/>
          <w:color w:val="000000"/>
          <w:lang w:val="pt-BR"/>
        </w:rPr>
        <w:t xml:space="preserve">, o Exm°. Sr. </w:t>
      </w:r>
      <w:r w:rsidR="00E3653F">
        <w:rPr>
          <w:rFonts w:ascii="Arial" w:hAnsi="Arial" w:cs="Arial"/>
          <w:b/>
          <w:lang w:val="pt-BR"/>
        </w:rPr>
        <w:t>Gilberto Aparecido Soares Medeiros</w:t>
      </w:r>
      <w:r w:rsidRPr="00166407">
        <w:rPr>
          <w:rFonts w:ascii="Arial" w:hAnsi="Arial" w:cs="Arial"/>
          <w:lang w:val="pt-BR"/>
        </w:rPr>
        <w:t xml:space="preserve">, doravante designado simplesmente de </w:t>
      </w:r>
      <w:r w:rsidRPr="00166407">
        <w:rPr>
          <w:rFonts w:ascii="Arial" w:hAnsi="Arial" w:cs="Arial"/>
          <w:b/>
          <w:bCs/>
          <w:lang w:val="pt-BR"/>
        </w:rPr>
        <w:t>CONTRATANTE</w:t>
      </w:r>
      <w:r w:rsidR="007F2B87">
        <w:rPr>
          <w:rFonts w:ascii="Arial" w:hAnsi="Arial" w:cs="Arial"/>
          <w:lang w:val="pt-BR"/>
        </w:rPr>
        <w:t>, e do outro lado, a empresa</w:t>
      </w:r>
      <w:r w:rsidRPr="00166407">
        <w:rPr>
          <w:rFonts w:ascii="Arial" w:hAnsi="Arial" w:cs="Arial"/>
          <w:lang w:val="pt-BR"/>
        </w:rPr>
        <w:t xml:space="preserve"> ........, cadastrada no CNPJ/</w:t>
      </w:r>
      <w:r w:rsidR="007E4885">
        <w:rPr>
          <w:rFonts w:ascii="Arial" w:hAnsi="Arial" w:cs="Arial"/>
          <w:lang w:val="pt-BR"/>
        </w:rPr>
        <w:t>CPF</w:t>
      </w:r>
      <w:r w:rsidRPr="00166407">
        <w:rPr>
          <w:rFonts w:ascii="Arial" w:hAnsi="Arial" w:cs="Arial"/>
          <w:lang w:val="pt-BR"/>
        </w:rPr>
        <w:t xml:space="preserve"> Nº ____, com sede à ___, neste ato representado por seu procurador legal, Sr. ____, portador da Cédula de Identidade R.G. nº ............ residente e domiciliado à Rua ..........., na cidade de ............, Estado de ........., doravante designada simplesmente </w:t>
      </w:r>
      <w:r w:rsidRPr="00166407">
        <w:rPr>
          <w:rFonts w:ascii="Arial" w:hAnsi="Arial" w:cs="Arial"/>
          <w:b/>
          <w:bCs/>
          <w:lang w:val="pt-BR"/>
        </w:rPr>
        <w:t>CONTRATADA</w:t>
      </w:r>
      <w:r w:rsidRPr="00166407">
        <w:rPr>
          <w:rFonts w:ascii="Arial" w:hAnsi="Arial" w:cs="Arial"/>
          <w:lang w:val="pt-BR"/>
        </w:rPr>
        <w:t>, tem entre si justo e avençado, e celebram, por força deste Instrumento, o presente Contrato, sujeitando-se às normas preconizadas na Lei nº 8.666/1993, Lei 10.520/2002, e no que consta d</w:t>
      </w:r>
      <w:r w:rsidR="009F2793">
        <w:rPr>
          <w:rFonts w:ascii="Arial" w:hAnsi="Arial" w:cs="Arial"/>
          <w:lang w:val="pt-BR"/>
        </w:rPr>
        <w:t>o</w:t>
      </w:r>
      <w:r w:rsidR="00131FA6">
        <w:rPr>
          <w:rFonts w:ascii="Arial" w:hAnsi="Arial" w:cs="Arial"/>
          <w:lang w:val="pt-BR"/>
        </w:rPr>
        <w:t xml:space="preserve"> Procedimento Licitatório nº </w:t>
      </w:r>
      <w:r w:rsidR="00EE5A31">
        <w:rPr>
          <w:rFonts w:ascii="Arial" w:hAnsi="Arial" w:cs="Arial"/>
          <w:lang w:val="pt-BR"/>
        </w:rPr>
        <w:t>034/2022</w:t>
      </w:r>
      <w:r w:rsidR="00B20232">
        <w:rPr>
          <w:rFonts w:ascii="Arial" w:hAnsi="Arial" w:cs="Arial"/>
          <w:lang w:val="pt-BR"/>
        </w:rPr>
        <w:t>, Pregão Presencial</w:t>
      </w:r>
      <w:r w:rsidR="00131FA6">
        <w:rPr>
          <w:rFonts w:ascii="Arial" w:hAnsi="Arial" w:cs="Arial"/>
          <w:lang w:val="pt-BR"/>
        </w:rPr>
        <w:t xml:space="preserve"> nº 017/</w:t>
      </w:r>
      <w:r w:rsidR="00EE5A31">
        <w:rPr>
          <w:rFonts w:ascii="Arial" w:hAnsi="Arial" w:cs="Arial"/>
          <w:lang w:val="pt-BR"/>
        </w:rPr>
        <w:t>2022</w:t>
      </w:r>
      <w:r w:rsidRPr="00166407">
        <w:rPr>
          <w:rFonts w:ascii="Arial" w:hAnsi="Arial" w:cs="Arial"/>
          <w:lang w:val="pt-BR"/>
        </w:rPr>
        <w:t>, mediante as cláusulas e condições seguintes:</w:t>
      </w:r>
    </w:p>
    <w:p w:rsidR="005559D6" w:rsidRPr="00166407" w:rsidRDefault="005559D6" w:rsidP="006A0126">
      <w:pPr>
        <w:shd w:val="clear" w:color="auto" w:fill="D9D9D9"/>
        <w:spacing w:line="360" w:lineRule="auto"/>
        <w:jc w:val="center"/>
        <w:rPr>
          <w:rFonts w:ascii="Arial" w:hAnsi="Arial" w:cs="Arial"/>
          <w:b/>
          <w:lang w:val="pt-BR"/>
        </w:rPr>
      </w:pPr>
      <w:r w:rsidRPr="002558B4">
        <w:rPr>
          <w:rFonts w:ascii="Arial" w:hAnsi="Arial" w:cs="Arial"/>
          <w:b/>
          <w:lang w:val="pt-BR"/>
        </w:rPr>
        <w:t>CLÁUSULA PRIMEIRA – DO OBJETO</w:t>
      </w:r>
    </w:p>
    <w:p w:rsidR="00E3653F" w:rsidRDefault="00AC1F08" w:rsidP="00E3653F">
      <w:pPr>
        <w:spacing w:line="360" w:lineRule="auto"/>
        <w:jc w:val="both"/>
        <w:rPr>
          <w:rFonts w:ascii="Times New Roman" w:hAnsi="Times New Roman"/>
          <w:b/>
          <w:bCs/>
          <w:sz w:val="24"/>
          <w:szCs w:val="24"/>
          <w:lang w:val="pt-BR"/>
        </w:rPr>
      </w:pPr>
      <w:r w:rsidRPr="00166407">
        <w:rPr>
          <w:rFonts w:ascii="Arial" w:hAnsi="Arial" w:cs="Arial"/>
          <w:b/>
          <w:bCs/>
          <w:lang w:val="pt-BR"/>
        </w:rPr>
        <w:lastRenderedPageBreak/>
        <w:t>OBJETO:</w:t>
      </w:r>
      <w:r w:rsidR="00E3653F">
        <w:rPr>
          <w:rFonts w:ascii="Arial" w:hAnsi="Arial" w:cs="Arial"/>
          <w:b/>
          <w:bCs/>
          <w:lang w:val="pt-BR"/>
        </w:rPr>
        <w:t xml:space="preserve"> </w:t>
      </w:r>
      <w:r w:rsidR="00E3653F" w:rsidRPr="00E3653F">
        <w:rPr>
          <w:rFonts w:ascii="Times New Roman" w:hAnsi="Times New Roman"/>
          <w:b/>
          <w:bCs/>
          <w:sz w:val="24"/>
          <w:szCs w:val="24"/>
          <w:lang w:val="pt-BR"/>
        </w:rPr>
        <w:t>REFERENTE E A CONTRATAÇÃO DE EMPRESA ESPECIALIZADA PARA ORGANIZAR, REALIZAR E EXECUTAR A XXXV VAQUEJADA NACIONAL DE CORAÇÃO DE JESUS, QUE SERÁ REALIZADA NO PERIODO DE 09, 10, 11 E 12 DE JUNHO DE 2022.</w:t>
      </w:r>
    </w:p>
    <w:p w:rsidR="006A0126" w:rsidRPr="00166407" w:rsidRDefault="006A0126" w:rsidP="00E3653F">
      <w:pPr>
        <w:spacing w:line="360" w:lineRule="auto"/>
        <w:jc w:val="both"/>
        <w:rPr>
          <w:rFonts w:ascii="Arial" w:hAnsi="Arial" w:cs="Arial"/>
          <w:b/>
          <w:lang w:val="pt-BR"/>
        </w:rPr>
      </w:pPr>
      <w:r w:rsidRPr="002558B4">
        <w:rPr>
          <w:rFonts w:ascii="Arial" w:hAnsi="Arial" w:cs="Arial"/>
          <w:b/>
          <w:lang w:val="pt-BR"/>
        </w:rPr>
        <w:t xml:space="preserve">CLÁUSULA </w:t>
      </w:r>
      <w:r>
        <w:rPr>
          <w:rFonts w:ascii="Arial" w:hAnsi="Arial" w:cs="Arial"/>
          <w:b/>
          <w:lang w:val="pt-BR"/>
        </w:rPr>
        <w:t>SEGUNDA</w:t>
      </w:r>
      <w:r w:rsidRPr="002558B4">
        <w:rPr>
          <w:rFonts w:ascii="Arial" w:hAnsi="Arial" w:cs="Arial"/>
          <w:b/>
          <w:lang w:val="pt-BR"/>
        </w:rPr>
        <w:t xml:space="preserve"> – DO </w:t>
      </w:r>
      <w:r>
        <w:rPr>
          <w:rFonts w:ascii="Arial" w:hAnsi="Arial" w:cs="Arial"/>
          <w:b/>
          <w:lang w:val="pt-BR"/>
        </w:rPr>
        <w:t>PREÇO</w:t>
      </w:r>
    </w:p>
    <w:p w:rsidR="00592171"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2.1. Pelo fornecimento do objeto previsto na cláusula primeira deste Contrato, a CONTRATANTE pagará à CONTRATADA, a importância de R$ ____________(__________),</w:t>
      </w:r>
      <w:r w:rsidR="00147C11">
        <w:rPr>
          <w:rFonts w:ascii="Arial" w:hAnsi="Arial" w:cs="Arial"/>
          <w:lang w:val="pt-BR"/>
        </w:rPr>
        <w:t>mensal</w:t>
      </w:r>
      <w:r w:rsidR="00867B68">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2.2. Estima-se o valor global deste contrato em R$ ____________(___________), </w:t>
      </w:r>
      <w:r w:rsidR="00131FA6">
        <w:rPr>
          <w:rFonts w:ascii="Arial" w:hAnsi="Arial" w:cs="Arial"/>
          <w:lang w:val="pt-BR"/>
        </w:rPr>
        <w:t xml:space="preserve">considerando o exercício de </w:t>
      </w:r>
      <w:r w:rsidR="00EE5A31">
        <w:rPr>
          <w:rFonts w:ascii="Arial" w:hAnsi="Arial" w:cs="Arial"/>
          <w:lang w:val="pt-BR"/>
        </w:rPr>
        <w:t>2022</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primeiro</w:t>
      </w:r>
      <w:r w:rsidRPr="00166407">
        <w:rPr>
          <w:rFonts w:ascii="Arial" w:hAnsi="Arial" w:cs="Arial"/>
          <w:lang w:val="pt-BR"/>
        </w:rPr>
        <w:t xml:space="preserve">: Os preços contratados poderão ser reajustados a cada </w:t>
      </w:r>
      <w:r w:rsidR="00500B8F">
        <w:rPr>
          <w:rFonts w:ascii="Arial" w:hAnsi="Arial" w:cs="Arial"/>
          <w:lang w:val="pt-BR"/>
        </w:rPr>
        <w:t>12</w:t>
      </w:r>
      <w:r w:rsidRPr="00166407">
        <w:rPr>
          <w:rFonts w:ascii="Arial" w:hAnsi="Arial" w:cs="Arial"/>
          <w:lang w:val="pt-BR"/>
        </w:rPr>
        <w:t xml:space="preserve"> (doze) meses, em caso de prorrogação contratual, através do IGPM-FGV (Índice Geral de Preços ao Consumidor da Fundação Getúlio Vargas).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segundo</w:t>
      </w:r>
      <w:r w:rsidRPr="00166407">
        <w:rPr>
          <w:rFonts w:ascii="Arial" w:hAnsi="Arial" w:cs="Arial"/>
          <w:lang w:val="pt-BR"/>
        </w:rPr>
        <w:t>: O critério de reajustamento acima descrito, poderá ser modificado ou ainda substituído por outro sistema, desde que comprovada sua ineficiência, em comum acordo entre a Prefeitura Municipal Coração de Jesus/MG e o contratado.</w:t>
      </w:r>
    </w:p>
    <w:p w:rsidR="005559D6" w:rsidRPr="00166407" w:rsidRDefault="005559D6" w:rsidP="006A0126">
      <w:pPr>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TERCEIRA: DA DOTAÇÃO E PAGAMENTO</w:t>
      </w:r>
    </w:p>
    <w:p w:rsidR="005559D6" w:rsidRPr="00166407" w:rsidRDefault="005559D6" w:rsidP="006A0126">
      <w:pPr>
        <w:pStyle w:val="NormalWeb"/>
        <w:tabs>
          <w:tab w:val="left" w:pos="288"/>
          <w:tab w:val="left" w:pos="1440"/>
          <w:tab w:val="left" w:pos="2448"/>
          <w:tab w:val="left" w:pos="2880"/>
          <w:tab w:val="left" w:pos="3600"/>
        </w:tabs>
        <w:suppressAutoHyphens/>
        <w:spacing w:line="360" w:lineRule="auto"/>
        <w:jc w:val="both"/>
        <w:rPr>
          <w:rFonts w:ascii="Arial" w:hAnsi="Arial" w:cs="Arial"/>
          <w:noProof/>
          <w:sz w:val="22"/>
          <w:szCs w:val="22"/>
        </w:rPr>
      </w:pPr>
      <w:r w:rsidRPr="00166407">
        <w:rPr>
          <w:rFonts w:ascii="Arial" w:hAnsi="Arial" w:cs="Arial"/>
          <w:noProof/>
          <w:sz w:val="22"/>
          <w:szCs w:val="22"/>
        </w:rPr>
        <w:t xml:space="preserve">3.1. As despesas decorrentes do presente contrato correrão à conta da dotação orçamentária: </w:t>
      </w:r>
    </w:p>
    <w:p w:rsidR="007E4885" w:rsidRDefault="005559D6" w:rsidP="006A0126">
      <w:pPr>
        <w:tabs>
          <w:tab w:val="left" w:pos="9356"/>
          <w:tab w:val="left" w:pos="9781"/>
        </w:tabs>
        <w:spacing w:after="0" w:line="360" w:lineRule="auto"/>
        <w:jc w:val="both"/>
        <w:rPr>
          <w:rFonts w:ascii="Arial" w:hAnsi="Arial" w:cs="Arial"/>
          <w:b/>
          <w:shd w:val="clear" w:color="auto" w:fill="FFFFFF"/>
          <w:lang w:val="pt-BR"/>
        </w:rPr>
      </w:pPr>
      <w:r w:rsidRPr="00166407">
        <w:rPr>
          <w:rFonts w:ascii="Arial" w:hAnsi="Arial" w:cs="Arial"/>
          <w:lang w:val="pt-BR"/>
        </w:rPr>
        <w:t xml:space="preserve">Pessoa </w:t>
      </w:r>
      <w:r w:rsidR="00B66F8E">
        <w:rPr>
          <w:rFonts w:ascii="Arial" w:hAnsi="Arial" w:cs="Arial"/>
          <w:lang w:val="pt-BR"/>
        </w:rPr>
        <w:t>Jurídica</w:t>
      </w:r>
      <w:r w:rsidRPr="00B66F8E">
        <w:rPr>
          <w:rFonts w:ascii="Arial" w:hAnsi="Arial" w:cs="Arial"/>
          <w:lang w:val="pt-BR"/>
        </w:rPr>
        <w:t>:</w:t>
      </w:r>
      <w:r w:rsidR="00131FA6">
        <w:rPr>
          <w:rFonts w:ascii="Arial" w:hAnsi="Arial" w:cs="Arial"/>
          <w:b/>
          <w:shd w:val="clear" w:color="auto" w:fill="FFFFFF"/>
          <w:lang w:val="pt-BR"/>
        </w:rPr>
        <w:t xml:space="preserve"> </w:t>
      </w:r>
      <w:r w:rsidR="00E9438E" w:rsidRPr="00E9438E">
        <w:rPr>
          <w:rFonts w:ascii="Arial" w:hAnsi="Arial" w:cs="Arial"/>
          <w:b/>
          <w:shd w:val="clear" w:color="auto" w:fill="FFFFFF"/>
          <w:lang w:val="pt-BR"/>
        </w:rPr>
        <w:t>10.03.01.13.392.0020.2105.33903900</w:t>
      </w:r>
      <w:r w:rsidR="00E9438E">
        <w:rPr>
          <w:rFonts w:ascii="Arial" w:hAnsi="Arial" w:cs="Arial"/>
          <w:b/>
          <w:shd w:val="clear" w:color="auto" w:fill="FFFFFF"/>
          <w:lang w:val="pt-BR"/>
        </w:rPr>
        <w:t xml:space="preserve"> FICHA: 887</w:t>
      </w:r>
    </w:p>
    <w:p w:rsidR="00E9438E" w:rsidRPr="007E4885" w:rsidRDefault="00E9438E" w:rsidP="006A0126">
      <w:pPr>
        <w:tabs>
          <w:tab w:val="left" w:pos="9356"/>
          <w:tab w:val="left" w:pos="9781"/>
        </w:tabs>
        <w:spacing w:after="0" w:line="360" w:lineRule="auto"/>
        <w:jc w:val="both"/>
        <w:rPr>
          <w:rFonts w:ascii="Arial" w:hAnsi="Arial" w:cs="Arial"/>
          <w:shd w:val="clear" w:color="auto" w:fill="FFFFFF"/>
          <w:lang w:val="pt-BR"/>
        </w:rPr>
      </w:pPr>
    </w:p>
    <w:p w:rsidR="005559D6" w:rsidRPr="00166407" w:rsidRDefault="005559D6" w:rsidP="006A0126">
      <w:pPr>
        <w:numPr>
          <w:ilvl w:val="12"/>
          <w:numId w:val="0"/>
        </w:numPr>
        <w:spacing w:line="360" w:lineRule="auto"/>
        <w:jc w:val="both"/>
        <w:rPr>
          <w:rFonts w:ascii="Arial" w:hAnsi="Arial" w:cs="Arial"/>
          <w:lang w:val="pt-BR"/>
        </w:rPr>
      </w:pPr>
      <w:r w:rsidRPr="00166407">
        <w:rPr>
          <w:rFonts w:ascii="Arial" w:hAnsi="Arial" w:cs="Arial"/>
          <w:lang w:val="pt-BR"/>
        </w:rPr>
        <w:t>3.2. O pagam</w:t>
      </w:r>
      <w:r w:rsidR="007E4885">
        <w:rPr>
          <w:rFonts w:ascii="Arial" w:hAnsi="Arial" w:cs="Arial"/>
          <w:lang w:val="pt-BR"/>
        </w:rPr>
        <w:t>ento será efetuado até o décimo</w:t>
      </w:r>
      <w:r w:rsidRPr="00166407">
        <w:rPr>
          <w:rFonts w:ascii="Arial" w:hAnsi="Arial" w:cs="Arial"/>
          <w:lang w:val="pt-BR"/>
        </w:rPr>
        <w:t xml:space="preserve"> dia subseqüente à prestação do serviço objeto deste Edital.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 xml:space="preserve">3.4. Os gastos </w:t>
      </w:r>
      <w:r w:rsidR="00DD165E">
        <w:rPr>
          <w:rFonts w:ascii="Arial" w:hAnsi="Arial" w:cs="Arial"/>
          <w:lang w:val="pt-BR"/>
        </w:rPr>
        <w:t xml:space="preserve">decorrentes das prestação de serviço </w:t>
      </w:r>
      <w:r w:rsidRPr="00166407">
        <w:rPr>
          <w:rFonts w:ascii="Arial" w:hAnsi="Arial" w:cs="Arial"/>
          <w:lang w:val="pt-BR"/>
        </w:rPr>
        <w:t>é de inteira responsabilidade do CONTRATADO.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QUARTA: DA PRESTAÇÃO DOS SERVIÇOS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4.1. O setor competente para receber, autorizar, conferir e fiscalizar o objeto desta licitação seráa Secretaria </w:t>
      </w:r>
      <w:r w:rsidR="0099470F">
        <w:rPr>
          <w:rFonts w:ascii="Arial" w:hAnsi="Arial" w:cs="Arial"/>
          <w:lang w:val="pt-BR"/>
        </w:rPr>
        <w:t xml:space="preserve">Municipal de Cultura. </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4.2. O período para a prestação do serviço será de acor</w:t>
      </w:r>
      <w:r w:rsidR="00225A40">
        <w:rPr>
          <w:rFonts w:ascii="Arial" w:hAnsi="Arial" w:cs="Arial"/>
          <w:lang w:val="pt-BR"/>
        </w:rPr>
        <w:t>do com o estipulado no contrato</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4.</w:t>
      </w:r>
      <w:r w:rsidR="00B36227">
        <w:rPr>
          <w:rFonts w:ascii="Arial" w:hAnsi="Arial" w:cs="Arial"/>
          <w:lang w:val="pt-BR"/>
        </w:rPr>
        <w:t>3</w:t>
      </w:r>
      <w:r w:rsidRPr="00166407">
        <w:rPr>
          <w:rFonts w:ascii="Arial" w:hAnsi="Arial" w:cs="Arial"/>
          <w:lang w:val="pt-BR"/>
        </w:rPr>
        <w:t>. A contratada não poderá transferir a responsabilidade pela execução do serviço.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QUINTA: DA VIGÊNCIA</w:t>
      </w:r>
    </w:p>
    <w:p w:rsidR="005559D6" w:rsidRPr="00166407" w:rsidRDefault="005559D6" w:rsidP="006A0126">
      <w:pPr>
        <w:widowControl w:val="0"/>
        <w:autoSpaceDE w:val="0"/>
        <w:autoSpaceDN w:val="0"/>
        <w:adjustRightInd w:val="0"/>
        <w:spacing w:line="360" w:lineRule="auto"/>
        <w:jc w:val="both"/>
        <w:rPr>
          <w:rFonts w:ascii="Arial" w:hAnsi="Arial" w:cs="Arial"/>
          <w:bCs/>
          <w:lang w:val="pt-BR"/>
        </w:rPr>
      </w:pPr>
      <w:r w:rsidRPr="00166407">
        <w:rPr>
          <w:rFonts w:ascii="Arial" w:hAnsi="Arial" w:cs="Arial"/>
          <w:bCs/>
          <w:lang w:val="pt-BR"/>
        </w:rPr>
        <w:t xml:space="preserve">5.1. O </w:t>
      </w:r>
      <w:r w:rsidRPr="00166407">
        <w:rPr>
          <w:rFonts w:ascii="Arial" w:hAnsi="Arial" w:cs="Arial"/>
          <w:lang w:val="pt-BR"/>
        </w:rPr>
        <w:t xml:space="preserve">contrato vigorará </w:t>
      </w:r>
      <w:r w:rsidR="0099470F">
        <w:rPr>
          <w:rFonts w:ascii="Arial" w:hAnsi="Arial" w:cs="Arial"/>
          <w:lang w:val="pt-BR"/>
        </w:rPr>
        <w:t>po</w:t>
      </w:r>
      <w:r w:rsidR="00B83BB0">
        <w:rPr>
          <w:rFonts w:ascii="Arial" w:hAnsi="Arial" w:cs="Arial"/>
          <w:lang w:val="pt-BR"/>
        </w:rPr>
        <w:t>r 90 (Noventa</w:t>
      </w:r>
      <w:r w:rsidR="0099470F">
        <w:rPr>
          <w:rFonts w:ascii="Arial" w:hAnsi="Arial" w:cs="Arial"/>
          <w:lang w:val="pt-BR"/>
        </w:rPr>
        <w:t>) dias</w:t>
      </w:r>
      <w:r w:rsidRPr="00166407">
        <w:rPr>
          <w:rFonts w:ascii="Arial" w:hAnsi="Arial" w:cs="Arial"/>
          <w:lang w:val="pt-BR"/>
        </w:rPr>
        <w:t>, inici</w:t>
      </w:r>
      <w:r w:rsidR="00EE4B2B">
        <w:rPr>
          <w:rFonts w:ascii="Arial" w:hAnsi="Arial" w:cs="Arial"/>
          <w:lang w:val="pt-BR"/>
        </w:rPr>
        <w:t>ando-se a partir da assinatura.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b/>
          <w:lang w:val="pt-BR"/>
        </w:rPr>
        <w:t>Parágrafo Único</w:t>
      </w:r>
      <w:r w:rsidRPr="00166407">
        <w:rPr>
          <w:rFonts w:ascii="Arial" w:hAnsi="Arial" w:cs="Arial"/>
          <w:lang w:val="pt-BR"/>
        </w:rPr>
        <w:t xml:space="preserve"> - O presente contrato poderá ser prorrogado nos termos do artigo 57, inciso II, da Lei Federal nº. 8.666/93, e alterações.</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shd w:val="clear" w:color="auto" w:fill="D9D9D9"/>
          <w:lang w:val="pt-BR"/>
        </w:rPr>
        <w:t>CLÁUS</w:t>
      </w:r>
      <w:r w:rsidRPr="00166407">
        <w:rPr>
          <w:rFonts w:ascii="Arial" w:hAnsi="Arial" w:cs="Arial"/>
          <w:b/>
          <w:lang w:val="pt-BR"/>
        </w:rPr>
        <w:t>ULA SEXTA: DA  ALTERAÇÃO CONTRATUAL</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6.1. Este Contrato poderá ser alterado, mediante Termo Aditivo e com as devidas justificativas, nos casos previstos no art. 65, da Lei no 8.666/93.</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lang w:val="pt-BR"/>
        </w:rPr>
      </w:pPr>
      <w:r w:rsidRPr="00166407">
        <w:rPr>
          <w:rFonts w:ascii="Arial" w:hAnsi="Arial" w:cs="Arial"/>
          <w:b/>
          <w:lang w:val="pt-BR"/>
        </w:rPr>
        <w:t>CLÁUSULA SÉTIMA:  DAS  PENALIDADES</w:t>
      </w:r>
    </w:p>
    <w:p w:rsidR="005559D6" w:rsidRPr="00166407" w:rsidRDefault="005559D6" w:rsidP="006A0126">
      <w:pPr>
        <w:autoSpaceDE w:val="0"/>
        <w:autoSpaceDN w:val="0"/>
        <w:adjustRightInd w:val="0"/>
        <w:spacing w:line="360" w:lineRule="auto"/>
        <w:jc w:val="both"/>
        <w:rPr>
          <w:rFonts w:ascii="Arial" w:hAnsi="Arial" w:cs="Arial"/>
          <w:bCs/>
          <w:lang w:val="pt-BR"/>
        </w:rPr>
      </w:pPr>
      <w:r w:rsidRPr="00166407">
        <w:rPr>
          <w:rFonts w:ascii="Arial" w:hAnsi="Arial" w:cs="Arial"/>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5559D6" w:rsidRPr="00166407" w:rsidRDefault="005559D6" w:rsidP="002A6633">
      <w:pPr>
        <w:autoSpaceDE w:val="0"/>
        <w:autoSpaceDN w:val="0"/>
        <w:adjustRightInd w:val="0"/>
        <w:spacing w:line="360" w:lineRule="auto"/>
        <w:jc w:val="both"/>
        <w:rPr>
          <w:rFonts w:ascii="Arial" w:hAnsi="Arial" w:cs="Arial"/>
          <w:lang w:val="pt-BR"/>
        </w:rPr>
      </w:pPr>
      <w:r w:rsidRPr="00166407">
        <w:rPr>
          <w:rFonts w:ascii="Arial" w:hAnsi="Arial" w:cs="Arial"/>
          <w:b/>
          <w:bCs/>
          <w:lang w:val="pt-BR"/>
        </w:rPr>
        <w:t>Parágrafo Único</w:t>
      </w:r>
      <w:r w:rsidRPr="00166407">
        <w:rPr>
          <w:rFonts w:ascii="Arial" w:hAnsi="Arial" w:cs="Arial"/>
          <w:bCs/>
          <w:lang w:val="pt-BR"/>
        </w:rPr>
        <w:t xml:space="preserve"> - Poderá a administração pública, rescindir o presente contrato unilateralmente, sem que seja devida qualquer indenização em favor do contratado, nos termos da Lei 8.666/93, não incidindo a multa prevista no “caput</w:t>
      </w:r>
      <w:r w:rsidRPr="00166407">
        <w:rPr>
          <w:rFonts w:ascii="Arial" w:hAnsi="Arial" w:cs="Arial"/>
          <w:lang w:val="pt-BR"/>
        </w:rPr>
        <w:t>”.</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lastRenderedPageBreak/>
        <w:t>CLÁUSULA OITAVA: DA  RESCISÃO</w:t>
      </w:r>
    </w:p>
    <w:p w:rsidR="005559D6"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 xml:space="preserve">8.1. Este contrato poderá ser rescindido nos termos e nas condições previstas nos arts. </w:t>
      </w:r>
      <w:smartTag w:uri="urn:schemas-microsoft-com:office:smarttags" w:element="metricconverter">
        <w:smartTagPr>
          <w:attr w:name="ProductID" w:val="77 a"/>
        </w:smartTagPr>
        <w:r w:rsidRPr="00166407">
          <w:rPr>
            <w:rFonts w:ascii="Arial" w:hAnsi="Arial" w:cs="Arial"/>
            <w:lang w:val="pt-BR"/>
          </w:rPr>
          <w:t>77 a</w:t>
        </w:r>
      </w:smartTag>
      <w:r w:rsidRPr="00166407">
        <w:rPr>
          <w:rFonts w:ascii="Arial" w:hAnsi="Arial" w:cs="Arial"/>
          <w:lang w:val="pt-BR"/>
        </w:rPr>
        <w:t xml:space="preserve"> 80 da Lei 8.666/93.</w:t>
      </w:r>
    </w:p>
    <w:p w:rsidR="005559D6" w:rsidRPr="00166407" w:rsidRDefault="005559D6" w:rsidP="006A0126">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NONA: DAS OBRIGAÇÕES</w:t>
      </w:r>
    </w:p>
    <w:p w:rsidR="005559D6" w:rsidRPr="00166407" w:rsidRDefault="005559D6" w:rsidP="006A0126">
      <w:pPr>
        <w:widowControl w:val="0"/>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9.1. DAS OBRIGAÇÕES DA CONTRATANTE</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9.1.1 Para garantir o fiel cumprimento do objeto do presente Contrato, a CONTRATANTE se obriga: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efetuar o pagamento na forma convencionada na Cláusula Quinta do presente instrumento, dentro do prazo previsto, desde que atendidas as formalidades previstas;</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designar um representante para fiscalizar a execução dos serviços, em conformidade com a proposta comercial e o ANEXO do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notificar a CONTRATADA, imediatamente, sobre as faltas e defeitos observados no cumprimento da obrigação ora ajustada.</w:t>
      </w:r>
    </w:p>
    <w:p w:rsidR="005559D6" w:rsidRPr="00166407" w:rsidRDefault="005559D6" w:rsidP="006A0126">
      <w:pPr>
        <w:autoSpaceDE w:val="0"/>
        <w:autoSpaceDN w:val="0"/>
        <w:adjustRightInd w:val="0"/>
        <w:spacing w:line="360" w:lineRule="auto"/>
        <w:jc w:val="both"/>
        <w:rPr>
          <w:rFonts w:ascii="Arial" w:hAnsi="Arial" w:cs="Arial"/>
          <w:b/>
          <w:u w:val="single"/>
          <w:lang w:val="pt-BR"/>
        </w:rPr>
      </w:pPr>
      <w:r w:rsidRPr="00166407">
        <w:rPr>
          <w:rFonts w:ascii="Arial" w:hAnsi="Arial" w:cs="Arial"/>
          <w:b/>
          <w:u w:val="single"/>
          <w:lang w:val="pt-BR"/>
        </w:rPr>
        <w:t>9.2. DAS OBRIGAÇÕES DO CONTRATADO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9.2.1. Para a execução dos serviços objeto deste Contrato, o CONTRATADO se obriga 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a) Obedecer a todas as condições especificadas neste edital. O não atendimento a esta condição caracterizará o descumprimento total da obrigação assumida, sujeitando o licitante às penalidades previstas neste Edital.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b) Fornecer à Prefeitura a competente nota fiscal discriminando cada item e se</w:t>
      </w:r>
      <w:r w:rsidR="007E4885">
        <w:rPr>
          <w:rFonts w:ascii="Arial" w:hAnsi="Arial" w:cs="Arial"/>
          <w:lang w:val="pt-BR"/>
        </w:rPr>
        <w:t>u respectivo valor, referente a locação do caminhão</w:t>
      </w:r>
      <w:r w:rsidRPr="00166407">
        <w:rPr>
          <w:rFonts w:ascii="Arial" w:hAnsi="Arial" w:cs="Arial"/>
          <w:lang w:val="pt-BR"/>
        </w:rPr>
        <w:t>, acompanhada das certidões</w:t>
      </w:r>
      <w:r w:rsidR="009A0B98">
        <w:rPr>
          <w:rFonts w:ascii="Arial" w:hAnsi="Arial" w:cs="Arial"/>
          <w:lang w:val="pt-BR"/>
        </w:rPr>
        <w:t xml:space="preserve"> fiscais</w:t>
      </w:r>
      <w:r w:rsidRPr="00166407">
        <w:rPr>
          <w:rFonts w:ascii="Arial" w:hAnsi="Arial" w:cs="Arial"/>
          <w:lang w:val="pt-BR"/>
        </w:rPr>
        <w:t>.</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c) Assumir inteira responsabilidade com todas as despesas di</w:t>
      </w:r>
      <w:r w:rsidR="00726DFF">
        <w:rPr>
          <w:rFonts w:ascii="Arial" w:hAnsi="Arial" w:cs="Arial"/>
          <w:lang w:val="pt-BR"/>
        </w:rPr>
        <w:t>retas e indireta</w:t>
      </w:r>
      <w:r w:rsidRPr="00166407">
        <w:rPr>
          <w:rFonts w:ascii="Arial" w:hAnsi="Arial" w:cs="Arial"/>
          <w:lang w:val="pt-BR"/>
        </w:rPr>
        <w:t>, com as pessoas envolvidas na execução dos serviços, que não terão qualquer vínculo empregatício com a licitadora;</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d) Assumir total responsabilidade por qualquer dano pessoal ou material que seus empregados venham causar ao patrimônio da Prefeitura ou a terceiros, quando da execução dos serviços, objeto deste instrumento;</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lastRenderedPageBreak/>
        <w:t>f) Manter os preços ofertados durante o prazo da validade da proposta indicada na sua respectiva proposta comercial.</w:t>
      </w:r>
    </w:p>
    <w:p w:rsidR="005559D6" w:rsidRPr="00166407" w:rsidRDefault="005559D6" w:rsidP="006A0126">
      <w:pPr>
        <w:autoSpaceDE w:val="0"/>
        <w:autoSpaceDN w:val="0"/>
        <w:adjustRightInd w:val="0"/>
        <w:spacing w:line="360" w:lineRule="auto"/>
        <w:jc w:val="both"/>
        <w:rPr>
          <w:rFonts w:ascii="Arial" w:hAnsi="Arial" w:cs="Arial"/>
          <w:lang w:val="pt-BR"/>
        </w:rPr>
      </w:pPr>
      <w:r w:rsidRPr="00166407">
        <w:rPr>
          <w:rFonts w:ascii="Arial" w:hAnsi="Arial" w:cs="Arial"/>
          <w:lang w:val="pt-BR"/>
        </w:rPr>
        <w:t>g) Manter durante a execução do contrato, em compatibilidade com as obrigações assumidas, todas as condições de habilitação e quantificação exigidas na licitação.</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 DA VINCULAÇÃO DESTE AJUSTE AO ATO CONVOCATÓRIO E À PROPOSTA COMERCIAL APRESENTADA PELO CONTRATADO</w:t>
      </w:r>
    </w:p>
    <w:p w:rsidR="005559D6" w:rsidRDefault="005559D6" w:rsidP="006A0126">
      <w:pPr>
        <w:pStyle w:val="PADRAO"/>
        <w:spacing w:line="360" w:lineRule="auto"/>
        <w:rPr>
          <w:rFonts w:ascii="Arial" w:hAnsi="Arial" w:cs="Arial"/>
          <w:sz w:val="22"/>
          <w:szCs w:val="22"/>
        </w:rPr>
      </w:pPr>
      <w:r w:rsidRPr="00166407">
        <w:rPr>
          <w:rFonts w:ascii="Arial" w:hAnsi="Arial" w:cs="Arial"/>
          <w:sz w:val="22"/>
          <w:szCs w:val="22"/>
        </w:rPr>
        <w:t>10.1 – Este contrato vincula-se, em todos os seus termos, ao ato convocatório refere</w:t>
      </w:r>
      <w:r w:rsidR="002558B4">
        <w:rPr>
          <w:rFonts w:ascii="Arial" w:hAnsi="Arial" w:cs="Arial"/>
          <w:sz w:val="22"/>
          <w:szCs w:val="22"/>
        </w:rPr>
        <w:t xml:space="preserve">nte </w:t>
      </w:r>
      <w:r w:rsidR="000B34F0">
        <w:rPr>
          <w:rFonts w:ascii="Arial" w:hAnsi="Arial" w:cs="Arial"/>
          <w:sz w:val="22"/>
          <w:szCs w:val="22"/>
        </w:rPr>
        <w:t>ao Pregão Presencial nº. 17/</w:t>
      </w:r>
      <w:r w:rsidR="00EE5A31">
        <w:rPr>
          <w:rFonts w:ascii="Arial" w:hAnsi="Arial" w:cs="Arial"/>
          <w:sz w:val="22"/>
          <w:szCs w:val="22"/>
        </w:rPr>
        <w:t>2022</w:t>
      </w:r>
      <w:r w:rsidR="00F3123F">
        <w:rPr>
          <w:rFonts w:ascii="Arial" w:hAnsi="Arial" w:cs="Arial"/>
          <w:sz w:val="22"/>
          <w:szCs w:val="22"/>
        </w:rPr>
        <w:t xml:space="preserve"> e seus anexos, </w:t>
      </w:r>
      <w:r w:rsidRPr="00166407">
        <w:rPr>
          <w:rFonts w:ascii="Arial" w:hAnsi="Arial" w:cs="Arial"/>
          <w:sz w:val="22"/>
          <w:szCs w:val="22"/>
        </w:rPr>
        <w:t>bem como à proposta comercial do Contratado.</w:t>
      </w:r>
    </w:p>
    <w:p w:rsidR="002A6633" w:rsidRPr="002558B4" w:rsidRDefault="002A6633" w:rsidP="006A0126">
      <w:pPr>
        <w:pStyle w:val="PADRAO"/>
        <w:spacing w:line="360" w:lineRule="auto"/>
        <w:rPr>
          <w:rFonts w:ascii="Arial" w:hAnsi="Arial" w:cs="Arial"/>
          <w:sz w:val="22"/>
          <w:szCs w:val="22"/>
        </w:rPr>
      </w:pPr>
    </w:p>
    <w:p w:rsidR="005559D6" w:rsidRPr="00166407" w:rsidRDefault="005559D6" w:rsidP="002A6633">
      <w:pPr>
        <w:keepNext/>
        <w:widowControl w:val="0"/>
        <w:shd w:val="clear" w:color="auto" w:fill="D9D9D9"/>
        <w:autoSpaceDE w:val="0"/>
        <w:autoSpaceDN w:val="0"/>
        <w:adjustRightInd w:val="0"/>
        <w:spacing w:line="360" w:lineRule="auto"/>
        <w:jc w:val="center"/>
        <w:rPr>
          <w:rFonts w:ascii="Arial" w:hAnsi="Arial" w:cs="Arial"/>
          <w:b/>
          <w:lang w:val="pt-BR"/>
        </w:rPr>
      </w:pPr>
      <w:r w:rsidRPr="00166407">
        <w:rPr>
          <w:rFonts w:ascii="Arial" w:hAnsi="Arial" w:cs="Arial"/>
          <w:b/>
          <w:lang w:val="pt-BR"/>
        </w:rPr>
        <w:t>CLÁUSULA DÉCIMA PRIMEIRA: DO  FORO</w:t>
      </w:r>
    </w:p>
    <w:p w:rsidR="005559D6" w:rsidRPr="00166407" w:rsidRDefault="005559D6" w:rsidP="006A0126">
      <w:pPr>
        <w:widowControl w:val="0"/>
        <w:autoSpaceDE w:val="0"/>
        <w:autoSpaceDN w:val="0"/>
        <w:adjustRightInd w:val="0"/>
        <w:spacing w:line="360" w:lineRule="auto"/>
        <w:jc w:val="both"/>
        <w:rPr>
          <w:rFonts w:ascii="Arial" w:hAnsi="Arial" w:cs="Arial"/>
          <w:lang w:val="pt-BR"/>
        </w:rPr>
      </w:pPr>
      <w:r w:rsidRPr="00166407">
        <w:rPr>
          <w:rFonts w:ascii="Arial" w:hAnsi="Arial" w:cs="Arial"/>
          <w:lang w:val="pt-BR"/>
        </w:rPr>
        <w:t>11.1. Para solução das questões decorrentes deste contrato as partes elegem o foro de Coração de Jesus – MG, renunciando qualquer outro por mais privilegiado que seja</w:t>
      </w:r>
    </w:p>
    <w:p w:rsidR="005559D6" w:rsidRPr="00166407" w:rsidRDefault="005559D6" w:rsidP="002A6633">
      <w:pPr>
        <w:shd w:val="clear" w:color="auto" w:fill="CCCCCC"/>
        <w:spacing w:line="360" w:lineRule="auto"/>
        <w:jc w:val="center"/>
        <w:rPr>
          <w:rFonts w:ascii="Arial" w:hAnsi="Arial" w:cs="Arial"/>
          <w:b/>
          <w:lang w:val="pt-BR" w:eastAsia="ar-SA"/>
        </w:rPr>
      </w:pPr>
      <w:r w:rsidRPr="00166407">
        <w:rPr>
          <w:rFonts w:ascii="Arial" w:hAnsi="Arial" w:cs="Arial"/>
          <w:b/>
          <w:lang w:val="pt-BR" w:eastAsia="ar-SA"/>
        </w:rPr>
        <w:t>CLÁUSULA DÉCIMA SEGUNDA – DAS DISPOSIÇÕES FINAIS</w:t>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12.1 Os casos omissos serão resolvidos à luz da Lei nº 8.666/93, e dos princípios gerais de direito. </w:t>
      </w:r>
      <w:r w:rsidRPr="00166407">
        <w:rPr>
          <w:rFonts w:ascii="Arial" w:hAnsi="Arial" w:cs="Arial"/>
          <w:lang w:val="pt-BR" w:eastAsia="ar-SA"/>
        </w:rPr>
        <w:tab/>
      </w:r>
    </w:p>
    <w:p w:rsidR="005559D6" w:rsidRPr="00166407" w:rsidRDefault="005559D6" w:rsidP="006A0126">
      <w:pPr>
        <w:spacing w:line="360" w:lineRule="auto"/>
        <w:jc w:val="both"/>
        <w:rPr>
          <w:rFonts w:ascii="Arial" w:hAnsi="Arial" w:cs="Arial"/>
          <w:lang w:val="pt-BR" w:eastAsia="ar-SA"/>
        </w:rPr>
      </w:pPr>
      <w:r w:rsidRPr="00166407">
        <w:rPr>
          <w:rFonts w:ascii="Arial" w:hAnsi="Arial" w:cs="Arial"/>
          <w:lang w:val="pt-BR" w:eastAsia="ar-SA"/>
        </w:rPr>
        <w:t xml:space="preserve">E por estarem de acordo, depois de lido e achado conforme, foi o presente contrato lavrado em duas cópias de igual teor e forma, assinado pelas partes e testemunhas abaixo:  </w:t>
      </w:r>
    </w:p>
    <w:p w:rsidR="005559D6" w:rsidRDefault="005559D6" w:rsidP="00E9438E">
      <w:pPr>
        <w:pStyle w:val="NormalWeb"/>
        <w:widowControl w:val="0"/>
        <w:suppressAutoHyphens/>
        <w:spacing w:line="360" w:lineRule="auto"/>
        <w:jc w:val="right"/>
        <w:rPr>
          <w:rFonts w:ascii="Arial" w:hAnsi="Arial" w:cs="Arial"/>
          <w:sz w:val="22"/>
          <w:szCs w:val="22"/>
          <w:lang w:eastAsia="ar-SA"/>
        </w:rPr>
      </w:pPr>
      <w:r w:rsidRPr="00166407">
        <w:rPr>
          <w:rFonts w:ascii="Arial" w:hAnsi="Arial" w:cs="Arial"/>
          <w:sz w:val="22"/>
          <w:szCs w:val="22"/>
          <w:lang w:eastAsia="ar-SA"/>
        </w:rPr>
        <w:t xml:space="preserve">Coração de Jesus (MG),  ......... de .................................................. de   </w:t>
      </w:r>
      <w:r w:rsidR="00EE5A31">
        <w:rPr>
          <w:rFonts w:ascii="Arial" w:hAnsi="Arial" w:cs="Arial"/>
          <w:sz w:val="22"/>
          <w:szCs w:val="22"/>
          <w:lang w:eastAsia="ar-SA"/>
        </w:rPr>
        <w:t>2022</w:t>
      </w:r>
    </w:p>
    <w:p w:rsidR="00E9438E" w:rsidRPr="00166407" w:rsidRDefault="00E9438E" w:rsidP="00E9438E">
      <w:pPr>
        <w:pStyle w:val="NormalWeb"/>
        <w:widowControl w:val="0"/>
        <w:suppressAutoHyphens/>
        <w:spacing w:line="360" w:lineRule="auto"/>
        <w:jc w:val="right"/>
        <w:rPr>
          <w:rFonts w:ascii="Arial" w:hAnsi="Arial" w:cs="Arial"/>
          <w:sz w:val="22"/>
          <w:szCs w:val="22"/>
          <w:lang w:eastAsia="ar-SA"/>
        </w:rPr>
      </w:pP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________________________________                  ____________________</w:t>
      </w:r>
      <w:r w:rsidR="000B34F0" w:rsidRPr="00E9438E">
        <w:rPr>
          <w:rFonts w:ascii="Arial" w:hAnsi="Arial" w:cs="Arial"/>
          <w:sz w:val="20"/>
          <w:szCs w:val="20"/>
          <w:lang w:eastAsia="ar-SA"/>
        </w:rPr>
        <w:t>__________</w:t>
      </w: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 xml:space="preserve">CONTRATANTE                         </w:t>
      </w:r>
      <w:r w:rsidR="00E9438E" w:rsidRPr="00E9438E">
        <w:rPr>
          <w:rFonts w:ascii="Arial" w:hAnsi="Arial" w:cs="Arial"/>
          <w:sz w:val="20"/>
          <w:szCs w:val="20"/>
          <w:lang w:eastAsia="ar-SA"/>
        </w:rPr>
        <w:t xml:space="preserve">                                   </w:t>
      </w:r>
      <w:r w:rsidRPr="00E9438E">
        <w:rPr>
          <w:rFonts w:ascii="Arial" w:hAnsi="Arial" w:cs="Arial"/>
          <w:sz w:val="20"/>
          <w:szCs w:val="20"/>
          <w:lang w:eastAsia="ar-SA"/>
        </w:rPr>
        <w:t xml:space="preserve"> CONTRATADO (A)</w:t>
      </w:r>
    </w:p>
    <w:p w:rsidR="005559D6" w:rsidRPr="00E9438E" w:rsidRDefault="005559D6"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Prefeitura Municipal de Coração de Jesus</w:t>
      </w:r>
      <w:r w:rsidR="00E9438E">
        <w:rPr>
          <w:rFonts w:ascii="Arial" w:hAnsi="Arial" w:cs="Arial"/>
          <w:sz w:val="20"/>
          <w:szCs w:val="20"/>
          <w:lang w:eastAsia="ar-SA"/>
        </w:rPr>
        <w:t xml:space="preserve">                  </w:t>
      </w:r>
      <w:r w:rsidRPr="00E9438E">
        <w:rPr>
          <w:rFonts w:ascii="Arial" w:hAnsi="Arial" w:cs="Arial"/>
          <w:sz w:val="20"/>
          <w:szCs w:val="20"/>
          <w:lang w:eastAsia="ar-SA"/>
        </w:rPr>
        <w:t>Empresa</w:t>
      </w:r>
    </w:p>
    <w:p w:rsidR="005559D6" w:rsidRPr="00E9438E" w:rsidRDefault="00E9438E"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sidRPr="00E9438E">
        <w:rPr>
          <w:rFonts w:ascii="Arial" w:hAnsi="Arial" w:cs="Arial"/>
          <w:sz w:val="20"/>
          <w:szCs w:val="20"/>
          <w:lang w:eastAsia="ar-SA"/>
        </w:rPr>
        <w:t xml:space="preserve">GILBERTO APARECIDO SOARES MEDEIROS          </w:t>
      </w:r>
      <w:r w:rsidR="005559D6" w:rsidRPr="00E9438E">
        <w:rPr>
          <w:rFonts w:ascii="Arial" w:hAnsi="Arial" w:cs="Arial"/>
          <w:sz w:val="20"/>
          <w:szCs w:val="20"/>
          <w:lang w:eastAsia="ar-SA"/>
        </w:rPr>
        <w:t>Rep.Legal: ............................................</w:t>
      </w:r>
    </w:p>
    <w:p w:rsidR="000B34F0" w:rsidRPr="00E9438E" w:rsidRDefault="00E9438E" w:rsidP="000B34F0">
      <w:pPr>
        <w:pStyle w:val="NormalWeb"/>
        <w:widowControl w:val="0"/>
        <w:suppressAutoHyphens/>
        <w:spacing w:before="0" w:beforeAutospacing="0" w:after="0" w:afterAutospacing="0" w:line="360" w:lineRule="auto"/>
        <w:jc w:val="both"/>
        <w:rPr>
          <w:rFonts w:ascii="Arial" w:hAnsi="Arial" w:cs="Arial"/>
          <w:sz w:val="20"/>
          <w:szCs w:val="20"/>
          <w:lang w:eastAsia="ar-SA"/>
        </w:rPr>
      </w:pPr>
      <w:r>
        <w:rPr>
          <w:rFonts w:ascii="Arial" w:hAnsi="Arial" w:cs="Arial"/>
          <w:sz w:val="20"/>
          <w:szCs w:val="20"/>
          <w:lang w:eastAsia="ar-SA"/>
        </w:rPr>
        <w:t xml:space="preserve">             </w:t>
      </w:r>
      <w:r w:rsidR="005559D6" w:rsidRPr="00E9438E">
        <w:rPr>
          <w:rFonts w:ascii="Arial" w:hAnsi="Arial" w:cs="Arial"/>
          <w:sz w:val="20"/>
          <w:szCs w:val="20"/>
          <w:lang w:eastAsia="ar-SA"/>
        </w:rPr>
        <w:t xml:space="preserve">                                                                    CPF: ............................................</w:t>
      </w:r>
    </w:p>
    <w:p w:rsidR="000B34F0" w:rsidRPr="000B34F0" w:rsidRDefault="000B34F0" w:rsidP="000B34F0">
      <w:pPr>
        <w:pStyle w:val="NormalWeb"/>
        <w:widowControl w:val="0"/>
        <w:suppressAutoHyphens/>
        <w:spacing w:before="0" w:beforeAutospacing="0" w:after="0" w:afterAutospacing="0" w:line="360" w:lineRule="auto"/>
        <w:jc w:val="both"/>
        <w:rPr>
          <w:rFonts w:ascii="Arial" w:hAnsi="Arial" w:cs="Arial"/>
          <w:sz w:val="22"/>
          <w:szCs w:val="22"/>
          <w:lang w:eastAsia="ar-SA"/>
        </w:rPr>
      </w:pPr>
    </w:p>
    <w:p w:rsidR="005559D6" w:rsidRPr="00166407" w:rsidRDefault="005559D6" w:rsidP="000B34F0">
      <w:pPr>
        <w:pStyle w:val="NormalWeb"/>
        <w:widowControl w:val="0"/>
        <w:spacing w:before="0" w:beforeAutospacing="0" w:after="0" w:afterAutospacing="0" w:line="360" w:lineRule="auto"/>
        <w:jc w:val="both"/>
        <w:rPr>
          <w:rFonts w:ascii="Arial" w:hAnsi="Arial" w:cs="Arial"/>
          <w:sz w:val="22"/>
          <w:szCs w:val="22"/>
        </w:rPr>
      </w:pPr>
      <w:r w:rsidRPr="00166407">
        <w:rPr>
          <w:rFonts w:ascii="Arial" w:hAnsi="Arial" w:cs="Arial"/>
          <w:i/>
          <w:sz w:val="22"/>
          <w:szCs w:val="22"/>
        </w:rPr>
        <w:t>TESTEMUNHAS: 1</w:t>
      </w:r>
      <w:r w:rsidRPr="00166407">
        <w:rPr>
          <w:rFonts w:ascii="Arial" w:hAnsi="Arial" w:cs="Arial"/>
          <w:sz w:val="22"/>
          <w:szCs w:val="22"/>
        </w:rPr>
        <w:t>________________________________</w:t>
      </w:r>
    </w:p>
    <w:p w:rsidR="005559D6" w:rsidRPr="00166407" w:rsidRDefault="005559D6" w:rsidP="000B34F0">
      <w:pPr>
        <w:pStyle w:val="NormalWeb"/>
        <w:widowControl w:val="0"/>
        <w:tabs>
          <w:tab w:val="left" w:pos="2417"/>
        </w:tabs>
        <w:spacing w:before="0" w:beforeAutospacing="0" w:after="0" w:afterAutospacing="0" w:line="360" w:lineRule="auto"/>
        <w:jc w:val="both"/>
        <w:rPr>
          <w:rFonts w:ascii="Arial" w:hAnsi="Arial" w:cs="Arial"/>
          <w:sz w:val="22"/>
          <w:szCs w:val="22"/>
        </w:rPr>
      </w:pPr>
      <w:r w:rsidRPr="00166407">
        <w:rPr>
          <w:rFonts w:ascii="Arial" w:hAnsi="Arial" w:cs="Arial"/>
          <w:sz w:val="22"/>
          <w:szCs w:val="22"/>
        </w:rPr>
        <w:t xml:space="preserve">                           RG.</w:t>
      </w:r>
    </w:p>
    <w:p w:rsidR="005559D6" w:rsidRPr="00166407"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lastRenderedPageBreak/>
        <w:t xml:space="preserve">    2</w:t>
      </w:r>
      <w:r w:rsidRPr="00166407">
        <w:rPr>
          <w:rFonts w:ascii="Arial" w:hAnsi="Arial" w:cs="Arial"/>
          <w:sz w:val="22"/>
          <w:szCs w:val="22"/>
        </w:rPr>
        <w:t>________________________________</w:t>
      </w:r>
    </w:p>
    <w:p w:rsidR="00F3123F" w:rsidRDefault="005559D6" w:rsidP="000B34F0">
      <w:pPr>
        <w:pStyle w:val="NormalWeb"/>
        <w:widowControl w:val="0"/>
        <w:spacing w:before="0" w:beforeAutospacing="0" w:after="0" w:afterAutospacing="0" w:line="360" w:lineRule="auto"/>
        <w:jc w:val="both"/>
        <w:rPr>
          <w:rFonts w:ascii="Arial" w:hAnsi="Arial" w:cs="Arial"/>
          <w:i/>
          <w:sz w:val="22"/>
          <w:szCs w:val="22"/>
        </w:rPr>
      </w:pPr>
      <w:r w:rsidRPr="00166407">
        <w:rPr>
          <w:rFonts w:ascii="Arial" w:hAnsi="Arial" w:cs="Arial"/>
          <w:i/>
          <w:sz w:val="22"/>
          <w:szCs w:val="22"/>
        </w:rPr>
        <w:t xml:space="preserve">                           RG.</w:t>
      </w: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i/>
          <w:sz w:val="22"/>
          <w:szCs w:val="22"/>
        </w:rPr>
      </w:pPr>
    </w:p>
    <w:p w:rsidR="00B82E9D" w:rsidRDefault="00B82E9D" w:rsidP="000B34F0">
      <w:pPr>
        <w:pStyle w:val="NormalWeb"/>
        <w:widowControl w:val="0"/>
        <w:spacing w:before="0" w:beforeAutospacing="0" w:after="0" w:afterAutospacing="0" w:line="360" w:lineRule="auto"/>
        <w:jc w:val="both"/>
        <w:rPr>
          <w:rFonts w:ascii="Arial" w:hAnsi="Arial" w:cs="Arial"/>
          <w:b/>
        </w:rPr>
      </w:pPr>
    </w:p>
    <w:p w:rsidR="004458E9" w:rsidRPr="00166407" w:rsidRDefault="001D5BFD" w:rsidP="00166407">
      <w:pPr>
        <w:tabs>
          <w:tab w:val="left" w:pos="9356"/>
          <w:tab w:val="left" w:pos="9781"/>
        </w:tabs>
        <w:autoSpaceDE w:val="0"/>
        <w:autoSpaceDN w:val="0"/>
        <w:adjustRightInd w:val="0"/>
        <w:spacing w:after="0" w:line="360" w:lineRule="auto"/>
        <w:ind w:left="-142" w:right="-166"/>
        <w:jc w:val="center"/>
        <w:rPr>
          <w:rFonts w:ascii="Arial" w:hAnsi="Arial" w:cs="Arial"/>
          <w:b/>
          <w:lang w:val="pt-BR"/>
        </w:rPr>
      </w:pPr>
      <w:r w:rsidRPr="00166407">
        <w:rPr>
          <w:rFonts w:ascii="Arial" w:hAnsi="Arial" w:cs="Arial"/>
          <w:b/>
          <w:lang w:val="pt-BR"/>
        </w:rPr>
        <w:lastRenderedPageBreak/>
        <w:t xml:space="preserve">ANEXO </w:t>
      </w:r>
      <w:r w:rsidR="00FE591C">
        <w:rPr>
          <w:rFonts w:ascii="Arial" w:hAnsi="Arial" w:cs="Arial"/>
          <w:b/>
          <w:lang w:val="pt-BR"/>
        </w:rPr>
        <w:t xml:space="preserve">IX </w:t>
      </w:r>
    </w:p>
    <w:p w:rsidR="004458E9" w:rsidRPr="00166407" w:rsidRDefault="004458E9" w:rsidP="00FE591C">
      <w:pPr>
        <w:tabs>
          <w:tab w:val="left" w:pos="9356"/>
          <w:tab w:val="left" w:pos="9781"/>
        </w:tabs>
        <w:autoSpaceDE w:val="0"/>
        <w:autoSpaceDN w:val="0"/>
        <w:adjustRightInd w:val="0"/>
        <w:spacing w:after="0" w:line="360" w:lineRule="auto"/>
        <w:ind w:left="-142" w:right="-166"/>
        <w:rPr>
          <w:rFonts w:ascii="Arial" w:hAnsi="Arial" w:cs="Arial"/>
          <w:b/>
          <w:bCs/>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center"/>
        <w:rPr>
          <w:rFonts w:ascii="Arial" w:hAnsi="Arial" w:cs="Arial"/>
          <w:b/>
          <w:bCs/>
          <w:color w:val="000000"/>
          <w:lang w:val="pt-BR"/>
        </w:rPr>
      </w:pPr>
      <w:r w:rsidRPr="00166407">
        <w:rPr>
          <w:rFonts w:ascii="Arial" w:hAnsi="Arial" w:cs="Arial"/>
          <w:b/>
          <w:bCs/>
          <w:color w:val="000000"/>
          <w:lang w:val="pt-BR"/>
        </w:rPr>
        <w:t>PREGÃO PRESENCIAL Nº 0</w:t>
      </w:r>
      <w:r w:rsidR="002558B4">
        <w:rPr>
          <w:rFonts w:ascii="Arial" w:hAnsi="Arial" w:cs="Arial"/>
          <w:b/>
          <w:bCs/>
          <w:color w:val="000000"/>
          <w:lang w:val="pt-BR"/>
        </w:rPr>
        <w:t>17</w:t>
      </w:r>
      <w:r w:rsidR="000B34F0">
        <w:rPr>
          <w:rFonts w:ascii="Arial" w:hAnsi="Arial" w:cs="Arial"/>
          <w:b/>
          <w:bCs/>
          <w:color w:val="000000"/>
          <w:lang w:val="pt-BR"/>
        </w:rPr>
        <w:t>/</w:t>
      </w:r>
      <w:r w:rsidR="00EE5A31">
        <w:rPr>
          <w:rFonts w:ascii="Arial" w:hAnsi="Arial" w:cs="Arial"/>
          <w:b/>
          <w:bCs/>
          <w:color w:val="000000"/>
          <w:lang w:val="pt-BR"/>
        </w:rPr>
        <w:t>2022</w:t>
      </w:r>
    </w:p>
    <w:p w:rsidR="004458E9" w:rsidRPr="00166407" w:rsidRDefault="004458E9" w:rsidP="00FE591C">
      <w:pPr>
        <w:tabs>
          <w:tab w:val="left" w:pos="9356"/>
          <w:tab w:val="left" w:pos="9781"/>
        </w:tabs>
        <w:autoSpaceDE w:val="0"/>
        <w:autoSpaceDN w:val="0"/>
        <w:adjustRightInd w:val="0"/>
        <w:spacing w:after="0" w:line="360" w:lineRule="auto"/>
        <w:ind w:right="-166"/>
        <w:jc w:val="center"/>
        <w:rPr>
          <w:rFonts w:ascii="Arial" w:hAnsi="Arial" w:cs="Arial"/>
          <w:b/>
          <w:bCs/>
          <w:color w:val="000000"/>
          <w:lang w:val="pt-BR"/>
        </w:rPr>
      </w:pPr>
      <w:r w:rsidRPr="00166407">
        <w:rPr>
          <w:rFonts w:ascii="Arial" w:hAnsi="Arial" w:cs="Arial"/>
          <w:b/>
          <w:bCs/>
          <w:color w:val="000000"/>
          <w:lang w:val="pt-BR"/>
        </w:rPr>
        <w:t>RECIBO DE RETIRADA DE EDITAL POR 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Razão Social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CNPJ</w:t>
      </w:r>
      <w:r w:rsidR="007E4885">
        <w:rPr>
          <w:rFonts w:ascii="Arial" w:hAnsi="Arial" w:cs="Arial"/>
          <w:color w:val="000000"/>
          <w:lang w:val="pt-BR"/>
        </w:rPr>
        <w:t>/CPF</w:t>
      </w:r>
      <w:r w:rsidRPr="00166407">
        <w:rPr>
          <w:rFonts w:ascii="Arial" w:hAnsi="Arial" w:cs="Arial"/>
          <w:color w:val="000000"/>
          <w:lang w:val="pt-BR"/>
        </w:rPr>
        <w:t xml:space="preserve"> n°</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Endereço: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e-mail:</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Cidade: Estado: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Telefone: Fax:</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Pessoa para contato:</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Recebemos, através do e-mail </w:t>
      </w:r>
      <w:r w:rsidRPr="00166407">
        <w:rPr>
          <w:rFonts w:ascii="Arial" w:hAnsi="Arial" w:cs="Arial"/>
          <w:color w:val="0000FF"/>
          <w:lang w:val="pt-BR"/>
        </w:rPr>
        <w:t xml:space="preserve">licitacoracao@yahoo.com.br </w:t>
      </w:r>
      <w:r w:rsidRPr="00166407">
        <w:rPr>
          <w:rFonts w:ascii="Arial" w:hAnsi="Arial" w:cs="Arial"/>
          <w:color w:val="000000"/>
          <w:lang w:val="pt-BR"/>
        </w:rPr>
        <w:t>nesta data, cópia do instrumento convocatório da licitação acima identificada.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Local: ______________, _____, de _____________ de</w:t>
      </w:r>
      <w:r w:rsidR="002558B4">
        <w:rPr>
          <w:rFonts w:ascii="Arial" w:hAnsi="Arial" w:cs="Arial"/>
          <w:color w:val="000000"/>
          <w:lang w:val="pt-BR"/>
        </w:rPr>
        <w:t>2018</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________________________________</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Assinatura</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Senhor Licitante,</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r w:rsidRPr="00166407">
        <w:rPr>
          <w:rFonts w:ascii="Arial" w:hAnsi="Arial" w:cs="Arial"/>
          <w:color w:val="000000"/>
          <w:lang w:val="pt-BR"/>
        </w:rPr>
        <w:t xml:space="preserve">Visando a comunicação futura entre a Prefeitura de CORAÇÃO DE JESUS e essa empresa, solicitamos de Vossa Senhoria preencher o recibo de entrega do edital e remeter ao Setor de Licitação por meio do Fone/Fax </w:t>
      </w:r>
      <w:r w:rsidRPr="00166407">
        <w:rPr>
          <w:rFonts w:ascii="Arial" w:hAnsi="Arial" w:cs="Arial"/>
          <w:b/>
          <w:bCs/>
          <w:color w:val="000000"/>
          <w:lang w:val="pt-BR"/>
        </w:rPr>
        <w:t xml:space="preserve">(38) 3228-2282 </w:t>
      </w:r>
      <w:r w:rsidRPr="00166407">
        <w:rPr>
          <w:rFonts w:ascii="Arial" w:hAnsi="Arial" w:cs="Arial"/>
          <w:color w:val="000000"/>
          <w:lang w:val="pt-BR"/>
        </w:rPr>
        <w:t xml:space="preserve">e-mail: </w:t>
      </w:r>
      <w:r w:rsidRPr="00166407">
        <w:rPr>
          <w:rFonts w:ascii="Arial" w:hAnsi="Arial" w:cs="Arial"/>
          <w:color w:val="0000FF"/>
          <w:lang w:val="pt-BR"/>
        </w:rPr>
        <w:t xml:space="preserve">licitacoracao@yahoo.com.br </w:t>
      </w:r>
      <w:r w:rsidRPr="00166407">
        <w:rPr>
          <w:rFonts w:ascii="Arial" w:hAnsi="Arial" w:cs="Arial"/>
          <w:color w:val="000000"/>
          <w:lang w:val="pt-BR"/>
        </w:rPr>
        <w:t>.</w:t>
      </w: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color w:val="000000"/>
          <w:lang w:val="pt-BR"/>
        </w:rPr>
      </w:pPr>
    </w:p>
    <w:p w:rsidR="004458E9" w:rsidRPr="00166407" w:rsidRDefault="004458E9" w:rsidP="00166407">
      <w:pPr>
        <w:tabs>
          <w:tab w:val="left" w:pos="9356"/>
          <w:tab w:val="left" w:pos="9781"/>
        </w:tabs>
        <w:autoSpaceDE w:val="0"/>
        <w:autoSpaceDN w:val="0"/>
        <w:adjustRightInd w:val="0"/>
        <w:spacing w:after="0" w:line="360" w:lineRule="auto"/>
        <w:ind w:left="-142" w:right="-166"/>
        <w:jc w:val="both"/>
        <w:rPr>
          <w:rFonts w:ascii="Arial" w:hAnsi="Arial" w:cs="Arial"/>
          <w:lang w:val="pt-BR"/>
        </w:rPr>
      </w:pPr>
      <w:r w:rsidRPr="00166407">
        <w:rPr>
          <w:rFonts w:ascii="Arial" w:hAnsi="Arial" w:cs="Arial"/>
          <w:color w:val="000000"/>
          <w:lang w:val="pt-BR"/>
        </w:rPr>
        <w:t>A não remessa do presente recibo ao Departamento de Licitação implicará o não envio à Vossa Senhoria, de eventuais retificações ocorridas no instrumento convocatório bem como quaisquer informações adicionais.</w:t>
      </w:r>
    </w:p>
    <w:p w:rsidR="0028293A" w:rsidRPr="00166407" w:rsidRDefault="0028293A" w:rsidP="00166407">
      <w:pPr>
        <w:tabs>
          <w:tab w:val="left" w:pos="9356"/>
          <w:tab w:val="left" w:pos="9781"/>
        </w:tabs>
        <w:spacing w:after="0" w:line="360" w:lineRule="auto"/>
        <w:ind w:left="-142" w:right="-166"/>
        <w:rPr>
          <w:rFonts w:ascii="Arial" w:hAnsi="Arial" w:cs="Arial"/>
          <w:lang w:val="pt-BR"/>
        </w:rPr>
      </w:pPr>
    </w:p>
    <w:sectPr w:rsidR="0028293A" w:rsidRPr="00166407" w:rsidSect="005E0CB2">
      <w:headerReference w:type="default" r:id="rId11"/>
      <w:footerReference w:type="default" r:id="rId12"/>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B85" w:rsidRDefault="003E4B85" w:rsidP="004F4E40">
      <w:pPr>
        <w:spacing w:after="0" w:line="240" w:lineRule="auto"/>
      </w:pPr>
      <w:r>
        <w:separator/>
      </w:r>
    </w:p>
  </w:endnote>
  <w:endnote w:type="continuationSeparator" w:id="0">
    <w:p w:rsidR="003E4B85" w:rsidRDefault="003E4B85"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E9D" w:rsidRPr="00934752" w:rsidRDefault="00B82E9D"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1D6765" w:rsidRPr="001D6765">
      <w:rPr>
        <w:rFonts w:ascii="Cambria" w:hAnsi="Cambria"/>
        <w:noProof/>
        <w:sz w:val="16"/>
        <w:szCs w:val="16"/>
        <w:lang w:val="pt-BR"/>
      </w:rPr>
      <w:t>1</w:t>
    </w:r>
    <w:r w:rsidRPr="00934752">
      <w:rPr>
        <w:sz w:val="16"/>
        <w:szCs w:val="16"/>
      </w:rPr>
      <w:fldChar w:fldCharType="end"/>
    </w:r>
  </w:p>
  <w:p w:rsidR="00B82E9D" w:rsidRPr="00934752" w:rsidRDefault="00B82E9D">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B85" w:rsidRDefault="003E4B85" w:rsidP="004F4E40">
      <w:pPr>
        <w:spacing w:after="0" w:line="240" w:lineRule="auto"/>
      </w:pPr>
      <w:r>
        <w:separator/>
      </w:r>
    </w:p>
  </w:footnote>
  <w:footnote w:type="continuationSeparator" w:id="0">
    <w:p w:rsidR="003E4B85" w:rsidRDefault="003E4B85"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82E9D" w:rsidRPr="00345DB7" w:rsidTr="007546CF">
      <w:tc>
        <w:tcPr>
          <w:tcW w:w="1384" w:type="dxa"/>
          <w:tcBorders>
            <w:right w:val="nil"/>
          </w:tcBorders>
        </w:tcPr>
        <w:p w:rsidR="00B82E9D" w:rsidRPr="00DA4577" w:rsidRDefault="00B82E9D"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75pt" o:ole="">
                <v:imagedata r:id="rId1" o:title=""/>
              </v:shape>
              <o:OLEObject Type="Embed" ProgID="CorelDRAW.Graphic.10" ShapeID="_x0000_i1025" DrawAspect="Content" ObjectID="_1710249233" r:id="rId2"/>
            </w:object>
          </w:r>
        </w:p>
      </w:tc>
      <w:tc>
        <w:tcPr>
          <w:tcW w:w="7938" w:type="dxa"/>
          <w:tcBorders>
            <w:left w:val="nil"/>
          </w:tcBorders>
        </w:tcPr>
        <w:p w:rsidR="00B82E9D" w:rsidRPr="004458E9" w:rsidRDefault="00B82E9D"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B82E9D" w:rsidRPr="004458E9" w:rsidRDefault="00B82E9D" w:rsidP="007546CF">
          <w:pPr>
            <w:pStyle w:val="Cabealho"/>
            <w:spacing w:after="0" w:line="240" w:lineRule="auto"/>
            <w:jc w:val="center"/>
            <w:rPr>
              <w:sz w:val="14"/>
              <w:szCs w:val="20"/>
              <w:lang w:val="pt-BR"/>
            </w:rPr>
          </w:pPr>
        </w:p>
        <w:p w:rsidR="00B82E9D" w:rsidRPr="004458E9" w:rsidRDefault="00B82E9D" w:rsidP="007546CF">
          <w:pPr>
            <w:pStyle w:val="Cabealho"/>
            <w:spacing w:after="0" w:line="240" w:lineRule="auto"/>
            <w:jc w:val="center"/>
            <w:rPr>
              <w:sz w:val="20"/>
              <w:szCs w:val="20"/>
              <w:lang w:val="pt-BR"/>
            </w:rPr>
          </w:pPr>
          <w:r w:rsidRPr="004458E9">
            <w:rPr>
              <w:sz w:val="20"/>
              <w:szCs w:val="20"/>
              <w:lang w:val="pt-BR"/>
            </w:rPr>
            <w:t>ESTADO DE MINAS GERAIS</w:t>
          </w:r>
        </w:p>
        <w:p w:rsidR="00B82E9D" w:rsidRPr="004458E9" w:rsidRDefault="00B82E9D"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B82E9D" w:rsidRPr="00057505" w:rsidRDefault="00B82E9D"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8109B"/>
    <w:multiLevelType w:val="hybridMultilevel"/>
    <w:tmpl w:val="950C59E6"/>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nsid w:val="09553E07"/>
    <w:multiLevelType w:val="singleLevel"/>
    <w:tmpl w:val="6C4C01F2"/>
    <w:lvl w:ilvl="0">
      <w:start w:val="1"/>
      <w:numFmt w:val="decimal"/>
      <w:lvlText w:val="%1."/>
      <w:lvlJc w:val="left"/>
      <w:pPr>
        <w:tabs>
          <w:tab w:val="num" w:pos="1068"/>
        </w:tabs>
        <w:ind w:left="1068" w:hanging="360"/>
      </w:pPr>
      <w:rPr>
        <w:rFonts w:ascii="Times New Roman" w:eastAsia="Times New Roman" w:hAnsi="Times New Roman" w:cs="Times New Roman"/>
      </w:rPr>
    </w:lvl>
  </w:abstractNum>
  <w:abstractNum w:abstractNumId="2">
    <w:nsid w:val="11FA4CAC"/>
    <w:multiLevelType w:val="hybridMultilevel"/>
    <w:tmpl w:val="4D1CA0A6"/>
    <w:lvl w:ilvl="0" w:tplc="A1C45F2A">
      <w:start w:val="1"/>
      <w:numFmt w:val="bullet"/>
      <w:lvlText w:val=""/>
      <w:lvlJc w:val="left"/>
      <w:pPr>
        <w:ind w:left="1353" w:hanging="360"/>
      </w:pPr>
      <w:rPr>
        <w:rFonts w:ascii="Wingdings" w:hAnsi="Wingdings" w:hint="default"/>
        <w:color w:val="000000"/>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2AEF4408"/>
    <w:multiLevelType w:val="hybridMultilevel"/>
    <w:tmpl w:val="25686726"/>
    <w:lvl w:ilvl="0" w:tplc="74DA642A">
      <w:start w:val="1"/>
      <w:numFmt w:val="decimal"/>
      <w:lvlText w:val="%1."/>
      <w:lvlJc w:val="left"/>
      <w:pPr>
        <w:tabs>
          <w:tab w:val="num" w:pos="1070"/>
        </w:tabs>
        <w:ind w:left="1070"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4">
    <w:nsid w:val="2F74393E"/>
    <w:multiLevelType w:val="hybridMultilevel"/>
    <w:tmpl w:val="6032D25A"/>
    <w:lvl w:ilvl="0" w:tplc="DF9A91D6">
      <w:start w:val="1"/>
      <w:numFmt w:val="lowerLetter"/>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4D31E7F"/>
    <w:multiLevelType w:val="hybridMultilevel"/>
    <w:tmpl w:val="90801FB4"/>
    <w:lvl w:ilvl="0" w:tplc="B4B6615C">
      <w:start w:val="1"/>
      <w:numFmt w:val="upperLetter"/>
      <w:lvlText w:val="%1)"/>
      <w:lvlJc w:val="left"/>
      <w:pPr>
        <w:ind w:left="644" w:hanging="360"/>
      </w:pPr>
      <w:rPr>
        <w:rFonts w:hint="default"/>
        <w:color w:val="00000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
    <w:nsid w:val="565D0412"/>
    <w:multiLevelType w:val="hybridMultilevel"/>
    <w:tmpl w:val="5E00B2B0"/>
    <w:lvl w:ilvl="0" w:tplc="0416000B">
      <w:start w:val="1"/>
      <w:numFmt w:val="bullet"/>
      <w:lvlText w:val=""/>
      <w:lvlJc w:val="left"/>
      <w:pPr>
        <w:ind w:left="1470" w:hanging="360"/>
      </w:pPr>
      <w:rPr>
        <w:rFonts w:ascii="Wingdings" w:hAnsi="Wingdings" w:hint="default"/>
      </w:rPr>
    </w:lvl>
    <w:lvl w:ilvl="1" w:tplc="04160003" w:tentative="1">
      <w:start w:val="1"/>
      <w:numFmt w:val="bullet"/>
      <w:lvlText w:val="o"/>
      <w:lvlJc w:val="left"/>
      <w:pPr>
        <w:ind w:left="2190" w:hanging="360"/>
      </w:pPr>
      <w:rPr>
        <w:rFonts w:ascii="Courier New" w:hAnsi="Courier New" w:cs="Courier New" w:hint="default"/>
      </w:rPr>
    </w:lvl>
    <w:lvl w:ilvl="2" w:tplc="04160005" w:tentative="1">
      <w:start w:val="1"/>
      <w:numFmt w:val="bullet"/>
      <w:lvlText w:val=""/>
      <w:lvlJc w:val="left"/>
      <w:pPr>
        <w:ind w:left="2910" w:hanging="360"/>
      </w:pPr>
      <w:rPr>
        <w:rFonts w:ascii="Wingdings" w:hAnsi="Wingdings" w:hint="default"/>
      </w:rPr>
    </w:lvl>
    <w:lvl w:ilvl="3" w:tplc="04160001" w:tentative="1">
      <w:start w:val="1"/>
      <w:numFmt w:val="bullet"/>
      <w:lvlText w:val=""/>
      <w:lvlJc w:val="left"/>
      <w:pPr>
        <w:ind w:left="3630" w:hanging="360"/>
      </w:pPr>
      <w:rPr>
        <w:rFonts w:ascii="Symbol" w:hAnsi="Symbol" w:hint="default"/>
      </w:rPr>
    </w:lvl>
    <w:lvl w:ilvl="4" w:tplc="04160003" w:tentative="1">
      <w:start w:val="1"/>
      <w:numFmt w:val="bullet"/>
      <w:lvlText w:val="o"/>
      <w:lvlJc w:val="left"/>
      <w:pPr>
        <w:ind w:left="4350" w:hanging="360"/>
      </w:pPr>
      <w:rPr>
        <w:rFonts w:ascii="Courier New" w:hAnsi="Courier New" w:cs="Courier New" w:hint="default"/>
      </w:rPr>
    </w:lvl>
    <w:lvl w:ilvl="5" w:tplc="04160005" w:tentative="1">
      <w:start w:val="1"/>
      <w:numFmt w:val="bullet"/>
      <w:lvlText w:val=""/>
      <w:lvlJc w:val="left"/>
      <w:pPr>
        <w:ind w:left="5070" w:hanging="360"/>
      </w:pPr>
      <w:rPr>
        <w:rFonts w:ascii="Wingdings" w:hAnsi="Wingdings" w:hint="default"/>
      </w:rPr>
    </w:lvl>
    <w:lvl w:ilvl="6" w:tplc="04160001" w:tentative="1">
      <w:start w:val="1"/>
      <w:numFmt w:val="bullet"/>
      <w:lvlText w:val=""/>
      <w:lvlJc w:val="left"/>
      <w:pPr>
        <w:ind w:left="5790" w:hanging="360"/>
      </w:pPr>
      <w:rPr>
        <w:rFonts w:ascii="Symbol" w:hAnsi="Symbol" w:hint="default"/>
      </w:rPr>
    </w:lvl>
    <w:lvl w:ilvl="7" w:tplc="04160003" w:tentative="1">
      <w:start w:val="1"/>
      <w:numFmt w:val="bullet"/>
      <w:lvlText w:val="o"/>
      <w:lvlJc w:val="left"/>
      <w:pPr>
        <w:ind w:left="6510" w:hanging="360"/>
      </w:pPr>
      <w:rPr>
        <w:rFonts w:ascii="Courier New" w:hAnsi="Courier New" w:cs="Courier New" w:hint="default"/>
      </w:rPr>
    </w:lvl>
    <w:lvl w:ilvl="8" w:tplc="04160005" w:tentative="1">
      <w:start w:val="1"/>
      <w:numFmt w:val="bullet"/>
      <w:lvlText w:val=""/>
      <w:lvlJc w:val="left"/>
      <w:pPr>
        <w:ind w:left="7230" w:hanging="360"/>
      </w:pPr>
      <w:rPr>
        <w:rFonts w:ascii="Wingdings" w:hAnsi="Wingdings" w:hint="default"/>
      </w:rPr>
    </w:lvl>
  </w:abstractNum>
  <w:abstractNum w:abstractNumId="8">
    <w:nsid w:val="596B2A1C"/>
    <w:multiLevelType w:val="hybridMultilevel"/>
    <w:tmpl w:val="86B8B8FC"/>
    <w:lvl w:ilvl="0" w:tplc="31AC053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7A55709A"/>
    <w:multiLevelType w:val="hybridMultilevel"/>
    <w:tmpl w:val="2F2C0730"/>
    <w:lvl w:ilvl="0" w:tplc="C0CAB95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7"/>
  </w:num>
  <w:num w:numId="6">
    <w:abstractNumId w:val="5"/>
  </w:num>
  <w:num w:numId="7">
    <w:abstractNumId w:val="8"/>
  </w:num>
  <w:num w:numId="8">
    <w:abstractNumId w:val="6"/>
  </w:num>
  <w:num w:numId="9">
    <w:abstractNumId w:val="4"/>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2"/>
  </w:compat>
  <w:rsids>
    <w:rsidRoot w:val="00E21280"/>
    <w:rsid w:val="00001650"/>
    <w:rsid w:val="000018E4"/>
    <w:rsid w:val="0000518B"/>
    <w:rsid w:val="00006833"/>
    <w:rsid w:val="00006AC7"/>
    <w:rsid w:val="000179D4"/>
    <w:rsid w:val="0002283E"/>
    <w:rsid w:val="00024528"/>
    <w:rsid w:val="00025152"/>
    <w:rsid w:val="00034776"/>
    <w:rsid w:val="00035A39"/>
    <w:rsid w:val="00041E83"/>
    <w:rsid w:val="000449ED"/>
    <w:rsid w:val="00051B05"/>
    <w:rsid w:val="000535B0"/>
    <w:rsid w:val="00054923"/>
    <w:rsid w:val="00055770"/>
    <w:rsid w:val="00057505"/>
    <w:rsid w:val="00057A66"/>
    <w:rsid w:val="0006767C"/>
    <w:rsid w:val="000728A8"/>
    <w:rsid w:val="0007453A"/>
    <w:rsid w:val="00092F31"/>
    <w:rsid w:val="00095CEF"/>
    <w:rsid w:val="000A25D0"/>
    <w:rsid w:val="000A4783"/>
    <w:rsid w:val="000B34F0"/>
    <w:rsid w:val="000B3E63"/>
    <w:rsid w:val="000B5B93"/>
    <w:rsid w:val="000B6F40"/>
    <w:rsid w:val="000C030B"/>
    <w:rsid w:val="000C25EF"/>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1FA6"/>
    <w:rsid w:val="0013342B"/>
    <w:rsid w:val="00133E66"/>
    <w:rsid w:val="00140BDB"/>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765"/>
    <w:rsid w:val="001D6844"/>
    <w:rsid w:val="001D6D7C"/>
    <w:rsid w:val="001D7200"/>
    <w:rsid w:val="001E03D5"/>
    <w:rsid w:val="001E0C96"/>
    <w:rsid w:val="001E5766"/>
    <w:rsid w:val="001E6C29"/>
    <w:rsid w:val="00205DE7"/>
    <w:rsid w:val="00206150"/>
    <w:rsid w:val="002063D4"/>
    <w:rsid w:val="0021090C"/>
    <w:rsid w:val="002150BA"/>
    <w:rsid w:val="00224BFB"/>
    <w:rsid w:val="0022583F"/>
    <w:rsid w:val="00225A40"/>
    <w:rsid w:val="00227EFF"/>
    <w:rsid w:val="00230B2D"/>
    <w:rsid w:val="00235AAF"/>
    <w:rsid w:val="00244DB4"/>
    <w:rsid w:val="00246157"/>
    <w:rsid w:val="0025275E"/>
    <w:rsid w:val="002558B4"/>
    <w:rsid w:val="0025698C"/>
    <w:rsid w:val="00261C7F"/>
    <w:rsid w:val="00266241"/>
    <w:rsid w:val="00267754"/>
    <w:rsid w:val="00271084"/>
    <w:rsid w:val="002730A9"/>
    <w:rsid w:val="002731EF"/>
    <w:rsid w:val="00275929"/>
    <w:rsid w:val="00277B7F"/>
    <w:rsid w:val="00281E25"/>
    <w:rsid w:val="0028293A"/>
    <w:rsid w:val="0028299A"/>
    <w:rsid w:val="00284FA6"/>
    <w:rsid w:val="00285182"/>
    <w:rsid w:val="00291B0F"/>
    <w:rsid w:val="00292B49"/>
    <w:rsid w:val="00294983"/>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35DF"/>
    <w:rsid w:val="00331963"/>
    <w:rsid w:val="00332AE9"/>
    <w:rsid w:val="00335C90"/>
    <w:rsid w:val="003419B8"/>
    <w:rsid w:val="003423A1"/>
    <w:rsid w:val="0034384E"/>
    <w:rsid w:val="00345D27"/>
    <w:rsid w:val="00345DB7"/>
    <w:rsid w:val="003464CE"/>
    <w:rsid w:val="003474F2"/>
    <w:rsid w:val="00351AD6"/>
    <w:rsid w:val="00354216"/>
    <w:rsid w:val="00354590"/>
    <w:rsid w:val="003627CF"/>
    <w:rsid w:val="00365854"/>
    <w:rsid w:val="0036613B"/>
    <w:rsid w:val="0037027B"/>
    <w:rsid w:val="00370C73"/>
    <w:rsid w:val="00387332"/>
    <w:rsid w:val="00387C5E"/>
    <w:rsid w:val="003908AA"/>
    <w:rsid w:val="003A1F1A"/>
    <w:rsid w:val="003A30D7"/>
    <w:rsid w:val="003A435C"/>
    <w:rsid w:val="003A706D"/>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2CE2"/>
    <w:rsid w:val="003E4B85"/>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70A1F"/>
    <w:rsid w:val="00470AD0"/>
    <w:rsid w:val="00472681"/>
    <w:rsid w:val="0047440D"/>
    <w:rsid w:val="004750DC"/>
    <w:rsid w:val="00475258"/>
    <w:rsid w:val="0048299A"/>
    <w:rsid w:val="00485D0D"/>
    <w:rsid w:val="004865AC"/>
    <w:rsid w:val="00487A35"/>
    <w:rsid w:val="00491862"/>
    <w:rsid w:val="004A12F3"/>
    <w:rsid w:val="004A5749"/>
    <w:rsid w:val="004A68BA"/>
    <w:rsid w:val="004A7B24"/>
    <w:rsid w:val="004B3A06"/>
    <w:rsid w:val="004B588C"/>
    <w:rsid w:val="004B74C0"/>
    <w:rsid w:val="004C091C"/>
    <w:rsid w:val="004C41D3"/>
    <w:rsid w:val="004D6CD9"/>
    <w:rsid w:val="004D7AD6"/>
    <w:rsid w:val="004E1EC3"/>
    <w:rsid w:val="004E222F"/>
    <w:rsid w:val="004E287D"/>
    <w:rsid w:val="004F4E40"/>
    <w:rsid w:val="004F564A"/>
    <w:rsid w:val="004F7512"/>
    <w:rsid w:val="005001EA"/>
    <w:rsid w:val="00500B8F"/>
    <w:rsid w:val="005039FE"/>
    <w:rsid w:val="00503E5B"/>
    <w:rsid w:val="005063D5"/>
    <w:rsid w:val="00510D02"/>
    <w:rsid w:val="0051143A"/>
    <w:rsid w:val="0051254A"/>
    <w:rsid w:val="00512D51"/>
    <w:rsid w:val="00520298"/>
    <w:rsid w:val="005328DF"/>
    <w:rsid w:val="0053723A"/>
    <w:rsid w:val="0054274F"/>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178A"/>
    <w:rsid w:val="005823FA"/>
    <w:rsid w:val="005826CA"/>
    <w:rsid w:val="005842E8"/>
    <w:rsid w:val="00592171"/>
    <w:rsid w:val="00594385"/>
    <w:rsid w:val="0059627C"/>
    <w:rsid w:val="005A2D5F"/>
    <w:rsid w:val="005A7461"/>
    <w:rsid w:val="005B01C4"/>
    <w:rsid w:val="005B03F0"/>
    <w:rsid w:val="005B433D"/>
    <w:rsid w:val="005B7AE1"/>
    <w:rsid w:val="005C25D1"/>
    <w:rsid w:val="005C3F50"/>
    <w:rsid w:val="005C6FA8"/>
    <w:rsid w:val="005D0F02"/>
    <w:rsid w:val="005E0805"/>
    <w:rsid w:val="005E0CB2"/>
    <w:rsid w:val="005E4EB1"/>
    <w:rsid w:val="005E5E2C"/>
    <w:rsid w:val="005E6D18"/>
    <w:rsid w:val="005E7C1A"/>
    <w:rsid w:val="005F2012"/>
    <w:rsid w:val="0061018E"/>
    <w:rsid w:val="006266C8"/>
    <w:rsid w:val="00627829"/>
    <w:rsid w:val="00630D05"/>
    <w:rsid w:val="00630EAE"/>
    <w:rsid w:val="00631FC8"/>
    <w:rsid w:val="00634010"/>
    <w:rsid w:val="00641A53"/>
    <w:rsid w:val="00644F86"/>
    <w:rsid w:val="006462BA"/>
    <w:rsid w:val="0065202F"/>
    <w:rsid w:val="00656DA2"/>
    <w:rsid w:val="0066111E"/>
    <w:rsid w:val="00662515"/>
    <w:rsid w:val="00663D10"/>
    <w:rsid w:val="00665C23"/>
    <w:rsid w:val="00666AAE"/>
    <w:rsid w:val="0066770E"/>
    <w:rsid w:val="006769A2"/>
    <w:rsid w:val="0069075B"/>
    <w:rsid w:val="00691BD2"/>
    <w:rsid w:val="00693A98"/>
    <w:rsid w:val="006A0126"/>
    <w:rsid w:val="006B5FD7"/>
    <w:rsid w:val="006B65C9"/>
    <w:rsid w:val="006C218E"/>
    <w:rsid w:val="006C439B"/>
    <w:rsid w:val="006C5695"/>
    <w:rsid w:val="006D207B"/>
    <w:rsid w:val="006D2C12"/>
    <w:rsid w:val="006D6B46"/>
    <w:rsid w:val="006E1E65"/>
    <w:rsid w:val="006F14DC"/>
    <w:rsid w:val="006F447A"/>
    <w:rsid w:val="006F55F5"/>
    <w:rsid w:val="006F60E9"/>
    <w:rsid w:val="00702DE2"/>
    <w:rsid w:val="00702E43"/>
    <w:rsid w:val="00705C42"/>
    <w:rsid w:val="00710107"/>
    <w:rsid w:val="00712F7F"/>
    <w:rsid w:val="00713DF4"/>
    <w:rsid w:val="00715ABE"/>
    <w:rsid w:val="00717915"/>
    <w:rsid w:val="00725193"/>
    <w:rsid w:val="00725D78"/>
    <w:rsid w:val="00726DFF"/>
    <w:rsid w:val="00731552"/>
    <w:rsid w:val="00732BDB"/>
    <w:rsid w:val="00733723"/>
    <w:rsid w:val="007464FB"/>
    <w:rsid w:val="007518C9"/>
    <w:rsid w:val="007546CF"/>
    <w:rsid w:val="007547C6"/>
    <w:rsid w:val="00760856"/>
    <w:rsid w:val="00760E93"/>
    <w:rsid w:val="00762344"/>
    <w:rsid w:val="007653D3"/>
    <w:rsid w:val="00765650"/>
    <w:rsid w:val="00766EFE"/>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B0B29"/>
    <w:rsid w:val="007B1866"/>
    <w:rsid w:val="007B2656"/>
    <w:rsid w:val="007B443D"/>
    <w:rsid w:val="007B71A4"/>
    <w:rsid w:val="007C0422"/>
    <w:rsid w:val="007C0EB1"/>
    <w:rsid w:val="007C5493"/>
    <w:rsid w:val="007C65A4"/>
    <w:rsid w:val="007C7F91"/>
    <w:rsid w:val="007E277E"/>
    <w:rsid w:val="007E4885"/>
    <w:rsid w:val="007F27EB"/>
    <w:rsid w:val="007F2A14"/>
    <w:rsid w:val="007F2B87"/>
    <w:rsid w:val="00801CE1"/>
    <w:rsid w:val="00801D6A"/>
    <w:rsid w:val="0080302A"/>
    <w:rsid w:val="008040AD"/>
    <w:rsid w:val="0080608D"/>
    <w:rsid w:val="0081105E"/>
    <w:rsid w:val="00811822"/>
    <w:rsid w:val="00811FFB"/>
    <w:rsid w:val="00821927"/>
    <w:rsid w:val="00824B28"/>
    <w:rsid w:val="00830561"/>
    <w:rsid w:val="0083196C"/>
    <w:rsid w:val="00832EE4"/>
    <w:rsid w:val="0083372F"/>
    <w:rsid w:val="00834FCB"/>
    <w:rsid w:val="00843E90"/>
    <w:rsid w:val="0084576E"/>
    <w:rsid w:val="00847543"/>
    <w:rsid w:val="00850532"/>
    <w:rsid w:val="00854612"/>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1D71"/>
    <w:rsid w:val="008E2645"/>
    <w:rsid w:val="008F0B66"/>
    <w:rsid w:val="008F26E4"/>
    <w:rsid w:val="008F3817"/>
    <w:rsid w:val="008F3B15"/>
    <w:rsid w:val="008F6BE3"/>
    <w:rsid w:val="009015C6"/>
    <w:rsid w:val="009031A0"/>
    <w:rsid w:val="00905809"/>
    <w:rsid w:val="009172A6"/>
    <w:rsid w:val="00930248"/>
    <w:rsid w:val="00931260"/>
    <w:rsid w:val="00934752"/>
    <w:rsid w:val="0096408B"/>
    <w:rsid w:val="0096752E"/>
    <w:rsid w:val="009814E1"/>
    <w:rsid w:val="009827F0"/>
    <w:rsid w:val="00985460"/>
    <w:rsid w:val="00990C17"/>
    <w:rsid w:val="00991427"/>
    <w:rsid w:val="00993923"/>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31CB"/>
    <w:rsid w:val="00A03AE7"/>
    <w:rsid w:val="00A04F2A"/>
    <w:rsid w:val="00A055D7"/>
    <w:rsid w:val="00A05F75"/>
    <w:rsid w:val="00A15F7E"/>
    <w:rsid w:val="00A17355"/>
    <w:rsid w:val="00A25863"/>
    <w:rsid w:val="00A2658A"/>
    <w:rsid w:val="00A31DE1"/>
    <w:rsid w:val="00A36997"/>
    <w:rsid w:val="00A429C7"/>
    <w:rsid w:val="00A42F83"/>
    <w:rsid w:val="00A43703"/>
    <w:rsid w:val="00A43864"/>
    <w:rsid w:val="00A478E4"/>
    <w:rsid w:val="00A530CF"/>
    <w:rsid w:val="00A53255"/>
    <w:rsid w:val="00A553E0"/>
    <w:rsid w:val="00A60763"/>
    <w:rsid w:val="00A6148D"/>
    <w:rsid w:val="00A65347"/>
    <w:rsid w:val="00A671D9"/>
    <w:rsid w:val="00A709EE"/>
    <w:rsid w:val="00A70B74"/>
    <w:rsid w:val="00A727B1"/>
    <w:rsid w:val="00A73855"/>
    <w:rsid w:val="00A73F84"/>
    <w:rsid w:val="00A765C9"/>
    <w:rsid w:val="00A82A94"/>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479F"/>
    <w:rsid w:val="00AD04E1"/>
    <w:rsid w:val="00AE350C"/>
    <w:rsid w:val="00AF0079"/>
    <w:rsid w:val="00AF1505"/>
    <w:rsid w:val="00AF3360"/>
    <w:rsid w:val="00B05B94"/>
    <w:rsid w:val="00B11A4E"/>
    <w:rsid w:val="00B12152"/>
    <w:rsid w:val="00B14595"/>
    <w:rsid w:val="00B20232"/>
    <w:rsid w:val="00B271FD"/>
    <w:rsid w:val="00B31E28"/>
    <w:rsid w:val="00B322BF"/>
    <w:rsid w:val="00B35E79"/>
    <w:rsid w:val="00B36227"/>
    <w:rsid w:val="00B426DD"/>
    <w:rsid w:val="00B50214"/>
    <w:rsid w:val="00B50229"/>
    <w:rsid w:val="00B52A87"/>
    <w:rsid w:val="00B63660"/>
    <w:rsid w:val="00B639C2"/>
    <w:rsid w:val="00B657CB"/>
    <w:rsid w:val="00B65F03"/>
    <w:rsid w:val="00B66F8E"/>
    <w:rsid w:val="00B67201"/>
    <w:rsid w:val="00B70188"/>
    <w:rsid w:val="00B70D52"/>
    <w:rsid w:val="00B80AB6"/>
    <w:rsid w:val="00B82E9D"/>
    <w:rsid w:val="00B82F54"/>
    <w:rsid w:val="00B83BB0"/>
    <w:rsid w:val="00B86F62"/>
    <w:rsid w:val="00B93266"/>
    <w:rsid w:val="00B948A3"/>
    <w:rsid w:val="00B96934"/>
    <w:rsid w:val="00BB05EB"/>
    <w:rsid w:val="00BB0743"/>
    <w:rsid w:val="00BB0A52"/>
    <w:rsid w:val="00BB6065"/>
    <w:rsid w:val="00BC09F8"/>
    <w:rsid w:val="00BC17C6"/>
    <w:rsid w:val="00BC2211"/>
    <w:rsid w:val="00BD46AA"/>
    <w:rsid w:val="00BD5150"/>
    <w:rsid w:val="00BE02C8"/>
    <w:rsid w:val="00BE0A52"/>
    <w:rsid w:val="00BE6D8E"/>
    <w:rsid w:val="00BF1996"/>
    <w:rsid w:val="00BF28EA"/>
    <w:rsid w:val="00BF47DF"/>
    <w:rsid w:val="00BF55A2"/>
    <w:rsid w:val="00C05AC8"/>
    <w:rsid w:val="00C0767A"/>
    <w:rsid w:val="00C10C8E"/>
    <w:rsid w:val="00C13FEC"/>
    <w:rsid w:val="00C14123"/>
    <w:rsid w:val="00C15352"/>
    <w:rsid w:val="00C15C38"/>
    <w:rsid w:val="00C20BD3"/>
    <w:rsid w:val="00C20FB4"/>
    <w:rsid w:val="00C24844"/>
    <w:rsid w:val="00C26AA4"/>
    <w:rsid w:val="00C270C8"/>
    <w:rsid w:val="00C27A9B"/>
    <w:rsid w:val="00C3012D"/>
    <w:rsid w:val="00C3077D"/>
    <w:rsid w:val="00C32D08"/>
    <w:rsid w:val="00C33267"/>
    <w:rsid w:val="00C43A29"/>
    <w:rsid w:val="00C55769"/>
    <w:rsid w:val="00C55A2D"/>
    <w:rsid w:val="00C56CAD"/>
    <w:rsid w:val="00C71037"/>
    <w:rsid w:val="00C7405D"/>
    <w:rsid w:val="00C75CA7"/>
    <w:rsid w:val="00C82721"/>
    <w:rsid w:val="00C9079C"/>
    <w:rsid w:val="00CA203C"/>
    <w:rsid w:val="00CA2F5A"/>
    <w:rsid w:val="00CA6C31"/>
    <w:rsid w:val="00CB0C1F"/>
    <w:rsid w:val="00CB4BF0"/>
    <w:rsid w:val="00CB512F"/>
    <w:rsid w:val="00CB7D2F"/>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2C91"/>
    <w:rsid w:val="00D056AE"/>
    <w:rsid w:val="00D10887"/>
    <w:rsid w:val="00D10F95"/>
    <w:rsid w:val="00D13582"/>
    <w:rsid w:val="00D14021"/>
    <w:rsid w:val="00D153AE"/>
    <w:rsid w:val="00D21938"/>
    <w:rsid w:val="00D22938"/>
    <w:rsid w:val="00D26DB6"/>
    <w:rsid w:val="00D32EA6"/>
    <w:rsid w:val="00D4597E"/>
    <w:rsid w:val="00D46F4A"/>
    <w:rsid w:val="00D47E55"/>
    <w:rsid w:val="00D540A3"/>
    <w:rsid w:val="00D54922"/>
    <w:rsid w:val="00D563DB"/>
    <w:rsid w:val="00D639C7"/>
    <w:rsid w:val="00D67C93"/>
    <w:rsid w:val="00D67E87"/>
    <w:rsid w:val="00D761CA"/>
    <w:rsid w:val="00D90528"/>
    <w:rsid w:val="00D94155"/>
    <w:rsid w:val="00D946FB"/>
    <w:rsid w:val="00D9636D"/>
    <w:rsid w:val="00DA2E1E"/>
    <w:rsid w:val="00DA3EB9"/>
    <w:rsid w:val="00DA5C93"/>
    <w:rsid w:val="00DB09B8"/>
    <w:rsid w:val="00DB36F0"/>
    <w:rsid w:val="00DC2441"/>
    <w:rsid w:val="00DC3124"/>
    <w:rsid w:val="00DC4E79"/>
    <w:rsid w:val="00DD165E"/>
    <w:rsid w:val="00DD1C6C"/>
    <w:rsid w:val="00DD2943"/>
    <w:rsid w:val="00DE0D7A"/>
    <w:rsid w:val="00DE4436"/>
    <w:rsid w:val="00DE47D7"/>
    <w:rsid w:val="00DE6F17"/>
    <w:rsid w:val="00DF3812"/>
    <w:rsid w:val="00E00D8E"/>
    <w:rsid w:val="00E051CA"/>
    <w:rsid w:val="00E14DDF"/>
    <w:rsid w:val="00E16994"/>
    <w:rsid w:val="00E21280"/>
    <w:rsid w:val="00E3653F"/>
    <w:rsid w:val="00E37C0D"/>
    <w:rsid w:val="00E4375A"/>
    <w:rsid w:val="00E43EB7"/>
    <w:rsid w:val="00E450FC"/>
    <w:rsid w:val="00E4578F"/>
    <w:rsid w:val="00E463D1"/>
    <w:rsid w:val="00E54D65"/>
    <w:rsid w:val="00E6138B"/>
    <w:rsid w:val="00E6652D"/>
    <w:rsid w:val="00E70986"/>
    <w:rsid w:val="00E77B65"/>
    <w:rsid w:val="00E828E9"/>
    <w:rsid w:val="00E90254"/>
    <w:rsid w:val="00E90298"/>
    <w:rsid w:val="00E90456"/>
    <w:rsid w:val="00E91216"/>
    <w:rsid w:val="00E92C25"/>
    <w:rsid w:val="00E9438E"/>
    <w:rsid w:val="00E957C4"/>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E5A31"/>
    <w:rsid w:val="00EF046C"/>
    <w:rsid w:val="00EF5114"/>
    <w:rsid w:val="00EF7ACA"/>
    <w:rsid w:val="00F11456"/>
    <w:rsid w:val="00F145D4"/>
    <w:rsid w:val="00F1491D"/>
    <w:rsid w:val="00F17E78"/>
    <w:rsid w:val="00F20911"/>
    <w:rsid w:val="00F236CC"/>
    <w:rsid w:val="00F24FA2"/>
    <w:rsid w:val="00F3123F"/>
    <w:rsid w:val="00F367D4"/>
    <w:rsid w:val="00F4287A"/>
    <w:rsid w:val="00F43D60"/>
    <w:rsid w:val="00F43EC8"/>
    <w:rsid w:val="00F43EDF"/>
    <w:rsid w:val="00F5280B"/>
    <w:rsid w:val="00F53B3B"/>
    <w:rsid w:val="00F5541D"/>
    <w:rsid w:val="00F56D1C"/>
    <w:rsid w:val="00F60881"/>
    <w:rsid w:val="00F64615"/>
    <w:rsid w:val="00F653A7"/>
    <w:rsid w:val="00F66B10"/>
    <w:rsid w:val="00F67F7B"/>
    <w:rsid w:val="00F7021D"/>
    <w:rsid w:val="00F71380"/>
    <w:rsid w:val="00F719E7"/>
    <w:rsid w:val="00F75934"/>
    <w:rsid w:val="00F83131"/>
    <w:rsid w:val="00F84AA3"/>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C1E50"/>
    <w:rsid w:val="00FC5FD3"/>
    <w:rsid w:val="00FD0F37"/>
    <w:rsid w:val="00FD200C"/>
    <w:rsid w:val="00FD2018"/>
    <w:rsid w:val="00FD22F4"/>
    <w:rsid w:val="00FD31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D6125D77-1D14-4851-97F4-673184CD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16C43-3BB5-417E-A521-1F4C9F4E1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41</Pages>
  <Words>10965</Words>
  <Characters>59212</Characters>
  <Application>Microsoft Office Word</Application>
  <DocSecurity>0</DocSecurity>
  <Lines>493</Lines>
  <Paragraphs>140</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70037</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cp:lastModifiedBy>
  <cp:revision>27</cp:revision>
  <cp:lastPrinted>2022-03-31T12:54:00Z</cp:lastPrinted>
  <dcterms:created xsi:type="dcterms:W3CDTF">2018-04-06T19:01:00Z</dcterms:created>
  <dcterms:modified xsi:type="dcterms:W3CDTF">2022-03-31T19:27:00Z</dcterms:modified>
</cp:coreProperties>
</file>